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F7C" w:rsidRPr="00BB1B65" w:rsidRDefault="00FF0F7C" w:rsidP="00A87544">
      <w:pPr>
        <w:jc w:val="center"/>
        <w:rPr>
          <w:sz w:val="28"/>
          <w:szCs w:val="28"/>
        </w:rPr>
      </w:pPr>
      <w:r w:rsidRPr="00BB1B65">
        <w:rPr>
          <w:sz w:val="28"/>
          <w:szCs w:val="28"/>
        </w:rPr>
        <w:t>МИНОБРНАУКИ РОССИИ</w:t>
      </w:r>
    </w:p>
    <w:p w:rsidR="00FF0F7C" w:rsidRPr="00BB1B65" w:rsidRDefault="00FF0F7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F0F7C" w:rsidRPr="00BB1B65" w:rsidRDefault="00FF0F7C" w:rsidP="00A87544">
      <w:pPr>
        <w:jc w:val="center"/>
        <w:rPr>
          <w:b/>
          <w:sz w:val="28"/>
          <w:szCs w:val="28"/>
        </w:rPr>
      </w:pPr>
      <w:r w:rsidRPr="00BB1B65">
        <w:rPr>
          <w:b/>
          <w:sz w:val="28"/>
          <w:szCs w:val="28"/>
        </w:rPr>
        <w:t>«Гжельский государственный университет»</w:t>
      </w:r>
    </w:p>
    <w:p w:rsidR="00FF0F7C" w:rsidRPr="00BB1B65" w:rsidRDefault="00FF0F7C" w:rsidP="00A87544">
      <w:pPr>
        <w:jc w:val="center"/>
        <w:rPr>
          <w:sz w:val="28"/>
          <w:szCs w:val="28"/>
        </w:rPr>
      </w:pPr>
      <w:r w:rsidRPr="00BB1B65">
        <w:rPr>
          <w:sz w:val="28"/>
          <w:szCs w:val="28"/>
        </w:rPr>
        <w:t>(ГГУ)</w:t>
      </w:r>
    </w:p>
    <w:p w:rsidR="00FF0F7C" w:rsidRPr="00BB1B65" w:rsidRDefault="00FF0F7C" w:rsidP="00A87544">
      <w:pPr>
        <w:rPr>
          <w:sz w:val="28"/>
          <w:szCs w:val="28"/>
        </w:rPr>
      </w:pPr>
    </w:p>
    <w:p w:rsidR="00FF0F7C" w:rsidRPr="00BB1B65" w:rsidRDefault="00FF0F7C" w:rsidP="00A87544">
      <w:pPr>
        <w:pStyle w:val="Style15"/>
        <w:tabs>
          <w:tab w:val="left" w:leader="underscore" w:pos="9760"/>
        </w:tabs>
        <w:spacing w:line="360" w:lineRule="auto"/>
        <w:rPr>
          <w:rStyle w:val="FontStyle53"/>
          <w:bCs/>
          <w:sz w:val="28"/>
          <w:szCs w:val="28"/>
        </w:rPr>
      </w:pPr>
    </w:p>
    <w:p w:rsidR="00FF0F7C" w:rsidRPr="00BB1B65" w:rsidRDefault="00FF0F7C" w:rsidP="00A87544">
      <w:pPr>
        <w:pStyle w:val="Style15"/>
        <w:tabs>
          <w:tab w:val="left" w:leader="underscore" w:pos="9760"/>
        </w:tabs>
        <w:spacing w:line="360" w:lineRule="auto"/>
        <w:rPr>
          <w:rStyle w:val="FontStyle53"/>
          <w:bCs/>
          <w:sz w:val="28"/>
          <w:szCs w:val="28"/>
        </w:rPr>
      </w:pPr>
    </w:p>
    <w:p w:rsidR="00FF0F7C" w:rsidRPr="00BB1B65" w:rsidRDefault="00FF0F7C" w:rsidP="00A87544">
      <w:pPr>
        <w:pStyle w:val="Style15"/>
        <w:tabs>
          <w:tab w:val="left" w:leader="underscore" w:pos="9760"/>
        </w:tabs>
        <w:spacing w:line="360" w:lineRule="auto"/>
        <w:rPr>
          <w:rStyle w:val="FontStyle53"/>
          <w:bCs/>
          <w:sz w:val="28"/>
          <w:szCs w:val="28"/>
        </w:rPr>
      </w:pPr>
    </w:p>
    <w:p w:rsidR="00FF0F7C" w:rsidRPr="00BB1B65" w:rsidRDefault="00FF0F7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FF0F7C" w:rsidRPr="00BB1B65" w:rsidRDefault="00FF0F7C" w:rsidP="00A87544">
      <w:pPr>
        <w:tabs>
          <w:tab w:val="left" w:pos="680"/>
          <w:tab w:val="left" w:pos="851"/>
          <w:tab w:val="left" w:pos="6240"/>
        </w:tabs>
        <w:rPr>
          <w:noProof/>
          <w:sz w:val="28"/>
          <w:szCs w:val="28"/>
        </w:rPr>
      </w:pPr>
      <w:r w:rsidRPr="00BB1B65">
        <w:rPr>
          <w:noProof/>
          <w:sz w:val="28"/>
          <w:szCs w:val="28"/>
        </w:rPr>
        <w:tab/>
      </w:r>
    </w:p>
    <w:p w:rsidR="00FF0F7C" w:rsidRDefault="00FF0F7C" w:rsidP="00A87544">
      <w:pPr>
        <w:tabs>
          <w:tab w:val="left" w:pos="680"/>
          <w:tab w:val="left" w:pos="851"/>
          <w:tab w:val="left" w:pos="6240"/>
        </w:tabs>
        <w:rPr>
          <w:noProof/>
          <w:sz w:val="28"/>
          <w:szCs w:val="28"/>
        </w:rPr>
      </w:pPr>
    </w:p>
    <w:p w:rsidR="00FF0F7C" w:rsidRDefault="00FF0F7C" w:rsidP="00A87544">
      <w:pPr>
        <w:tabs>
          <w:tab w:val="left" w:pos="680"/>
          <w:tab w:val="left" w:pos="851"/>
          <w:tab w:val="left" w:pos="6240"/>
        </w:tabs>
        <w:rPr>
          <w:noProof/>
          <w:sz w:val="28"/>
          <w:szCs w:val="28"/>
        </w:rPr>
      </w:pPr>
    </w:p>
    <w:p w:rsidR="00FF0F7C" w:rsidRPr="00BB1B65" w:rsidRDefault="00FF0F7C" w:rsidP="00A87544">
      <w:pPr>
        <w:tabs>
          <w:tab w:val="left" w:pos="680"/>
          <w:tab w:val="left" w:pos="851"/>
          <w:tab w:val="left" w:pos="6240"/>
        </w:tabs>
        <w:rPr>
          <w:noProof/>
          <w:sz w:val="28"/>
          <w:szCs w:val="28"/>
        </w:rPr>
      </w:pPr>
    </w:p>
    <w:p w:rsidR="00FF0F7C" w:rsidRPr="00BB1B65" w:rsidRDefault="00FF0F7C" w:rsidP="00A87544">
      <w:pPr>
        <w:tabs>
          <w:tab w:val="left" w:pos="680"/>
          <w:tab w:val="left" w:pos="851"/>
          <w:tab w:val="left" w:pos="6240"/>
        </w:tabs>
        <w:rPr>
          <w:sz w:val="28"/>
          <w:szCs w:val="28"/>
        </w:rPr>
      </w:pPr>
    </w:p>
    <w:p w:rsidR="00FF0F7C" w:rsidRPr="00BB1B65" w:rsidRDefault="00FF0F7C" w:rsidP="00A87544">
      <w:pPr>
        <w:pStyle w:val="Style11"/>
        <w:widowControl/>
        <w:rPr>
          <w:bCs/>
          <w:sz w:val="28"/>
          <w:szCs w:val="28"/>
          <w:u w:val="single"/>
        </w:rPr>
      </w:pPr>
      <w:r w:rsidRPr="00BB1B65">
        <w:rPr>
          <w:bCs/>
          <w:sz w:val="28"/>
          <w:szCs w:val="28"/>
          <w:u w:val="single"/>
        </w:rPr>
        <w:t>Рабочая программа дисциплины</w:t>
      </w:r>
    </w:p>
    <w:p w:rsidR="00FF0F7C" w:rsidRPr="00BB1B65" w:rsidRDefault="00FF0F7C" w:rsidP="00A87544">
      <w:pPr>
        <w:tabs>
          <w:tab w:val="left" w:pos="680"/>
          <w:tab w:val="left" w:pos="851"/>
        </w:tabs>
        <w:jc w:val="center"/>
        <w:rPr>
          <w:sz w:val="28"/>
          <w:szCs w:val="28"/>
        </w:rPr>
      </w:pPr>
    </w:p>
    <w:p w:rsidR="00FF0F7C" w:rsidRPr="004C4B7F" w:rsidRDefault="00FF0F7C" w:rsidP="00F77452">
      <w:pPr>
        <w:pStyle w:val="Style12"/>
        <w:spacing w:line="240" w:lineRule="auto"/>
        <w:ind w:firstLine="709"/>
        <w:jc w:val="center"/>
        <w:rPr>
          <w:rStyle w:val="FontStyle60"/>
          <w:b/>
          <w:sz w:val="28"/>
          <w:szCs w:val="28"/>
        </w:rPr>
      </w:pPr>
      <w:r>
        <w:rPr>
          <w:rStyle w:val="FontStyle60"/>
          <w:b/>
          <w:sz w:val="28"/>
          <w:szCs w:val="28"/>
        </w:rPr>
        <w:t>Т</w:t>
      </w:r>
      <w:r w:rsidRPr="004C4B7F">
        <w:rPr>
          <w:rStyle w:val="FontStyle60"/>
          <w:b/>
          <w:sz w:val="28"/>
          <w:szCs w:val="28"/>
        </w:rPr>
        <w:t>уристское</w:t>
      </w:r>
      <w:r>
        <w:rPr>
          <w:rStyle w:val="FontStyle60"/>
          <w:b/>
          <w:sz w:val="28"/>
          <w:szCs w:val="28"/>
        </w:rPr>
        <w:t xml:space="preserve"> </w:t>
      </w:r>
      <w:r w:rsidRPr="004C4B7F">
        <w:rPr>
          <w:rStyle w:val="FontStyle60"/>
          <w:b/>
          <w:sz w:val="28"/>
          <w:szCs w:val="28"/>
        </w:rPr>
        <w:t>страноведение</w:t>
      </w:r>
    </w:p>
    <w:p w:rsidR="00FF0F7C" w:rsidRPr="00F77452" w:rsidRDefault="00FF0F7C" w:rsidP="00F77452">
      <w:pPr>
        <w:pStyle w:val="Style12"/>
        <w:spacing w:line="240" w:lineRule="auto"/>
        <w:jc w:val="center"/>
        <w:rPr>
          <w:rStyle w:val="FontStyle60"/>
          <w:sz w:val="28"/>
          <w:szCs w:val="28"/>
        </w:rPr>
      </w:pPr>
    </w:p>
    <w:p w:rsidR="00FF0F7C" w:rsidRPr="00BB1B65" w:rsidRDefault="00FF0F7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F0F7C" w:rsidRPr="00BB1B65">
        <w:trPr>
          <w:trHeight w:val="409"/>
        </w:trPr>
        <w:tc>
          <w:tcPr>
            <w:tcW w:w="3646" w:type="dxa"/>
          </w:tcPr>
          <w:p w:rsidR="00FF0F7C" w:rsidRPr="00BB1B65" w:rsidRDefault="00FF0F7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F0F7C" w:rsidRPr="00BB1B65" w:rsidRDefault="00FF0F7C" w:rsidP="00780A53">
            <w:pPr>
              <w:rPr>
                <w:rStyle w:val="FontStyle53"/>
                <w:b w:val="0"/>
                <w:color w:val="000000"/>
                <w:sz w:val="28"/>
                <w:szCs w:val="28"/>
              </w:rPr>
            </w:pPr>
            <w:r>
              <w:rPr>
                <w:sz w:val="28"/>
                <w:szCs w:val="28"/>
              </w:rPr>
              <w:t>43.04.02 Туризм</w:t>
            </w:r>
          </w:p>
        </w:tc>
      </w:tr>
      <w:tr w:rsidR="00FF0F7C" w:rsidRPr="00BB1B65">
        <w:trPr>
          <w:trHeight w:val="402"/>
        </w:trPr>
        <w:tc>
          <w:tcPr>
            <w:tcW w:w="3646" w:type="dxa"/>
          </w:tcPr>
          <w:p w:rsidR="00FF0F7C" w:rsidRDefault="00FF0F7C" w:rsidP="00A87544">
            <w:pPr>
              <w:pStyle w:val="Style15"/>
              <w:tabs>
                <w:tab w:val="left" w:leader="underscore" w:pos="9768"/>
              </w:tabs>
              <w:ind w:right="-5211"/>
              <w:jc w:val="left"/>
              <w:rPr>
                <w:rStyle w:val="FontStyle53"/>
                <w:b w:val="0"/>
                <w:bCs/>
                <w:i/>
                <w:sz w:val="28"/>
                <w:szCs w:val="28"/>
              </w:rPr>
            </w:pPr>
          </w:p>
          <w:p w:rsidR="00FF0F7C" w:rsidRPr="00BB1B65" w:rsidRDefault="00FF0F7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F0F7C" w:rsidRPr="00CA4EDA" w:rsidRDefault="00FF0F7C" w:rsidP="008A5993">
            <w:pPr>
              <w:pStyle w:val="2"/>
              <w:spacing w:after="0"/>
              <w:rPr>
                <w:rStyle w:val="FontStyle53"/>
                <w:bCs/>
                <w:i w:val="0"/>
                <w:iCs/>
                <w:sz w:val="28"/>
                <w:szCs w:val="28"/>
              </w:rPr>
            </w:pPr>
            <w:r w:rsidRPr="00CA4EDA">
              <w:rPr>
                <w:rFonts w:ascii="Times New Roman" w:hAnsi="Times New Roman"/>
                <w:b w:val="0"/>
                <w:bCs/>
                <w:i w:val="0"/>
                <w:iCs/>
                <w:szCs w:val="28"/>
              </w:rPr>
              <w:t>Организационно-управленческая и научно-исследовательская деятельность в сфере туризма</w:t>
            </w:r>
          </w:p>
        </w:tc>
      </w:tr>
      <w:tr w:rsidR="00FF0F7C" w:rsidRPr="00BB1B65">
        <w:tc>
          <w:tcPr>
            <w:tcW w:w="3646" w:type="dxa"/>
          </w:tcPr>
          <w:p w:rsidR="00FF0F7C" w:rsidRPr="00BB1B65" w:rsidRDefault="00FF0F7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F0F7C" w:rsidRPr="00BB1B65" w:rsidRDefault="00FF0F7C" w:rsidP="00A87544">
            <w:pPr>
              <w:pStyle w:val="Style15"/>
              <w:tabs>
                <w:tab w:val="left" w:leader="underscore" w:pos="9768"/>
              </w:tabs>
              <w:jc w:val="center"/>
              <w:rPr>
                <w:rStyle w:val="FontStyle53"/>
                <w:b w:val="0"/>
                <w:bCs/>
                <w:sz w:val="28"/>
                <w:szCs w:val="28"/>
              </w:rPr>
            </w:pPr>
          </w:p>
        </w:tc>
      </w:tr>
      <w:tr w:rsidR="00FF0F7C" w:rsidRPr="00BB1B65">
        <w:tc>
          <w:tcPr>
            <w:tcW w:w="3646" w:type="dxa"/>
          </w:tcPr>
          <w:p w:rsidR="00FF0F7C" w:rsidRPr="00BB1B65" w:rsidRDefault="00FF0F7C" w:rsidP="00A87544">
            <w:pPr>
              <w:pStyle w:val="Style15"/>
              <w:tabs>
                <w:tab w:val="left" w:leader="underscore" w:pos="9768"/>
              </w:tabs>
              <w:jc w:val="left"/>
              <w:rPr>
                <w:rStyle w:val="FontStyle53"/>
                <w:b w:val="0"/>
                <w:bCs/>
                <w:i/>
                <w:sz w:val="28"/>
                <w:szCs w:val="28"/>
              </w:rPr>
            </w:pPr>
          </w:p>
          <w:p w:rsidR="00FF0F7C" w:rsidRPr="00BB1B65" w:rsidRDefault="00FF0F7C" w:rsidP="00A87544">
            <w:pPr>
              <w:pStyle w:val="Style15"/>
              <w:tabs>
                <w:tab w:val="left" w:leader="underscore" w:pos="9768"/>
              </w:tabs>
              <w:jc w:val="left"/>
              <w:rPr>
                <w:rStyle w:val="FontStyle53"/>
                <w:b w:val="0"/>
                <w:bCs/>
                <w:i/>
                <w:sz w:val="28"/>
                <w:szCs w:val="28"/>
              </w:rPr>
            </w:pPr>
          </w:p>
          <w:p w:rsidR="00FF0F7C" w:rsidRPr="00BB1B65" w:rsidRDefault="00FF0F7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F0F7C" w:rsidRPr="00BB1B65" w:rsidRDefault="00FF0F7C" w:rsidP="00A87544">
            <w:pPr>
              <w:pStyle w:val="Style15"/>
              <w:tabs>
                <w:tab w:val="left" w:leader="underscore" w:pos="9768"/>
              </w:tabs>
              <w:rPr>
                <w:rStyle w:val="FontStyle53"/>
                <w:b w:val="0"/>
                <w:bCs/>
                <w:sz w:val="28"/>
                <w:szCs w:val="28"/>
              </w:rPr>
            </w:pPr>
          </w:p>
          <w:p w:rsidR="00FF0F7C" w:rsidRPr="00BB1B65" w:rsidRDefault="00FF0F7C" w:rsidP="00A87544">
            <w:pPr>
              <w:pStyle w:val="Style15"/>
              <w:tabs>
                <w:tab w:val="left" w:leader="underscore" w:pos="9768"/>
              </w:tabs>
              <w:rPr>
                <w:rStyle w:val="FontStyle53"/>
                <w:b w:val="0"/>
                <w:bCs/>
                <w:sz w:val="28"/>
                <w:szCs w:val="28"/>
              </w:rPr>
            </w:pPr>
          </w:p>
          <w:p w:rsidR="00FF0F7C" w:rsidRPr="00BB1B65" w:rsidRDefault="00FF0F7C"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FF0F7C" w:rsidRPr="00BB1B65" w:rsidRDefault="00FF0F7C" w:rsidP="00A87544">
      <w:pPr>
        <w:pStyle w:val="Style15"/>
        <w:tabs>
          <w:tab w:val="left" w:leader="underscore" w:pos="9768"/>
        </w:tabs>
        <w:jc w:val="center"/>
        <w:rPr>
          <w:rStyle w:val="FontStyle53"/>
          <w:bCs/>
          <w:sz w:val="28"/>
          <w:szCs w:val="28"/>
        </w:rPr>
      </w:pPr>
    </w:p>
    <w:p w:rsidR="00FF0F7C" w:rsidRPr="00BB1B65" w:rsidRDefault="00FF0F7C" w:rsidP="00A87544">
      <w:pPr>
        <w:pStyle w:val="Style15"/>
        <w:tabs>
          <w:tab w:val="left" w:leader="underscore" w:pos="9768"/>
        </w:tabs>
        <w:jc w:val="center"/>
        <w:rPr>
          <w:rStyle w:val="FontStyle53"/>
          <w:bCs/>
          <w:sz w:val="28"/>
          <w:szCs w:val="28"/>
        </w:rPr>
      </w:pPr>
    </w:p>
    <w:p w:rsidR="00FF0F7C" w:rsidRPr="00BB1B65" w:rsidRDefault="00FF0F7C" w:rsidP="00A87544">
      <w:pPr>
        <w:pStyle w:val="Style15"/>
        <w:tabs>
          <w:tab w:val="left" w:leader="underscore" w:pos="9768"/>
        </w:tabs>
        <w:jc w:val="center"/>
        <w:rPr>
          <w:rStyle w:val="FontStyle53"/>
          <w:bCs/>
          <w:sz w:val="28"/>
          <w:szCs w:val="28"/>
        </w:rPr>
      </w:pPr>
    </w:p>
    <w:p w:rsidR="00FF0F7C" w:rsidRDefault="00FF0F7C" w:rsidP="00A87544">
      <w:pPr>
        <w:pStyle w:val="Style15"/>
        <w:tabs>
          <w:tab w:val="left" w:leader="underscore" w:pos="9768"/>
        </w:tabs>
        <w:rPr>
          <w:rStyle w:val="FontStyle53"/>
          <w:bCs/>
          <w:sz w:val="28"/>
          <w:szCs w:val="28"/>
        </w:rPr>
      </w:pPr>
    </w:p>
    <w:p w:rsidR="00FF0F7C" w:rsidRDefault="00FF0F7C" w:rsidP="00A87544">
      <w:pPr>
        <w:pStyle w:val="Style15"/>
        <w:tabs>
          <w:tab w:val="left" w:leader="underscore" w:pos="9768"/>
        </w:tabs>
        <w:rPr>
          <w:rStyle w:val="FontStyle53"/>
          <w:bCs/>
          <w:sz w:val="28"/>
          <w:szCs w:val="28"/>
        </w:rPr>
      </w:pPr>
    </w:p>
    <w:p w:rsidR="00FF0F7C" w:rsidRDefault="00FF0F7C" w:rsidP="00A87544">
      <w:pPr>
        <w:pStyle w:val="Style15"/>
        <w:tabs>
          <w:tab w:val="left" w:leader="underscore" w:pos="9768"/>
        </w:tabs>
        <w:rPr>
          <w:rStyle w:val="FontStyle53"/>
          <w:bCs/>
          <w:sz w:val="28"/>
          <w:szCs w:val="28"/>
        </w:rPr>
      </w:pPr>
    </w:p>
    <w:p w:rsidR="00FF0F7C" w:rsidRDefault="00FF0F7C" w:rsidP="00A87544">
      <w:pPr>
        <w:pStyle w:val="Style15"/>
        <w:tabs>
          <w:tab w:val="left" w:leader="underscore" w:pos="9768"/>
        </w:tabs>
        <w:rPr>
          <w:rStyle w:val="FontStyle53"/>
          <w:bCs/>
          <w:sz w:val="28"/>
          <w:szCs w:val="28"/>
        </w:rPr>
      </w:pPr>
    </w:p>
    <w:p w:rsidR="00FF0F7C" w:rsidRPr="00BB1B65" w:rsidRDefault="00FF0F7C" w:rsidP="00A87544">
      <w:pPr>
        <w:pStyle w:val="Style15"/>
        <w:tabs>
          <w:tab w:val="left" w:leader="underscore" w:pos="9768"/>
        </w:tabs>
        <w:rPr>
          <w:rStyle w:val="FontStyle53"/>
          <w:bCs/>
          <w:sz w:val="28"/>
          <w:szCs w:val="28"/>
        </w:rPr>
      </w:pPr>
    </w:p>
    <w:p w:rsidR="00FF0F7C" w:rsidRPr="00BB1B65" w:rsidRDefault="00FF0F7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D29C5" w:rsidRDefault="00FD29C5" w:rsidP="00A87544">
      <w:pPr>
        <w:tabs>
          <w:tab w:val="left" w:pos="680"/>
          <w:tab w:val="left" w:pos="851"/>
        </w:tabs>
        <w:jc w:val="both"/>
      </w:pPr>
    </w:p>
    <w:p w:rsidR="00FF0F7C" w:rsidRDefault="00FF0F7C" w:rsidP="00A87544">
      <w:pPr>
        <w:tabs>
          <w:tab w:val="left" w:pos="680"/>
          <w:tab w:val="left" w:pos="851"/>
        </w:tabs>
        <w:jc w:val="both"/>
      </w:pPr>
      <w:r w:rsidRPr="00DC11F5">
        <w:tab/>
      </w:r>
    </w:p>
    <w:p w:rsidR="00FF0F7C" w:rsidRDefault="00FF0F7C" w:rsidP="00A87544">
      <w:pPr>
        <w:tabs>
          <w:tab w:val="left" w:pos="680"/>
          <w:tab w:val="left" w:pos="851"/>
        </w:tabs>
        <w:jc w:val="both"/>
      </w:pPr>
    </w:p>
    <w:p w:rsidR="00FF0F7C" w:rsidRDefault="00FF0F7C" w:rsidP="00F77452">
      <w:pPr>
        <w:pStyle w:val="Style12"/>
        <w:spacing w:line="240" w:lineRule="auto"/>
        <w:ind w:firstLine="709"/>
        <w:jc w:val="both"/>
      </w:pPr>
      <w:r w:rsidRPr="00DC11F5">
        <w:lastRenderedPageBreak/>
        <w:t xml:space="preserve">Рабочая программа дисциплины </w:t>
      </w:r>
      <w:r w:rsidRPr="00F77452">
        <w:t>«</w:t>
      </w:r>
      <w:r w:rsidRPr="00F77452">
        <w:rPr>
          <w:rStyle w:val="FontStyle60"/>
          <w:sz w:val="24"/>
        </w:rPr>
        <w:t>Туристское страноведение</w:t>
      </w:r>
      <w:r w:rsidRPr="00F77452">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 xml:space="preserve">43.04.02 </w:t>
      </w:r>
      <w:r>
        <w:rPr>
          <w:color w:val="000000"/>
        </w:rPr>
        <w:t>Туризм</w:t>
      </w:r>
      <w:r w:rsidRPr="00DC11F5">
        <w:t>.</w:t>
      </w:r>
    </w:p>
    <w:p w:rsidR="00FF0F7C" w:rsidRPr="00F77452" w:rsidRDefault="00FF0F7C" w:rsidP="00F77452">
      <w:pPr>
        <w:pStyle w:val="Style12"/>
        <w:spacing w:line="240" w:lineRule="auto"/>
        <w:ind w:firstLine="709"/>
        <w:jc w:val="both"/>
        <w:rPr>
          <w:b/>
          <w:sz w:val="28"/>
          <w:szCs w:val="28"/>
        </w:rPr>
      </w:pPr>
    </w:p>
    <w:p w:rsidR="00FF0F7C" w:rsidRDefault="00FF0F7C" w:rsidP="00C66AED">
      <w:pPr>
        <w:ind w:firstLine="709"/>
        <w:jc w:val="both"/>
      </w:pPr>
      <w:r>
        <w:t xml:space="preserve">Дисциплина относится к  части формируемой участниками образовательных отношений  Блока 1 «Дисциплины (модули)» учебного плана. </w:t>
      </w:r>
    </w:p>
    <w:p w:rsidR="00FF0F7C" w:rsidRPr="00DC11F5" w:rsidRDefault="00FF0F7C" w:rsidP="00A87544">
      <w:pPr>
        <w:ind w:firstLine="709"/>
        <w:jc w:val="both"/>
      </w:pPr>
    </w:p>
    <w:p w:rsidR="00FF0F7C" w:rsidRPr="00DD192C" w:rsidRDefault="00FF0F7C" w:rsidP="00FE3553">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FF0F7C" w:rsidRDefault="00FF0F7C" w:rsidP="00FE3553">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F0F7C" w:rsidRPr="00DC11F5" w:rsidRDefault="00FF0F7C" w:rsidP="00A87544">
      <w:pPr>
        <w:ind w:firstLine="709"/>
        <w:jc w:val="both"/>
      </w:pPr>
    </w:p>
    <w:p w:rsidR="00FF0F7C" w:rsidRPr="00DC11F5" w:rsidRDefault="00FF0F7C" w:rsidP="00A87544">
      <w:pPr>
        <w:ind w:firstLine="709"/>
        <w:jc w:val="both"/>
      </w:pPr>
    </w:p>
    <w:p w:rsidR="00FF0F7C" w:rsidRPr="00DC11F5" w:rsidRDefault="00FF0F7C" w:rsidP="00A87544">
      <w:pPr>
        <w:ind w:firstLine="709"/>
        <w:jc w:val="both"/>
      </w:pPr>
    </w:p>
    <w:p w:rsidR="00FF0F7C" w:rsidRPr="00DC11F5" w:rsidRDefault="00FF0F7C" w:rsidP="00A87544">
      <w:pPr>
        <w:ind w:firstLine="709"/>
        <w:jc w:val="both"/>
      </w:pPr>
    </w:p>
    <w:p w:rsidR="00FF0F7C" w:rsidRPr="00DC11F5" w:rsidRDefault="00FF0F7C" w:rsidP="00A87544">
      <w:pPr>
        <w:jc w:val="both"/>
      </w:pPr>
    </w:p>
    <w:p w:rsidR="00FF0F7C" w:rsidRPr="00DC11F5" w:rsidRDefault="00FF0F7C" w:rsidP="00A87544">
      <w:pPr>
        <w:jc w:val="both"/>
      </w:pPr>
    </w:p>
    <w:p w:rsidR="00FF0F7C" w:rsidRPr="00DC11F5" w:rsidRDefault="00FF0F7C" w:rsidP="00A87544">
      <w:pPr>
        <w:ind w:firstLine="709"/>
        <w:jc w:val="both"/>
      </w:pPr>
    </w:p>
    <w:p w:rsidR="00FF0F7C" w:rsidRPr="00DC11F5" w:rsidRDefault="00FF0F7C" w:rsidP="00A87544">
      <w:pPr>
        <w:ind w:firstLine="709"/>
        <w:jc w:val="both"/>
      </w:pPr>
    </w:p>
    <w:p w:rsidR="00FF0F7C" w:rsidRPr="00DC11F5" w:rsidRDefault="00FF0F7C" w:rsidP="00A87544">
      <w:pPr>
        <w:ind w:firstLine="709"/>
        <w:jc w:val="both"/>
      </w:pPr>
    </w:p>
    <w:p w:rsidR="00FF0F7C" w:rsidRPr="00DC11F5" w:rsidRDefault="00FF0F7C" w:rsidP="00A87544">
      <w:pPr>
        <w:jc w:val="both"/>
      </w:pPr>
    </w:p>
    <w:p w:rsidR="00FF0F7C" w:rsidRPr="00DC11F5" w:rsidRDefault="00FF0F7C" w:rsidP="00A87544"/>
    <w:p w:rsidR="00FF0F7C" w:rsidRPr="00DC11F5" w:rsidRDefault="00FF0F7C" w:rsidP="00A87544"/>
    <w:p w:rsidR="00FF0F7C" w:rsidRPr="00DC11F5" w:rsidRDefault="00FF0F7C" w:rsidP="00D00133">
      <w:pPr>
        <w:autoSpaceDE w:val="0"/>
        <w:autoSpaceDN w:val="0"/>
        <w:adjustRightInd w:val="0"/>
        <w:jc w:val="center"/>
      </w:pPr>
    </w:p>
    <w:p w:rsidR="00FF0F7C" w:rsidRPr="00DC11F5" w:rsidRDefault="00FF0F7C" w:rsidP="00D00133">
      <w:pPr>
        <w:autoSpaceDE w:val="0"/>
        <w:autoSpaceDN w:val="0"/>
        <w:adjustRightInd w:val="0"/>
        <w:jc w:val="center"/>
      </w:pPr>
    </w:p>
    <w:p w:rsidR="00FF0F7C" w:rsidRPr="00DC11F5" w:rsidRDefault="00FF0F7C" w:rsidP="00D00133">
      <w:pPr>
        <w:autoSpaceDE w:val="0"/>
        <w:autoSpaceDN w:val="0"/>
        <w:adjustRightInd w:val="0"/>
        <w:jc w:val="center"/>
      </w:pPr>
    </w:p>
    <w:p w:rsidR="00FF0F7C" w:rsidRPr="00DC11F5" w:rsidRDefault="00FF0F7C" w:rsidP="00D00133">
      <w:pPr>
        <w:autoSpaceDE w:val="0"/>
        <w:autoSpaceDN w:val="0"/>
        <w:adjustRightInd w:val="0"/>
        <w:ind w:firstLine="709"/>
        <w:jc w:val="both"/>
      </w:pPr>
    </w:p>
    <w:p w:rsidR="00FF0F7C" w:rsidRPr="00DC11F5" w:rsidRDefault="00FF0F7C" w:rsidP="00D00133">
      <w:pPr>
        <w:autoSpaceDE w:val="0"/>
        <w:autoSpaceDN w:val="0"/>
        <w:adjustRightInd w:val="0"/>
        <w:ind w:firstLine="709"/>
        <w:jc w:val="both"/>
      </w:pPr>
    </w:p>
    <w:p w:rsidR="00FF0F7C" w:rsidRPr="00DC11F5" w:rsidRDefault="00FF0F7C" w:rsidP="00D00133">
      <w:pPr>
        <w:autoSpaceDE w:val="0"/>
        <w:autoSpaceDN w:val="0"/>
        <w:adjustRightInd w:val="0"/>
        <w:jc w:val="both"/>
      </w:pPr>
    </w:p>
    <w:p w:rsidR="00FF0F7C" w:rsidRPr="00DC11F5" w:rsidRDefault="00FF0F7C" w:rsidP="00D00133">
      <w:pPr>
        <w:autoSpaceDE w:val="0"/>
        <w:autoSpaceDN w:val="0"/>
        <w:adjustRightInd w:val="0"/>
      </w:pPr>
    </w:p>
    <w:p w:rsidR="00FF0F7C" w:rsidRPr="00DC11F5" w:rsidRDefault="00FF0F7C" w:rsidP="00D00133">
      <w:pPr>
        <w:autoSpaceDE w:val="0"/>
        <w:autoSpaceDN w:val="0"/>
        <w:adjustRightInd w:val="0"/>
      </w:pPr>
    </w:p>
    <w:p w:rsidR="00FF0F7C" w:rsidRPr="00DC11F5" w:rsidRDefault="00FF0F7C" w:rsidP="00D00133">
      <w:pPr>
        <w:autoSpaceDE w:val="0"/>
        <w:autoSpaceDN w:val="0"/>
        <w:adjustRightInd w:val="0"/>
      </w:pPr>
    </w:p>
    <w:p w:rsidR="00FF0F7C" w:rsidRPr="00DC11F5" w:rsidRDefault="00FF0F7C" w:rsidP="00D00133">
      <w:pPr>
        <w:autoSpaceDE w:val="0"/>
        <w:autoSpaceDN w:val="0"/>
        <w:adjustRightInd w:val="0"/>
      </w:pPr>
    </w:p>
    <w:p w:rsidR="00FF0F7C" w:rsidRPr="00DC11F5" w:rsidRDefault="00FF0F7C" w:rsidP="00D00133">
      <w:pPr>
        <w:autoSpaceDE w:val="0"/>
        <w:autoSpaceDN w:val="0"/>
        <w:adjustRightInd w:val="0"/>
      </w:pPr>
    </w:p>
    <w:p w:rsidR="00FF0F7C" w:rsidRPr="00DC11F5" w:rsidRDefault="00FF0F7C" w:rsidP="00D00133">
      <w:pPr>
        <w:autoSpaceDE w:val="0"/>
        <w:autoSpaceDN w:val="0"/>
        <w:adjustRightInd w:val="0"/>
      </w:pPr>
    </w:p>
    <w:p w:rsidR="00FF0F7C" w:rsidRPr="00DC11F5" w:rsidRDefault="00FF0F7C" w:rsidP="00D00133">
      <w:pPr>
        <w:autoSpaceDE w:val="0"/>
        <w:autoSpaceDN w:val="0"/>
        <w:adjustRightInd w:val="0"/>
      </w:pPr>
    </w:p>
    <w:p w:rsidR="00FF0F7C" w:rsidRPr="00DC11F5" w:rsidRDefault="00FF0F7C" w:rsidP="00D00133">
      <w:pPr>
        <w:autoSpaceDE w:val="0"/>
        <w:autoSpaceDN w:val="0"/>
        <w:adjustRightInd w:val="0"/>
      </w:pPr>
    </w:p>
    <w:p w:rsidR="00FF0F7C" w:rsidRPr="00DC11F5" w:rsidRDefault="00FF0F7C" w:rsidP="00D00133">
      <w:pPr>
        <w:autoSpaceDE w:val="0"/>
        <w:autoSpaceDN w:val="0"/>
        <w:adjustRightInd w:val="0"/>
      </w:pPr>
    </w:p>
    <w:p w:rsidR="00FF0F7C" w:rsidRPr="00DC11F5" w:rsidRDefault="00FF0F7C" w:rsidP="00D00133">
      <w:pPr>
        <w:autoSpaceDE w:val="0"/>
        <w:autoSpaceDN w:val="0"/>
        <w:adjustRightInd w:val="0"/>
      </w:pPr>
    </w:p>
    <w:p w:rsidR="00FF0F7C" w:rsidRDefault="00FF0F7C" w:rsidP="00D00133">
      <w:pPr>
        <w:autoSpaceDE w:val="0"/>
        <w:autoSpaceDN w:val="0"/>
        <w:adjustRightInd w:val="0"/>
      </w:pPr>
    </w:p>
    <w:p w:rsidR="00FF0F7C" w:rsidRDefault="00FF0F7C" w:rsidP="00D00133">
      <w:pPr>
        <w:autoSpaceDE w:val="0"/>
        <w:autoSpaceDN w:val="0"/>
        <w:adjustRightInd w:val="0"/>
      </w:pPr>
    </w:p>
    <w:p w:rsidR="00FF0F7C" w:rsidRPr="00DC11F5" w:rsidRDefault="00FF0F7C" w:rsidP="00D00133">
      <w:pPr>
        <w:autoSpaceDE w:val="0"/>
        <w:autoSpaceDN w:val="0"/>
        <w:adjustRightInd w:val="0"/>
      </w:pPr>
    </w:p>
    <w:p w:rsidR="00FF0F7C" w:rsidRDefault="00FF0F7C"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FF0F7C" w:rsidRPr="00DC11F5" w:rsidTr="0085642A">
        <w:tc>
          <w:tcPr>
            <w:tcW w:w="2410" w:type="dxa"/>
          </w:tcPr>
          <w:p w:rsidR="00FF0F7C" w:rsidRPr="00707E3B" w:rsidRDefault="00FF0F7C" w:rsidP="001615E8">
            <w:pPr>
              <w:jc w:val="center"/>
              <w:rPr>
                <w:b/>
              </w:rPr>
            </w:pPr>
            <w:r w:rsidRPr="00707E3B">
              <w:rPr>
                <w:b/>
              </w:rPr>
              <w:t>Компетенция</w:t>
            </w:r>
          </w:p>
        </w:tc>
        <w:tc>
          <w:tcPr>
            <w:tcW w:w="3544" w:type="dxa"/>
          </w:tcPr>
          <w:p w:rsidR="00FF0F7C" w:rsidRPr="00707E3B" w:rsidRDefault="00FF0F7C" w:rsidP="001615E8">
            <w:pPr>
              <w:jc w:val="center"/>
              <w:rPr>
                <w:b/>
              </w:rPr>
            </w:pPr>
            <w:r w:rsidRPr="00707E3B">
              <w:rPr>
                <w:b/>
              </w:rPr>
              <w:t>Индикаторы достижения компетенций</w:t>
            </w:r>
          </w:p>
        </w:tc>
        <w:tc>
          <w:tcPr>
            <w:tcW w:w="4111" w:type="dxa"/>
          </w:tcPr>
          <w:p w:rsidR="00FF0F7C" w:rsidRPr="00707E3B" w:rsidRDefault="00FF0F7C" w:rsidP="001615E8">
            <w:pPr>
              <w:jc w:val="center"/>
              <w:rPr>
                <w:b/>
              </w:rPr>
            </w:pPr>
            <w:r w:rsidRPr="00707E3B">
              <w:rPr>
                <w:b/>
              </w:rPr>
              <w:t>Планируемые результаты обучения по дисциплине</w:t>
            </w:r>
          </w:p>
        </w:tc>
      </w:tr>
      <w:tr w:rsidR="00FF0F7C" w:rsidRPr="00DC11F5" w:rsidTr="0085642A">
        <w:tc>
          <w:tcPr>
            <w:tcW w:w="2410" w:type="dxa"/>
          </w:tcPr>
          <w:p w:rsidR="00FF0F7C" w:rsidRDefault="00FF0F7C" w:rsidP="000F1139">
            <w:r>
              <w:t>ПК-3</w:t>
            </w:r>
          </w:p>
          <w:p w:rsidR="00FF0F7C" w:rsidRPr="00E07495" w:rsidRDefault="00FF0F7C" w:rsidP="000F1139">
            <w:pPr>
              <w:jc w:val="both"/>
            </w:pPr>
            <w:r w:rsidRPr="00E07495">
              <w:t>Готов к использованию современных достижений науки в научно-исследовательских работах в сфере туризма, способен ставить задачи, выбирать методы исследования и представлять результаты научных исследований в сфере туризма</w:t>
            </w:r>
          </w:p>
          <w:p w:rsidR="00FF0F7C" w:rsidRPr="000558E1" w:rsidRDefault="00FF0F7C" w:rsidP="002440AC">
            <w:pPr>
              <w:jc w:val="both"/>
            </w:pPr>
          </w:p>
        </w:tc>
        <w:tc>
          <w:tcPr>
            <w:tcW w:w="3544" w:type="dxa"/>
          </w:tcPr>
          <w:p w:rsidR="00FF0F7C" w:rsidRDefault="00FF0F7C" w:rsidP="000F1139">
            <w:pPr>
              <w:autoSpaceDE w:val="0"/>
              <w:autoSpaceDN w:val="0"/>
              <w:adjustRightInd w:val="0"/>
            </w:pPr>
            <w:r>
              <w:t xml:space="preserve">ПК-3.1. </w:t>
            </w:r>
          </w:p>
          <w:p w:rsidR="00FF0F7C" w:rsidRPr="00941FA8" w:rsidRDefault="00FF0F7C" w:rsidP="000F1139">
            <w:pPr>
              <w:autoSpaceDE w:val="0"/>
              <w:autoSpaceDN w:val="0"/>
              <w:adjustRightInd w:val="0"/>
              <w:jc w:val="both"/>
            </w:pPr>
            <w:r>
              <w:t xml:space="preserve">Знает теоретико-методологические основы организации и управления деятельностью предприятий индустрии туризма, осовремененные тенденции развития туристского рынка и достижения современной науки в сфере туризма. </w:t>
            </w:r>
          </w:p>
          <w:p w:rsidR="00FF0F7C" w:rsidRPr="00941FA8" w:rsidRDefault="00FF0F7C" w:rsidP="000F1139">
            <w:pPr>
              <w:autoSpaceDE w:val="0"/>
              <w:autoSpaceDN w:val="0"/>
              <w:adjustRightInd w:val="0"/>
              <w:jc w:val="both"/>
            </w:pPr>
            <w:r w:rsidRPr="00941FA8">
              <w:t>ПК –</w:t>
            </w:r>
            <w:r>
              <w:t xml:space="preserve"> 3</w:t>
            </w:r>
            <w:r w:rsidRPr="00941FA8">
              <w:t>.2.</w:t>
            </w:r>
          </w:p>
          <w:p w:rsidR="00FF0F7C" w:rsidRPr="00941FA8" w:rsidRDefault="00FF0F7C" w:rsidP="000F1139">
            <w:pPr>
              <w:autoSpaceDE w:val="0"/>
              <w:autoSpaceDN w:val="0"/>
              <w:adjustRightInd w:val="0"/>
              <w:jc w:val="both"/>
            </w:pPr>
            <w:r>
              <w:t>Умеет применять достижения современной науки, подходы, методы и технологии в научно-прикладных исследованиях в сфере туризма.</w:t>
            </w:r>
          </w:p>
          <w:p w:rsidR="00FF0F7C" w:rsidRPr="00941FA8" w:rsidRDefault="00FF0F7C" w:rsidP="000F1139">
            <w:pPr>
              <w:autoSpaceDE w:val="0"/>
              <w:autoSpaceDN w:val="0"/>
              <w:adjustRightInd w:val="0"/>
              <w:jc w:val="both"/>
            </w:pPr>
            <w:r w:rsidRPr="00941FA8">
              <w:t>ПК –</w:t>
            </w:r>
            <w:r>
              <w:t xml:space="preserve"> 3</w:t>
            </w:r>
            <w:r w:rsidRPr="00941FA8">
              <w:t>.3.</w:t>
            </w:r>
          </w:p>
          <w:p w:rsidR="00FF0F7C" w:rsidRDefault="00FF0F7C" w:rsidP="000F1139">
            <w:pPr>
              <w:jc w:val="both"/>
              <w:rPr>
                <w:b/>
              </w:rPr>
            </w:pPr>
            <w:r w:rsidRPr="00941FA8">
              <w:t>Владе</w:t>
            </w:r>
            <w:r>
              <w:t>ет навыками планирования и использования подходов, методов и технологий научно-прикладных исследований в практике управления и организации деятельности предприятия туристской индустрии.</w:t>
            </w:r>
          </w:p>
          <w:p w:rsidR="00FF0F7C" w:rsidRDefault="00FF0F7C" w:rsidP="000F1139"/>
          <w:p w:rsidR="00FF0F7C" w:rsidRPr="000F1139" w:rsidRDefault="00FF0F7C" w:rsidP="000F1139">
            <w:pPr>
              <w:ind w:firstLine="708"/>
            </w:pPr>
          </w:p>
        </w:tc>
        <w:tc>
          <w:tcPr>
            <w:tcW w:w="4111" w:type="dxa"/>
          </w:tcPr>
          <w:p w:rsidR="00FF0F7C" w:rsidRPr="005D7484" w:rsidRDefault="00FF0F7C" w:rsidP="00AA4D3F">
            <w:pPr>
              <w:rPr>
                <w:b/>
              </w:rPr>
            </w:pPr>
            <w:r>
              <w:rPr>
                <w:b/>
              </w:rPr>
              <w:t>З</w:t>
            </w:r>
            <w:r w:rsidRPr="005D7484">
              <w:rPr>
                <w:b/>
              </w:rPr>
              <w:t>нать:</w:t>
            </w:r>
          </w:p>
          <w:p w:rsidR="00FF0F7C" w:rsidRPr="005D7484" w:rsidRDefault="00FF0F7C" w:rsidP="00AA4D3F">
            <w:pPr>
              <w:numPr>
                <w:ilvl w:val="0"/>
                <w:numId w:val="30"/>
              </w:numPr>
              <w:tabs>
                <w:tab w:val="clear" w:pos="720"/>
                <w:tab w:val="left" w:pos="851"/>
              </w:tabs>
              <w:ind w:left="0" w:firstLine="567"/>
              <w:jc w:val="both"/>
            </w:pPr>
            <w:r w:rsidRPr="005D7484">
              <w:t xml:space="preserve">понятийно-терминологический аппарат в области </w:t>
            </w:r>
            <w:r>
              <w:t xml:space="preserve">туристского страноведения </w:t>
            </w:r>
            <w:r w:rsidRPr="005D7484">
              <w:t>и рекреационной географии;</w:t>
            </w:r>
          </w:p>
          <w:p w:rsidR="00FF0F7C" w:rsidRPr="005D7484" w:rsidRDefault="00FF0F7C" w:rsidP="00AA4D3F">
            <w:pPr>
              <w:numPr>
                <w:ilvl w:val="0"/>
                <w:numId w:val="30"/>
              </w:numPr>
              <w:tabs>
                <w:tab w:val="clear" w:pos="720"/>
                <w:tab w:val="left" w:pos="851"/>
              </w:tabs>
              <w:ind w:left="0" w:firstLine="567"/>
              <w:jc w:val="both"/>
            </w:pPr>
            <w:r w:rsidRPr="005D7484">
              <w:t>методологию и методику анализа туристского пространства на различных иерархических уровнях;</w:t>
            </w:r>
          </w:p>
          <w:p w:rsidR="00FF0F7C" w:rsidRPr="005D7484" w:rsidRDefault="00FF0F7C" w:rsidP="00AA4D3F">
            <w:pPr>
              <w:numPr>
                <w:ilvl w:val="0"/>
                <w:numId w:val="30"/>
              </w:numPr>
              <w:tabs>
                <w:tab w:val="clear" w:pos="720"/>
                <w:tab w:val="left" w:pos="851"/>
              </w:tabs>
              <w:ind w:left="0" w:firstLine="567"/>
              <w:jc w:val="both"/>
              <w:rPr>
                <w:spacing w:val="-6"/>
              </w:rPr>
            </w:pPr>
            <w:r w:rsidRPr="005D7484">
              <w:rPr>
                <w:spacing w:val="-6"/>
              </w:rPr>
              <w:t>общие и региональные закономерности формирования и развития территориальной структуры туристского рынка;</w:t>
            </w:r>
          </w:p>
          <w:p w:rsidR="00FF0F7C" w:rsidRPr="005D7484" w:rsidRDefault="00FF0F7C" w:rsidP="00AA4D3F">
            <w:pPr>
              <w:rPr>
                <w:b/>
                <w:bCs/>
              </w:rPr>
            </w:pPr>
            <w:r>
              <w:rPr>
                <w:b/>
                <w:bCs/>
              </w:rPr>
              <w:t>У</w:t>
            </w:r>
            <w:r w:rsidRPr="005D7484">
              <w:rPr>
                <w:b/>
                <w:bCs/>
              </w:rPr>
              <w:t>меть:</w:t>
            </w:r>
          </w:p>
          <w:p w:rsidR="00FF0F7C" w:rsidRPr="005D7484" w:rsidRDefault="00FF0F7C" w:rsidP="00AA4D3F">
            <w:pPr>
              <w:numPr>
                <w:ilvl w:val="0"/>
                <w:numId w:val="29"/>
              </w:numPr>
              <w:tabs>
                <w:tab w:val="clear" w:pos="720"/>
                <w:tab w:val="left" w:pos="851"/>
              </w:tabs>
              <w:ind w:left="0" w:firstLine="567"/>
              <w:jc w:val="both"/>
            </w:pPr>
            <w:r w:rsidRPr="005D7484">
              <w:t xml:space="preserve">применять методику комплексного экономико-географического анализа туристского рынка для выявления пространственных и структурных особенностей туристского рынка стран и регионов; </w:t>
            </w:r>
          </w:p>
          <w:p w:rsidR="00FF0F7C" w:rsidRPr="005D7484" w:rsidRDefault="00FF0F7C" w:rsidP="00AA4D3F">
            <w:pPr>
              <w:numPr>
                <w:ilvl w:val="0"/>
                <w:numId w:val="29"/>
              </w:numPr>
              <w:tabs>
                <w:tab w:val="clear" w:pos="720"/>
                <w:tab w:val="left" w:pos="851"/>
              </w:tabs>
              <w:ind w:left="0" w:firstLine="567"/>
              <w:jc w:val="both"/>
            </w:pPr>
            <w:r w:rsidRPr="005D7484">
              <w:t>оценивать влияние различных групп факторов на развитие туризма в странах и регионах;</w:t>
            </w:r>
          </w:p>
          <w:p w:rsidR="00FF0F7C" w:rsidRPr="005D7484" w:rsidRDefault="00FF0F7C" w:rsidP="00AA4D3F">
            <w:pPr>
              <w:numPr>
                <w:ilvl w:val="0"/>
                <w:numId w:val="29"/>
              </w:numPr>
              <w:tabs>
                <w:tab w:val="clear" w:pos="720"/>
                <w:tab w:val="left" w:pos="851"/>
              </w:tabs>
              <w:ind w:left="0" w:firstLine="567"/>
              <w:jc w:val="both"/>
            </w:pPr>
            <w:r w:rsidRPr="005D7484">
              <w:t xml:space="preserve"> проводить типологию и классификацию стран и регионов по различным критериям и показателям интенсивности и концентрации туристских функций;  </w:t>
            </w:r>
          </w:p>
          <w:p w:rsidR="00FF0F7C" w:rsidRPr="005D7484" w:rsidRDefault="00FF0F7C" w:rsidP="00AA4D3F">
            <w:pPr>
              <w:numPr>
                <w:ilvl w:val="0"/>
                <w:numId w:val="29"/>
              </w:numPr>
              <w:tabs>
                <w:tab w:val="clear" w:pos="720"/>
                <w:tab w:val="left" w:pos="851"/>
              </w:tabs>
              <w:ind w:left="0" w:firstLine="567"/>
              <w:jc w:val="both"/>
            </w:pPr>
            <w:r w:rsidRPr="005D7484">
              <w:t>выявлять тенденции и пространственные особенности развития туризма на разных иерархических уровнях;</w:t>
            </w:r>
          </w:p>
          <w:p w:rsidR="00FF0F7C" w:rsidRPr="005D7484" w:rsidRDefault="00FF0F7C" w:rsidP="00AA4D3F">
            <w:pPr>
              <w:numPr>
                <w:ilvl w:val="0"/>
                <w:numId w:val="29"/>
              </w:numPr>
              <w:tabs>
                <w:tab w:val="clear" w:pos="720"/>
                <w:tab w:val="left" w:pos="851"/>
              </w:tabs>
              <w:ind w:left="0" w:firstLine="567"/>
              <w:jc w:val="both"/>
              <w:rPr>
                <w:spacing w:val="-8"/>
              </w:rPr>
            </w:pPr>
            <w:r w:rsidRPr="005D7484">
              <w:rPr>
                <w:spacing w:val="-8"/>
              </w:rPr>
              <w:t>определять основные направления повышения конкурентоспособности туристского продукта стран на основе комплексного экономико-географического анализа туристского рынка.</w:t>
            </w:r>
          </w:p>
          <w:p w:rsidR="00FF0F7C" w:rsidRPr="003A1BF0" w:rsidRDefault="00FF0F7C" w:rsidP="00AA4D3F">
            <w:pPr>
              <w:autoSpaceDE w:val="0"/>
              <w:autoSpaceDN w:val="0"/>
              <w:adjustRightInd w:val="0"/>
              <w:ind w:left="10"/>
              <w:rPr>
                <w:b/>
              </w:rPr>
            </w:pPr>
            <w:r w:rsidRPr="003A1BF0">
              <w:rPr>
                <w:b/>
              </w:rPr>
              <w:t>Владеть:</w:t>
            </w:r>
          </w:p>
          <w:p w:rsidR="00FF0F7C" w:rsidRPr="007F2D8F" w:rsidRDefault="00FF0F7C" w:rsidP="00AA4D3F">
            <w:pPr>
              <w:jc w:val="both"/>
            </w:pPr>
            <w:r>
              <w:t xml:space="preserve"> - методами экономико-географического анализа для изучения пространственно-функциональных особенностей </w:t>
            </w:r>
            <w:r>
              <w:lastRenderedPageBreak/>
              <w:t>развития туризма на различных уровнях территориальной иерархии</w:t>
            </w:r>
          </w:p>
        </w:tc>
      </w:tr>
    </w:tbl>
    <w:p w:rsidR="00FF0F7C" w:rsidRPr="001615E8" w:rsidRDefault="00FF0F7C" w:rsidP="00E67765">
      <w:pPr>
        <w:tabs>
          <w:tab w:val="left" w:pos="6131"/>
        </w:tabs>
        <w:autoSpaceDE w:val="0"/>
        <w:autoSpaceDN w:val="0"/>
        <w:adjustRightInd w:val="0"/>
        <w:ind w:left="142"/>
        <w:jc w:val="both"/>
        <w:rPr>
          <w:b/>
          <w:bCs/>
          <w:iCs/>
        </w:rPr>
      </w:pPr>
    </w:p>
    <w:p w:rsidR="00FF0F7C" w:rsidRPr="00DC11F5" w:rsidRDefault="00FF0F7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FF0F7C" w:rsidRPr="00DC11F5" w:rsidRDefault="00FF0F7C" w:rsidP="00F77452">
      <w:pPr>
        <w:ind w:firstLine="709"/>
        <w:jc w:val="both"/>
      </w:pPr>
      <w:r w:rsidRPr="00DC11F5">
        <w:t xml:space="preserve">Дисциплина относится </w:t>
      </w:r>
      <w:proofErr w:type="spellStart"/>
      <w:r w:rsidRPr="00DC11F5">
        <w:t>ккчасти</w:t>
      </w:r>
      <w:proofErr w:type="spellEnd"/>
      <w:r w:rsidRPr="00DC11F5">
        <w:t xml:space="preserve"> Блока 1 «Дисциплины (модули)»</w:t>
      </w:r>
      <w:r>
        <w:t>, формируемой участниками образовательных отношений.</w:t>
      </w:r>
    </w:p>
    <w:p w:rsidR="00FF0F7C" w:rsidRPr="00DC11F5" w:rsidRDefault="00FF0F7C" w:rsidP="00F77452">
      <w:pPr>
        <w:ind w:firstLine="709"/>
        <w:jc w:val="both"/>
      </w:pPr>
    </w:p>
    <w:p w:rsidR="00FF0F7C" w:rsidRPr="00DC11F5" w:rsidRDefault="00FF0F7C"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FF0F7C" w:rsidRPr="00DC11F5" w:rsidRDefault="00FF0F7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654"/>
        <w:gridCol w:w="2977"/>
        <w:gridCol w:w="2835"/>
      </w:tblGrid>
      <w:tr w:rsidR="00FF0F7C" w:rsidRPr="00DC11F5" w:rsidTr="000E6354">
        <w:tc>
          <w:tcPr>
            <w:tcW w:w="1565" w:type="dxa"/>
          </w:tcPr>
          <w:p w:rsidR="00FF0F7C" w:rsidRPr="00DC11F5" w:rsidRDefault="00FF0F7C" w:rsidP="00637074">
            <w:pPr>
              <w:suppressAutoHyphens/>
              <w:jc w:val="both"/>
            </w:pPr>
            <w:r w:rsidRPr="00DC11F5">
              <w:t>Код компетенции</w:t>
            </w:r>
          </w:p>
        </w:tc>
        <w:tc>
          <w:tcPr>
            <w:tcW w:w="2654" w:type="dxa"/>
          </w:tcPr>
          <w:p w:rsidR="00FF0F7C" w:rsidRPr="000E6354" w:rsidRDefault="00FF0F7C" w:rsidP="00637074">
            <w:pPr>
              <w:suppressAutoHyphens/>
              <w:jc w:val="both"/>
              <w:rPr>
                <w:lang w:val="en-US"/>
              </w:rPr>
            </w:pPr>
            <w:r w:rsidRPr="00DC11F5">
              <w:t>Предшествующие дисциплины</w:t>
            </w:r>
            <w:r>
              <w:t>, практики</w:t>
            </w:r>
          </w:p>
        </w:tc>
        <w:tc>
          <w:tcPr>
            <w:tcW w:w="2977" w:type="dxa"/>
          </w:tcPr>
          <w:p w:rsidR="00FF0F7C" w:rsidRPr="00DC11F5" w:rsidRDefault="00FF0F7C" w:rsidP="00637074">
            <w:pPr>
              <w:suppressAutoHyphens/>
              <w:jc w:val="both"/>
            </w:pPr>
            <w:r w:rsidRPr="00DC11F5">
              <w:t xml:space="preserve">Параллельно </w:t>
            </w:r>
            <w:proofErr w:type="spellStart"/>
            <w:r w:rsidRPr="00DC11F5">
              <w:t>осваиваемыедисциплины</w:t>
            </w:r>
            <w:proofErr w:type="spellEnd"/>
            <w:r>
              <w:t>, практики</w:t>
            </w:r>
          </w:p>
        </w:tc>
        <w:tc>
          <w:tcPr>
            <w:tcW w:w="2835" w:type="dxa"/>
          </w:tcPr>
          <w:p w:rsidR="00FF0F7C" w:rsidRPr="00DC11F5" w:rsidRDefault="00FF0F7C" w:rsidP="00637074">
            <w:pPr>
              <w:suppressAutoHyphens/>
              <w:jc w:val="both"/>
            </w:pPr>
            <w:r w:rsidRPr="00DC11F5">
              <w:t>Последующие дисциплины</w:t>
            </w:r>
            <w:r>
              <w:t>, практики</w:t>
            </w:r>
          </w:p>
        </w:tc>
      </w:tr>
      <w:tr w:rsidR="00FF0F7C" w:rsidRPr="00DC11F5" w:rsidTr="000E6354">
        <w:tc>
          <w:tcPr>
            <w:tcW w:w="1565" w:type="dxa"/>
          </w:tcPr>
          <w:p w:rsidR="00FF0F7C" w:rsidRPr="000E6354" w:rsidRDefault="00FF0F7C" w:rsidP="00637074">
            <w:pPr>
              <w:suppressAutoHyphens/>
              <w:jc w:val="both"/>
            </w:pPr>
            <w:r>
              <w:t>ПК-3</w:t>
            </w:r>
          </w:p>
        </w:tc>
        <w:tc>
          <w:tcPr>
            <w:tcW w:w="2654" w:type="dxa"/>
          </w:tcPr>
          <w:p w:rsidR="00FF0F7C" w:rsidRPr="008819F7" w:rsidRDefault="00FF0F7C" w:rsidP="00C078E6">
            <w:pPr>
              <w:jc w:val="both"/>
            </w:pPr>
          </w:p>
        </w:tc>
        <w:tc>
          <w:tcPr>
            <w:tcW w:w="2977" w:type="dxa"/>
          </w:tcPr>
          <w:p w:rsidR="00FF0F7C" w:rsidRDefault="00FF0F7C" w:rsidP="00637074">
            <w:pPr>
              <w:suppressAutoHyphens/>
              <w:jc w:val="both"/>
            </w:pPr>
            <w:r>
              <w:t>История и философия науки</w:t>
            </w:r>
          </w:p>
          <w:p w:rsidR="00FF0F7C" w:rsidRDefault="00FF0F7C" w:rsidP="00FA5E08">
            <w:pPr>
              <w:suppressAutoHyphens/>
              <w:jc w:val="both"/>
            </w:pPr>
            <w:r>
              <w:t>Теория и методология рекреационной географии</w:t>
            </w:r>
          </w:p>
          <w:p w:rsidR="00FF0F7C" w:rsidRDefault="00FF0F7C" w:rsidP="00FA5E08">
            <w:pPr>
              <w:suppressAutoHyphens/>
              <w:jc w:val="both"/>
            </w:pPr>
            <w:r>
              <w:t>Научно-исследовательская работа</w:t>
            </w:r>
          </w:p>
          <w:p w:rsidR="00FF0F7C" w:rsidRDefault="00FF0F7C" w:rsidP="00FA5E08">
            <w:pPr>
              <w:suppressAutoHyphens/>
              <w:jc w:val="both"/>
            </w:pPr>
            <w:r w:rsidRPr="00C078E6">
              <w:t>Научно-исследовательская работа (получение первичных навыков научно-исследовательской работы)</w:t>
            </w:r>
          </w:p>
          <w:p w:rsidR="00FF0F7C" w:rsidRPr="008819F7" w:rsidRDefault="00FF0F7C" w:rsidP="00FA5E08">
            <w:pPr>
              <w:suppressAutoHyphens/>
              <w:jc w:val="both"/>
            </w:pPr>
            <w:r>
              <w:t>Ознакомительная практика</w:t>
            </w:r>
          </w:p>
        </w:tc>
        <w:tc>
          <w:tcPr>
            <w:tcW w:w="2835" w:type="dxa"/>
          </w:tcPr>
          <w:p w:rsidR="00FF0F7C" w:rsidRDefault="00FF0F7C" w:rsidP="00FA5E08">
            <w:pPr>
              <w:jc w:val="both"/>
            </w:pPr>
            <w:r w:rsidRPr="00FA5E08">
              <w:t>Технологии туристско-рекреационного проектирования и освоения территорий</w:t>
            </w:r>
          </w:p>
          <w:p w:rsidR="00FF0F7C" w:rsidRPr="00FA5E08" w:rsidRDefault="00FF0F7C" w:rsidP="00FA5E08">
            <w:pPr>
              <w:jc w:val="both"/>
            </w:pPr>
            <w:r>
              <w:t>Районирование территорий</w:t>
            </w:r>
          </w:p>
          <w:p w:rsidR="00FF0F7C" w:rsidRPr="008819F7" w:rsidRDefault="00FF0F7C" w:rsidP="00FA5E08">
            <w:pPr>
              <w:suppressAutoHyphens/>
              <w:jc w:val="both"/>
            </w:pPr>
            <w:r>
              <w:t>Научно-исследовательская работа</w:t>
            </w:r>
          </w:p>
        </w:tc>
      </w:tr>
    </w:tbl>
    <w:p w:rsidR="00FF0F7C" w:rsidRPr="00DC11F5" w:rsidRDefault="00FF0F7C" w:rsidP="00E8101E">
      <w:pPr>
        <w:suppressAutoHyphens/>
        <w:ind w:firstLine="709"/>
        <w:jc w:val="both"/>
        <w:rPr>
          <w:highlight w:val="yellow"/>
        </w:rPr>
      </w:pPr>
    </w:p>
    <w:p w:rsidR="00FF0F7C" w:rsidRPr="00DC11F5" w:rsidRDefault="00FF0F7C"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F0F7C" w:rsidRPr="00DC11F5" w:rsidRDefault="00FF0F7C" w:rsidP="00E8101E">
      <w:pPr>
        <w:suppressAutoHyphens/>
        <w:ind w:firstLine="709"/>
        <w:jc w:val="both"/>
        <w:rPr>
          <w:highlight w:val="yellow"/>
        </w:rPr>
      </w:pPr>
    </w:p>
    <w:p w:rsidR="00FF0F7C" w:rsidRPr="00DC11F5" w:rsidRDefault="00FF0F7C" w:rsidP="00034A75">
      <w:pPr>
        <w:pStyle w:val="a3"/>
        <w:numPr>
          <w:ilvl w:val="0"/>
          <w:numId w:val="2"/>
        </w:numPr>
        <w:jc w:val="both"/>
        <w:rPr>
          <w:b/>
          <w:i/>
        </w:rPr>
      </w:pPr>
      <w:r w:rsidRPr="00DC11F5">
        <w:rPr>
          <w:b/>
          <w:i/>
        </w:rPr>
        <w:t>Объем дисциплины</w:t>
      </w:r>
    </w:p>
    <w:p w:rsidR="00FF0F7C" w:rsidRPr="00DC11F5" w:rsidRDefault="00FF0F7C"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2C6432" w:rsidRPr="00DC11F5" w:rsidTr="0040565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C6432" w:rsidRPr="00DC11F5" w:rsidRDefault="002C6432" w:rsidP="00637074">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2C6432" w:rsidRPr="00DC11F5" w:rsidRDefault="002C6432" w:rsidP="00637074">
            <w:pPr>
              <w:jc w:val="center"/>
              <w:rPr>
                <w:b/>
                <w:bCs/>
                <w:i/>
                <w:iCs/>
              </w:rPr>
            </w:pPr>
            <w:r w:rsidRPr="00DC11F5">
              <w:rPr>
                <w:b/>
                <w:bCs/>
                <w:i/>
                <w:iCs/>
              </w:rPr>
              <w:t>Формы обучения</w:t>
            </w:r>
          </w:p>
        </w:tc>
      </w:tr>
      <w:tr w:rsidR="002C6432" w:rsidRPr="00DC11F5" w:rsidTr="002C643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C6432" w:rsidRPr="00DC11F5" w:rsidRDefault="002C6432"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C6432" w:rsidRPr="00DC11F5" w:rsidRDefault="002C6432"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C6432" w:rsidRPr="00DC11F5" w:rsidRDefault="002C6432"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C6432" w:rsidRPr="00DC11F5" w:rsidRDefault="002C6432" w:rsidP="00637074">
            <w:pPr>
              <w:jc w:val="center"/>
              <w:rPr>
                <w:b/>
                <w:bCs/>
                <w:i/>
                <w:iCs/>
              </w:rPr>
            </w:pPr>
            <w:r>
              <w:rPr>
                <w:b/>
                <w:bCs/>
                <w:i/>
                <w:iCs/>
              </w:rPr>
              <w:t xml:space="preserve">Очно-заочная </w:t>
            </w:r>
          </w:p>
        </w:tc>
      </w:tr>
      <w:tr w:rsidR="002C6432" w:rsidRPr="00DC11F5" w:rsidTr="002C643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C6432" w:rsidRPr="00DC11F5" w:rsidRDefault="002C6432"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C6432" w:rsidRPr="00DC11F5" w:rsidRDefault="002C6432" w:rsidP="00637074">
            <w:pPr>
              <w:jc w:val="center"/>
              <w:rPr>
                <w:lang w:val="en-US"/>
              </w:rPr>
            </w:pPr>
            <w:r>
              <w:rPr>
                <w:color w:val="000000"/>
              </w:rPr>
              <w:t>5</w:t>
            </w:r>
            <w:r w:rsidRPr="00DC11F5">
              <w:rPr>
                <w:color w:val="000000"/>
              </w:rPr>
              <w:t>/</w:t>
            </w:r>
            <w:r>
              <w:rPr>
                <w:color w:val="000000"/>
              </w:rPr>
              <w:t>180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C6432" w:rsidRPr="007F0123" w:rsidRDefault="002C6432" w:rsidP="00637074">
            <w:pPr>
              <w:jc w:val="center"/>
            </w:pPr>
            <w:r>
              <w:t>5/180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C6432" w:rsidRDefault="002C6432" w:rsidP="00637074">
            <w:pPr>
              <w:jc w:val="center"/>
            </w:pPr>
            <w:r>
              <w:t>5/180</w:t>
            </w:r>
          </w:p>
        </w:tc>
      </w:tr>
      <w:tr w:rsidR="002C6432" w:rsidRPr="00DC11F5" w:rsidTr="002C643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C6432" w:rsidRPr="00DC11F5" w:rsidRDefault="002C6432"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C6432" w:rsidRPr="00DC11F5" w:rsidRDefault="002C6432" w:rsidP="00637074">
            <w:pPr>
              <w:jc w:val="center"/>
              <w:rPr>
                <w:color w:val="000000"/>
              </w:rPr>
            </w:pPr>
            <w:r>
              <w:rPr>
                <w:color w:val="000000"/>
              </w:rPr>
              <w:t>1,2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C6432" w:rsidRPr="00DC11F5" w:rsidRDefault="002C6432" w:rsidP="00637074">
            <w:pPr>
              <w:jc w:val="center"/>
              <w:rPr>
                <w:color w:val="000000"/>
              </w:rPr>
            </w:pPr>
            <w:r>
              <w:rPr>
                <w:color w:val="000000"/>
              </w:rPr>
              <w:t>1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C6432" w:rsidRDefault="002C6432" w:rsidP="00637074">
            <w:pPr>
              <w:jc w:val="center"/>
              <w:rPr>
                <w:color w:val="000000"/>
              </w:rPr>
            </w:pPr>
            <w:r>
              <w:rPr>
                <w:color w:val="000000"/>
              </w:rPr>
              <w:t>1,2</w:t>
            </w:r>
          </w:p>
        </w:tc>
      </w:tr>
      <w:tr w:rsidR="002C6432" w:rsidRPr="00DC11F5" w:rsidTr="002C643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C6432" w:rsidRPr="00DC11F5" w:rsidRDefault="002C6432"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C6432" w:rsidRPr="00DC11F5" w:rsidRDefault="002C6432" w:rsidP="002E3693">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C6432" w:rsidRPr="00DC11F5" w:rsidRDefault="002C6432"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C6432" w:rsidRPr="00DC11F5" w:rsidRDefault="002C6432" w:rsidP="00637074">
            <w:pPr>
              <w:jc w:val="center"/>
            </w:pPr>
          </w:p>
        </w:tc>
      </w:tr>
      <w:tr w:rsidR="002C6432" w:rsidRPr="00DC11F5" w:rsidTr="002C643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C6432" w:rsidRPr="00DC11F5" w:rsidRDefault="002C643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C6432" w:rsidRPr="00DC11F5" w:rsidRDefault="002C6432"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C6432" w:rsidRPr="00DC11F5" w:rsidRDefault="002C6432" w:rsidP="00637074">
            <w:pPr>
              <w:jc w:val="center"/>
              <w:rPr>
                <w:lang w:val="en-US"/>
              </w:rPr>
            </w:pPr>
            <w:r>
              <w:t>16, 16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C6432" w:rsidRPr="00AE283F" w:rsidRDefault="002C6432" w:rsidP="00637074">
            <w:pPr>
              <w:jc w:val="center"/>
            </w:pP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C6432" w:rsidRDefault="002C6432" w:rsidP="00637074">
            <w:pPr>
              <w:jc w:val="center"/>
            </w:pPr>
            <w:r>
              <w:t>12</w:t>
            </w:r>
          </w:p>
        </w:tc>
      </w:tr>
      <w:tr w:rsidR="002C6432" w:rsidRPr="00DC11F5" w:rsidTr="002C6432">
        <w:trPr>
          <w:trHeight w:val="1"/>
        </w:trPr>
        <w:tc>
          <w:tcPr>
            <w:tcW w:w="250" w:type="dxa"/>
            <w:vMerge/>
            <w:tcBorders>
              <w:left w:val="single" w:sz="2" w:space="0" w:color="000000"/>
              <w:right w:val="single" w:sz="2" w:space="0" w:color="000000"/>
            </w:tcBorders>
            <w:shd w:val="clear" w:color="000000" w:fill="FFFFFF"/>
          </w:tcPr>
          <w:p w:rsidR="002C6432" w:rsidRPr="00DC11F5" w:rsidRDefault="002C6432"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C6432" w:rsidRPr="00DC11F5" w:rsidRDefault="002C6432"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C6432" w:rsidRPr="00DC11F5" w:rsidRDefault="002C6432" w:rsidP="00637074">
            <w:pPr>
              <w:jc w:val="center"/>
              <w:rPr>
                <w:lang w:val="en-US"/>
              </w:rPr>
            </w:pPr>
            <w:r>
              <w:t>14, 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C6432" w:rsidRPr="00AE283F" w:rsidRDefault="002C6432" w:rsidP="00637074">
            <w:pPr>
              <w:jc w:val="center"/>
            </w:pPr>
            <w:r>
              <w:t>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C6432" w:rsidRDefault="002C6432" w:rsidP="00637074">
            <w:pPr>
              <w:jc w:val="center"/>
            </w:pPr>
            <w:r>
              <w:t>18</w:t>
            </w:r>
          </w:p>
        </w:tc>
      </w:tr>
      <w:tr w:rsidR="002C6432" w:rsidRPr="00DC11F5" w:rsidTr="002C6432">
        <w:trPr>
          <w:trHeight w:val="1"/>
        </w:trPr>
        <w:tc>
          <w:tcPr>
            <w:tcW w:w="250" w:type="dxa"/>
            <w:vMerge/>
            <w:tcBorders>
              <w:left w:val="single" w:sz="2" w:space="0" w:color="000000"/>
              <w:right w:val="single" w:sz="2" w:space="0" w:color="000000"/>
            </w:tcBorders>
            <w:shd w:val="clear" w:color="000000" w:fill="FFFFFF"/>
          </w:tcPr>
          <w:p w:rsidR="002C6432" w:rsidRPr="00DC11F5" w:rsidRDefault="002C6432"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C6432" w:rsidRPr="00DC11F5" w:rsidRDefault="002C6432"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C6432" w:rsidRPr="00DC11F5" w:rsidRDefault="002C6432"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C6432" w:rsidRPr="00DC11F5" w:rsidRDefault="002C6432"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C6432" w:rsidRPr="00DC11F5" w:rsidRDefault="002C6432" w:rsidP="00637074">
            <w:pPr>
              <w:jc w:val="center"/>
              <w:rPr>
                <w:lang w:val="en-US"/>
              </w:rPr>
            </w:pPr>
          </w:p>
        </w:tc>
      </w:tr>
      <w:tr w:rsidR="002C6432" w:rsidRPr="00DC11F5" w:rsidTr="002C6432">
        <w:trPr>
          <w:trHeight w:val="1"/>
        </w:trPr>
        <w:tc>
          <w:tcPr>
            <w:tcW w:w="250" w:type="dxa"/>
            <w:vMerge/>
            <w:tcBorders>
              <w:left w:val="single" w:sz="2" w:space="0" w:color="000000"/>
              <w:right w:val="single" w:sz="2" w:space="0" w:color="000000"/>
            </w:tcBorders>
            <w:shd w:val="clear" w:color="000000" w:fill="FFFFFF"/>
          </w:tcPr>
          <w:p w:rsidR="002C6432" w:rsidRPr="00DC11F5" w:rsidRDefault="002C6432"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C6432" w:rsidRPr="00DC11F5" w:rsidRDefault="002C6432" w:rsidP="00637074">
            <w:pPr>
              <w:jc w:val="both"/>
            </w:pPr>
            <w:r>
              <w:t>Курсовая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C6432" w:rsidRPr="00D500C7" w:rsidRDefault="002C6432" w:rsidP="00637074">
            <w:pPr>
              <w:jc w:val="center"/>
            </w:pPr>
            <w:r>
              <w:t>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C6432" w:rsidRPr="008B3F74" w:rsidRDefault="002C6432" w:rsidP="00637074">
            <w:pPr>
              <w:jc w:val="center"/>
            </w:pPr>
            <w:r>
              <w:t>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C6432" w:rsidRDefault="002C6432" w:rsidP="00637074">
            <w:pPr>
              <w:jc w:val="center"/>
            </w:pPr>
            <w:r>
              <w:t>1</w:t>
            </w:r>
          </w:p>
        </w:tc>
      </w:tr>
      <w:tr w:rsidR="002C6432" w:rsidRPr="00DC11F5" w:rsidTr="002C6432">
        <w:trPr>
          <w:trHeight w:val="1"/>
        </w:trPr>
        <w:tc>
          <w:tcPr>
            <w:tcW w:w="250" w:type="dxa"/>
            <w:vMerge/>
            <w:tcBorders>
              <w:left w:val="single" w:sz="2" w:space="0" w:color="000000"/>
              <w:right w:val="single" w:sz="2" w:space="0" w:color="000000"/>
            </w:tcBorders>
            <w:shd w:val="clear" w:color="000000" w:fill="FFFFFF"/>
          </w:tcPr>
          <w:p w:rsidR="002C6432" w:rsidRPr="00DC11F5" w:rsidRDefault="002C6432"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C6432" w:rsidRPr="00DC11F5" w:rsidRDefault="002C6432" w:rsidP="00637074">
            <w:pPr>
              <w:jc w:val="both"/>
            </w:pPr>
            <w:r>
              <w:t>Консультация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C6432" w:rsidRPr="00D500C7" w:rsidRDefault="002C6432" w:rsidP="00637074">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C6432" w:rsidRPr="008B3F74" w:rsidRDefault="002C6432" w:rsidP="00637074">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C6432" w:rsidRDefault="002C6432" w:rsidP="00637074">
            <w:pPr>
              <w:jc w:val="center"/>
            </w:pPr>
            <w:r>
              <w:t>2</w:t>
            </w:r>
          </w:p>
        </w:tc>
      </w:tr>
      <w:tr w:rsidR="002C6432" w:rsidRPr="00DC11F5" w:rsidTr="002C6432">
        <w:trPr>
          <w:trHeight w:val="1"/>
        </w:trPr>
        <w:tc>
          <w:tcPr>
            <w:tcW w:w="250" w:type="dxa"/>
            <w:vMerge/>
            <w:tcBorders>
              <w:left w:val="single" w:sz="2" w:space="0" w:color="000000"/>
              <w:right w:val="single" w:sz="2" w:space="0" w:color="000000"/>
            </w:tcBorders>
            <w:shd w:val="clear" w:color="000000" w:fill="FFFFFF"/>
          </w:tcPr>
          <w:p w:rsidR="002C6432" w:rsidRPr="00DC11F5" w:rsidRDefault="002C6432"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C6432" w:rsidRPr="00923010" w:rsidRDefault="002C6432" w:rsidP="00CB5D2F">
            <w:pPr>
              <w:jc w:val="both"/>
              <w:rPr>
                <w:i/>
              </w:rPr>
            </w:pPr>
            <w:r w:rsidRPr="00DC11F5">
              <w:t>Промежуточная аттестация: зачет</w:t>
            </w:r>
            <w:r>
              <w:rPr>
                <w:i/>
              </w:rPr>
              <w:t xml:space="preserve">, </w:t>
            </w:r>
            <w:r w:rsidRPr="00CB5D2F">
              <w:t xml:space="preserve">экзамен </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C6432" w:rsidRDefault="002C6432" w:rsidP="00637074">
            <w:pPr>
              <w:jc w:val="center"/>
            </w:pPr>
            <w:r>
              <w:t>2, 54</w:t>
            </w:r>
          </w:p>
          <w:p w:rsidR="002C6432" w:rsidRPr="00CB5D2F" w:rsidRDefault="002C6432" w:rsidP="00CB5D2F">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C6432" w:rsidRPr="00D500C7" w:rsidRDefault="002C6432" w:rsidP="00D500C7">
            <w:pPr>
              <w:jc w:val="center"/>
            </w:pPr>
            <w:r>
              <w:t>13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C6432" w:rsidRDefault="002C6432" w:rsidP="00D500C7">
            <w:pPr>
              <w:jc w:val="center"/>
            </w:pPr>
            <w:r>
              <w:t>2</w:t>
            </w:r>
          </w:p>
          <w:p w:rsidR="002C6432" w:rsidRPr="002C6432" w:rsidRDefault="002C6432" w:rsidP="00D500C7">
            <w:pPr>
              <w:jc w:val="center"/>
              <w:rPr>
                <w:lang w:val="en-US"/>
              </w:rPr>
            </w:pPr>
            <w:r>
              <w:t>2</w:t>
            </w:r>
            <w:r>
              <w:rPr>
                <w:lang w:val="en-US"/>
              </w:rPr>
              <w:t>/36</w:t>
            </w:r>
          </w:p>
        </w:tc>
      </w:tr>
      <w:tr w:rsidR="002C6432" w:rsidRPr="00DC11F5" w:rsidTr="002C643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C6432" w:rsidRPr="00DC11F5" w:rsidRDefault="002C6432"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C6432" w:rsidRPr="00DC11F5" w:rsidRDefault="002C6432" w:rsidP="00637074">
            <w:pPr>
              <w:jc w:val="center"/>
              <w:rPr>
                <w:lang w:val="en-US"/>
              </w:rPr>
            </w:pPr>
            <w:r>
              <w:t>59</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C6432" w:rsidRPr="00AE283F" w:rsidRDefault="002C6432" w:rsidP="00637074">
            <w:pPr>
              <w:jc w:val="center"/>
            </w:pPr>
            <w:r>
              <w:t>142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C6432" w:rsidRPr="002C6432" w:rsidRDefault="002C6432" w:rsidP="00637074">
            <w:pPr>
              <w:jc w:val="center"/>
              <w:rPr>
                <w:lang w:val="en-US"/>
              </w:rPr>
            </w:pPr>
            <w:r>
              <w:rPr>
                <w:lang w:val="en-US"/>
              </w:rPr>
              <w:t>107</w:t>
            </w:r>
          </w:p>
        </w:tc>
      </w:tr>
    </w:tbl>
    <w:p w:rsidR="00FF0F7C" w:rsidRDefault="00FF0F7C" w:rsidP="00292248">
      <w:pPr>
        <w:autoSpaceDE w:val="0"/>
        <w:autoSpaceDN w:val="0"/>
        <w:adjustRightInd w:val="0"/>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w:t>
      </w:r>
      <w:r w:rsidRPr="00FA16E8">
        <w:lastRenderedPageBreak/>
        <w:t xml:space="preserve">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F0F7C" w:rsidRPr="00DC11F5" w:rsidRDefault="00FF0F7C" w:rsidP="00292248">
      <w:pPr>
        <w:autoSpaceDE w:val="0"/>
        <w:autoSpaceDN w:val="0"/>
        <w:adjustRightInd w:val="0"/>
        <w:jc w:val="both"/>
        <w:rPr>
          <w:b/>
          <w:bCs/>
          <w:i/>
          <w:iCs/>
        </w:rPr>
      </w:pPr>
    </w:p>
    <w:p w:rsidR="00FF0F7C" w:rsidRPr="00DC11F5" w:rsidRDefault="00FF0F7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F0F7C" w:rsidRPr="00DC11F5" w:rsidRDefault="00FF0F7C" w:rsidP="0099483A">
      <w:pPr>
        <w:pStyle w:val="a3"/>
        <w:ind w:left="502"/>
        <w:jc w:val="both"/>
        <w:rPr>
          <w:b/>
          <w:i/>
        </w:rPr>
      </w:pPr>
    </w:p>
    <w:p w:rsidR="00FF0F7C" w:rsidRPr="00DC11F5" w:rsidRDefault="00FF0F7C" w:rsidP="00034A75">
      <w:pPr>
        <w:pStyle w:val="a3"/>
        <w:ind w:left="862"/>
        <w:rPr>
          <w:b/>
        </w:rPr>
      </w:pPr>
      <w:r w:rsidRPr="00DC11F5">
        <w:rPr>
          <w:b/>
        </w:rPr>
        <w:t>4.1Распределение часов по разделам/темам и видам работы</w:t>
      </w:r>
    </w:p>
    <w:p w:rsidR="00FF0F7C" w:rsidRDefault="00FF0F7C" w:rsidP="00D500C7">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544"/>
        <w:gridCol w:w="850"/>
        <w:gridCol w:w="1134"/>
        <w:gridCol w:w="993"/>
        <w:gridCol w:w="2268"/>
      </w:tblGrid>
      <w:tr w:rsidR="00FF0F7C" w:rsidRPr="00DC11F5" w:rsidTr="00281BD9">
        <w:tc>
          <w:tcPr>
            <w:tcW w:w="817" w:type="dxa"/>
            <w:vMerge w:val="restart"/>
          </w:tcPr>
          <w:p w:rsidR="00FF0F7C" w:rsidRPr="00DC11F5" w:rsidRDefault="00FF0F7C" w:rsidP="00935672">
            <w:pPr>
              <w:jc w:val="center"/>
              <w:rPr>
                <w:b/>
              </w:rPr>
            </w:pPr>
          </w:p>
          <w:p w:rsidR="00FF0F7C" w:rsidRPr="00DC11F5" w:rsidRDefault="00FF0F7C" w:rsidP="00935672">
            <w:pPr>
              <w:jc w:val="center"/>
              <w:rPr>
                <w:b/>
              </w:rPr>
            </w:pPr>
            <w:r w:rsidRPr="00DC11F5">
              <w:rPr>
                <w:b/>
              </w:rPr>
              <w:t>№ п/п</w:t>
            </w:r>
          </w:p>
        </w:tc>
        <w:tc>
          <w:tcPr>
            <w:tcW w:w="3544" w:type="dxa"/>
            <w:vMerge w:val="restart"/>
          </w:tcPr>
          <w:p w:rsidR="00FF0F7C" w:rsidRPr="00DC11F5" w:rsidRDefault="00FF0F7C" w:rsidP="00935672">
            <w:pPr>
              <w:jc w:val="center"/>
              <w:rPr>
                <w:b/>
              </w:rPr>
            </w:pPr>
          </w:p>
          <w:p w:rsidR="00FF0F7C" w:rsidRPr="00DC11F5" w:rsidRDefault="00FF0F7C" w:rsidP="00935672">
            <w:pPr>
              <w:jc w:val="center"/>
              <w:rPr>
                <w:b/>
              </w:rPr>
            </w:pPr>
            <w:r w:rsidRPr="00DC11F5">
              <w:rPr>
                <w:b/>
              </w:rPr>
              <w:t>Раздел/тема</w:t>
            </w:r>
          </w:p>
        </w:tc>
        <w:tc>
          <w:tcPr>
            <w:tcW w:w="5245" w:type="dxa"/>
            <w:gridSpan w:val="4"/>
          </w:tcPr>
          <w:p w:rsidR="00FF0F7C" w:rsidRPr="00DC11F5" w:rsidRDefault="00FF0F7C" w:rsidP="00935672">
            <w:pPr>
              <w:jc w:val="center"/>
              <w:rPr>
                <w:b/>
              </w:rPr>
            </w:pPr>
            <w:r w:rsidRPr="00DC11F5">
              <w:rPr>
                <w:b/>
              </w:rPr>
              <w:t>Виды учебной работы (в часах)</w:t>
            </w:r>
          </w:p>
        </w:tc>
      </w:tr>
      <w:tr w:rsidR="00FF0F7C" w:rsidRPr="00DC11F5" w:rsidTr="00281BD9">
        <w:tc>
          <w:tcPr>
            <w:tcW w:w="817" w:type="dxa"/>
            <w:vMerge/>
          </w:tcPr>
          <w:p w:rsidR="00FF0F7C" w:rsidRPr="00DC11F5" w:rsidRDefault="00FF0F7C" w:rsidP="00935672">
            <w:pPr>
              <w:jc w:val="center"/>
              <w:rPr>
                <w:b/>
              </w:rPr>
            </w:pPr>
          </w:p>
        </w:tc>
        <w:tc>
          <w:tcPr>
            <w:tcW w:w="3544" w:type="dxa"/>
            <w:vMerge/>
          </w:tcPr>
          <w:p w:rsidR="00FF0F7C" w:rsidRPr="00DC11F5" w:rsidRDefault="00FF0F7C" w:rsidP="00935672">
            <w:pPr>
              <w:jc w:val="center"/>
              <w:rPr>
                <w:b/>
              </w:rPr>
            </w:pPr>
          </w:p>
        </w:tc>
        <w:tc>
          <w:tcPr>
            <w:tcW w:w="2977" w:type="dxa"/>
            <w:gridSpan w:val="3"/>
          </w:tcPr>
          <w:p w:rsidR="00FF0F7C" w:rsidRPr="00DC11F5" w:rsidRDefault="00FF0F7C" w:rsidP="00935672">
            <w:pPr>
              <w:jc w:val="center"/>
              <w:rPr>
                <w:b/>
              </w:rPr>
            </w:pPr>
            <w:r w:rsidRPr="00DC11F5">
              <w:rPr>
                <w:b/>
              </w:rPr>
              <w:t>Аудиторная работа</w:t>
            </w:r>
          </w:p>
        </w:tc>
        <w:tc>
          <w:tcPr>
            <w:tcW w:w="2268" w:type="dxa"/>
            <w:vMerge w:val="restart"/>
          </w:tcPr>
          <w:p w:rsidR="00FF0F7C" w:rsidRPr="00DC11F5" w:rsidRDefault="00FF0F7C" w:rsidP="00935672">
            <w:pPr>
              <w:jc w:val="center"/>
              <w:rPr>
                <w:b/>
              </w:rPr>
            </w:pPr>
            <w:r w:rsidRPr="00DC11F5">
              <w:rPr>
                <w:b/>
              </w:rPr>
              <w:t>Самостоятельная работа</w:t>
            </w:r>
          </w:p>
        </w:tc>
      </w:tr>
      <w:tr w:rsidR="00FF0F7C" w:rsidRPr="00DC11F5" w:rsidTr="00281BD9">
        <w:tc>
          <w:tcPr>
            <w:tcW w:w="817" w:type="dxa"/>
            <w:vMerge/>
          </w:tcPr>
          <w:p w:rsidR="00FF0F7C" w:rsidRPr="00DC11F5" w:rsidRDefault="00FF0F7C" w:rsidP="00935672">
            <w:pPr>
              <w:jc w:val="both"/>
            </w:pPr>
          </w:p>
        </w:tc>
        <w:tc>
          <w:tcPr>
            <w:tcW w:w="3544" w:type="dxa"/>
            <w:vMerge/>
          </w:tcPr>
          <w:p w:rsidR="00FF0F7C" w:rsidRPr="00DC11F5" w:rsidRDefault="00FF0F7C" w:rsidP="00935672">
            <w:pPr>
              <w:jc w:val="both"/>
            </w:pPr>
          </w:p>
        </w:tc>
        <w:tc>
          <w:tcPr>
            <w:tcW w:w="850" w:type="dxa"/>
          </w:tcPr>
          <w:p w:rsidR="00FF0F7C" w:rsidRPr="00DC11F5" w:rsidRDefault="00FF0F7C" w:rsidP="00935672">
            <w:pPr>
              <w:jc w:val="center"/>
              <w:rPr>
                <w:b/>
              </w:rPr>
            </w:pPr>
            <w:r w:rsidRPr="00DC11F5">
              <w:rPr>
                <w:b/>
              </w:rPr>
              <w:t>ЛЗ</w:t>
            </w:r>
          </w:p>
        </w:tc>
        <w:tc>
          <w:tcPr>
            <w:tcW w:w="1134" w:type="dxa"/>
          </w:tcPr>
          <w:p w:rsidR="00FF0F7C" w:rsidRPr="00DC11F5" w:rsidRDefault="00FF0F7C" w:rsidP="00935672">
            <w:pPr>
              <w:jc w:val="center"/>
              <w:rPr>
                <w:b/>
              </w:rPr>
            </w:pPr>
            <w:r w:rsidRPr="00DC11F5">
              <w:rPr>
                <w:b/>
              </w:rPr>
              <w:t>ПЗ</w:t>
            </w:r>
          </w:p>
        </w:tc>
        <w:tc>
          <w:tcPr>
            <w:tcW w:w="993" w:type="dxa"/>
          </w:tcPr>
          <w:p w:rsidR="00FF0F7C" w:rsidRPr="00DC11F5" w:rsidRDefault="00FF0F7C" w:rsidP="00B97BE2">
            <w:pPr>
              <w:rPr>
                <w:b/>
              </w:rPr>
            </w:pPr>
            <w:proofErr w:type="spellStart"/>
            <w:r w:rsidRPr="00DC11F5">
              <w:rPr>
                <w:b/>
              </w:rPr>
              <w:t>ЛабЗ</w:t>
            </w:r>
            <w:proofErr w:type="spellEnd"/>
          </w:p>
        </w:tc>
        <w:tc>
          <w:tcPr>
            <w:tcW w:w="2268" w:type="dxa"/>
            <w:vMerge/>
          </w:tcPr>
          <w:p w:rsidR="00FF0F7C" w:rsidRPr="00DC11F5" w:rsidRDefault="00FF0F7C" w:rsidP="00935672">
            <w:pPr>
              <w:jc w:val="both"/>
            </w:pPr>
          </w:p>
        </w:tc>
      </w:tr>
      <w:tr w:rsidR="00FF0F7C" w:rsidRPr="00DC11F5" w:rsidTr="00130890">
        <w:tc>
          <w:tcPr>
            <w:tcW w:w="9606" w:type="dxa"/>
            <w:gridSpan w:val="6"/>
          </w:tcPr>
          <w:p w:rsidR="00FF0F7C" w:rsidRPr="00281BD9" w:rsidRDefault="00FF0F7C" w:rsidP="00281BD9">
            <w:pPr>
              <w:jc w:val="center"/>
              <w:rPr>
                <w:b/>
              </w:rPr>
            </w:pPr>
            <w:r>
              <w:rPr>
                <w:b/>
              </w:rPr>
              <w:t>1 семестр</w:t>
            </w:r>
          </w:p>
        </w:tc>
      </w:tr>
      <w:tr w:rsidR="00FF0F7C" w:rsidRPr="00DC11F5" w:rsidTr="00130890">
        <w:trPr>
          <w:trHeight w:val="274"/>
        </w:trPr>
        <w:tc>
          <w:tcPr>
            <w:tcW w:w="817" w:type="dxa"/>
          </w:tcPr>
          <w:p w:rsidR="00FF0F7C" w:rsidRPr="00CD10A7" w:rsidRDefault="00FF0F7C" w:rsidP="00F0399E">
            <w:pPr>
              <w:pStyle w:val="a3"/>
              <w:numPr>
                <w:ilvl w:val="0"/>
                <w:numId w:val="8"/>
              </w:numPr>
              <w:ind w:left="0"/>
              <w:jc w:val="both"/>
              <w:rPr>
                <w:szCs w:val="24"/>
              </w:rPr>
            </w:pPr>
            <w:r w:rsidRPr="00CD10A7">
              <w:rPr>
                <w:szCs w:val="24"/>
              </w:rPr>
              <w:t>1</w:t>
            </w:r>
          </w:p>
        </w:tc>
        <w:tc>
          <w:tcPr>
            <w:tcW w:w="3544" w:type="dxa"/>
            <w:vAlign w:val="center"/>
          </w:tcPr>
          <w:p w:rsidR="00FF0F7C" w:rsidRPr="00E90661" w:rsidRDefault="00FF0F7C" w:rsidP="00130890">
            <w:pPr>
              <w:autoSpaceDE w:val="0"/>
              <w:autoSpaceDN w:val="0"/>
              <w:adjustRightInd w:val="0"/>
              <w:rPr>
                <w:bCs/>
              </w:rPr>
            </w:pPr>
            <w:r w:rsidRPr="00897E10">
              <w:rPr>
                <w:bCs/>
              </w:rPr>
              <w:t>Страноведение как научная дисциплина</w:t>
            </w:r>
          </w:p>
        </w:tc>
        <w:tc>
          <w:tcPr>
            <w:tcW w:w="850" w:type="dxa"/>
          </w:tcPr>
          <w:p w:rsidR="00FF0F7C" w:rsidRDefault="00FF0F7C" w:rsidP="00935672">
            <w:pPr>
              <w:jc w:val="center"/>
            </w:pPr>
            <w:r>
              <w:t>4</w:t>
            </w:r>
          </w:p>
          <w:p w:rsidR="00FF0F7C" w:rsidRPr="00DC11F5" w:rsidRDefault="00FF0F7C" w:rsidP="00935672">
            <w:pPr>
              <w:jc w:val="center"/>
            </w:pPr>
          </w:p>
        </w:tc>
        <w:tc>
          <w:tcPr>
            <w:tcW w:w="1134" w:type="dxa"/>
          </w:tcPr>
          <w:p w:rsidR="00FF0F7C" w:rsidRPr="00DC11F5" w:rsidRDefault="00FF0F7C" w:rsidP="00935672">
            <w:pPr>
              <w:jc w:val="center"/>
            </w:pPr>
            <w:r>
              <w:t>2</w:t>
            </w:r>
          </w:p>
        </w:tc>
        <w:tc>
          <w:tcPr>
            <w:tcW w:w="993" w:type="dxa"/>
          </w:tcPr>
          <w:p w:rsidR="00FF0F7C" w:rsidRPr="00DC11F5" w:rsidRDefault="00FF0F7C" w:rsidP="00935672">
            <w:pPr>
              <w:jc w:val="center"/>
            </w:pPr>
          </w:p>
        </w:tc>
        <w:tc>
          <w:tcPr>
            <w:tcW w:w="2268" w:type="dxa"/>
          </w:tcPr>
          <w:p w:rsidR="00FF0F7C" w:rsidRPr="00DC11F5" w:rsidRDefault="00FF0F7C" w:rsidP="00935672">
            <w:pPr>
              <w:jc w:val="center"/>
            </w:pPr>
            <w:r>
              <w:t>10</w:t>
            </w:r>
          </w:p>
        </w:tc>
      </w:tr>
      <w:tr w:rsidR="00FF0F7C" w:rsidRPr="00DC11F5" w:rsidTr="00281BD9">
        <w:tc>
          <w:tcPr>
            <w:tcW w:w="817" w:type="dxa"/>
          </w:tcPr>
          <w:p w:rsidR="00FF0F7C" w:rsidRPr="00CD10A7" w:rsidRDefault="00FF0F7C" w:rsidP="00F0399E">
            <w:pPr>
              <w:pStyle w:val="a3"/>
              <w:numPr>
                <w:ilvl w:val="0"/>
                <w:numId w:val="8"/>
              </w:numPr>
              <w:ind w:left="0"/>
              <w:jc w:val="both"/>
              <w:rPr>
                <w:szCs w:val="24"/>
              </w:rPr>
            </w:pPr>
            <w:r w:rsidRPr="00CD10A7">
              <w:rPr>
                <w:szCs w:val="24"/>
              </w:rPr>
              <w:t>2</w:t>
            </w:r>
          </w:p>
        </w:tc>
        <w:tc>
          <w:tcPr>
            <w:tcW w:w="3544" w:type="dxa"/>
            <w:vAlign w:val="center"/>
          </w:tcPr>
          <w:p w:rsidR="00FF0F7C" w:rsidRPr="00E90661" w:rsidRDefault="00FF0F7C" w:rsidP="00130890">
            <w:pPr>
              <w:autoSpaceDE w:val="0"/>
              <w:autoSpaceDN w:val="0"/>
              <w:adjustRightInd w:val="0"/>
              <w:rPr>
                <w:bCs/>
              </w:rPr>
            </w:pPr>
            <w:r w:rsidRPr="00897E10">
              <w:rPr>
                <w:bCs/>
              </w:rPr>
              <w:t>Мирохозяйственная концепция развития туризма</w:t>
            </w:r>
          </w:p>
        </w:tc>
        <w:tc>
          <w:tcPr>
            <w:tcW w:w="850" w:type="dxa"/>
          </w:tcPr>
          <w:p w:rsidR="00FF0F7C" w:rsidRPr="00DC11F5" w:rsidRDefault="00FF0F7C" w:rsidP="00C8171F">
            <w:pPr>
              <w:jc w:val="center"/>
            </w:pPr>
            <w:r>
              <w:t>4</w:t>
            </w:r>
          </w:p>
        </w:tc>
        <w:tc>
          <w:tcPr>
            <w:tcW w:w="1134" w:type="dxa"/>
          </w:tcPr>
          <w:p w:rsidR="00FF0F7C" w:rsidRPr="00DC11F5" w:rsidRDefault="00FF0F7C" w:rsidP="00C8171F">
            <w:pPr>
              <w:jc w:val="center"/>
            </w:pPr>
            <w:r>
              <w:t>4*</w:t>
            </w:r>
          </w:p>
        </w:tc>
        <w:tc>
          <w:tcPr>
            <w:tcW w:w="993" w:type="dxa"/>
          </w:tcPr>
          <w:p w:rsidR="00FF0F7C" w:rsidRPr="00DC11F5" w:rsidRDefault="00FF0F7C" w:rsidP="00C8171F">
            <w:pPr>
              <w:jc w:val="center"/>
            </w:pPr>
          </w:p>
        </w:tc>
        <w:tc>
          <w:tcPr>
            <w:tcW w:w="2268" w:type="dxa"/>
          </w:tcPr>
          <w:p w:rsidR="00FF0F7C" w:rsidRPr="00DC11F5" w:rsidRDefault="00FF0F7C" w:rsidP="00C8171F">
            <w:pPr>
              <w:jc w:val="center"/>
            </w:pPr>
            <w:r>
              <w:t>10</w:t>
            </w:r>
          </w:p>
        </w:tc>
      </w:tr>
      <w:tr w:rsidR="00FF0F7C" w:rsidRPr="00DC11F5" w:rsidTr="00281BD9">
        <w:tc>
          <w:tcPr>
            <w:tcW w:w="817" w:type="dxa"/>
          </w:tcPr>
          <w:p w:rsidR="00FF0F7C" w:rsidRPr="00CD10A7" w:rsidRDefault="00FF0F7C" w:rsidP="00F0399E">
            <w:pPr>
              <w:pStyle w:val="a3"/>
              <w:numPr>
                <w:ilvl w:val="0"/>
                <w:numId w:val="8"/>
              </w:numPr>
              <w:ind w:left="0"/>
              <w:jc w:val="both"/>
              <w:rPr>
                <w:szCs w:val="24"/>
              </w:rPr>
            </w:pPr>
            <w:r w:rsidRPr="00CD10A7">
              <w:rPr>
                <w:szCs w:val="24"/>
              </w:rPr>
              <w:t>3</w:t>
            </w:r>
          </w:p>
        </w:tc>
        <w:tc>
          <w:tcPr>
            <w:tcW w:w="3544" w:type="dxa"/>
            <w:vAlign w:val="center"/>
          </w:tcPr>
          <w:p w:rsidR="00FF0F7C" w:rsidRPr="00E90661" w:rsidRDefault="00FF0F7C" w:rsidP="00130890">
            <w:pPr>
              <w:autoSpaceDE w:val="0"/>
              <w:autoSpaceDN w:val="0"/>
              <w:adjustRightInd w:val="0"/>
              <w:rPr>
                <w:bCs/>
              </w:rPr>
            </w:pPr>
            <w:r w:rsidRPr="00897E10">
              <w:rPr>
                <w:bCs/>
              </w:rPr>
              <w:t>География международных туристских миграций и их влияние на экономическое развитие стран и регионов</w:t>
            </w:r>
          </w:p>
        </w:tc>
        <w:tc>
          <w:tcPr>
            <w:tcW w:w="850" w:type="dxa"/>
          </w:tcPr>
          <w:p w:rsidR="00FF0F7C" w:rsidRDefault="00FF0F7C" w:rsidP="00C8171F">
            <w:pPr>
              <w:jc w:val="center"/>
            </w:pPr>
            <w:r>
              <w:t>4</w:t>
            </w:r>
          </w:p>
        </w:tc>
        <w:tc>
          <w:tcPr>
            <w:tcW w:w="1134" w:type="dxa"/>
          </w:tcPr>
          <w:p w:rsidR="00FF0F7C" w:rsidRDefault="00FF0F7C" w:rsidP="00ED396A">
            <w:pPr>
              <w:jc w:val="center"/>
            </w:pPr>
            <w:r>
              <w:t>4</w:t>
            </w:r>
          </w:p>
        </w:tc>
        <w:tc>
          <w:tcPr>
            <w:tcW w:w="993" w:type="dxa"/>
          </w:tcPr>
          <w:p w:rsidR="00FF0F7C" w:rsidRPr="00DC11F5" w:rsidRDefault="00FF0F7C" w:rsidP="00C8171F">
            <w:pPr>
              <w:jc w:val="center"/>
            </w:pPr>
          </w:p>
        </w:tc>
        <w:tc>
          <w:tcPr>
            <w:tcW w:w="2268" w:type="dxa"/>
          </w:tcPr>
          <w:p w:rsidR="00FF0F7C" w:rsidRPr="00DC11F5" w:rsidRDefault="00FF0F7C" w:rsidP="00C8171F">
            <w:pPr>
              <w:jc w:val="center"/>
            </w:pPr>
            <w:r>
              <w:t>10</w:t>
            </w:r>
          </w:p>
        </w:tc>
      </w:tr>
      <w:tr w:rsidR="00FF0F7C" w:rsidRPr="00DC11F5" w:rsidTr="00281BD9">
        <w:tc>
          <w:tcPr>
            <w:tcW w:w="817" w:type="dxa"/>
          </w:tcPr>
          <w:p w:rsidR="00FF0F7C" w:rsidRPr="00CD10A7" w:rsidRDefault="00FF0F7C" w:rsidP="00F0399E">
            <w:pPr>
              <w:pStyle w:val="a3"/>
              <w:numPr>
                <w:ilvl w:val="0"/>
                <w:numId w:val="8"/>
              </w:numPr>
              <w:ind w:left="0"/>
              <w:jc w:val="both"/>
              <w:rPr>
                <w:szCs w:val="24"/>
              </w:rPr>
            </w:pPr>
            <w:r w:rsidRPr="00CD10A7">
              <w:rPr>
                <w:szCs w:val="24"/>
              </w:rPr>
              <w:t>4</w:t>
            </w:r>
          </w:p>
        </w:tc>
        <w:tc>
          <w:tcPr>
            <w:tcW w:w="3544" w:type="dxa"/>
            <w:vAlign w:val="center"/>
          </w:tcPr>
          <w:p w:rsidR="00FF0F7C" w:rsidRPr="00E90661" w:rsidRDefault="00FF0F7C" w:rsidP="00130890">
            <w:pPr>
              <w:autoSpaceDE w:val="0"/>
              <w:autoSpaceDN w:val="0"/>
              <w:adjustRightInd w:val="0"/>
              <w:rPr>
                <w:bCs/>
              </w:rPr>
            </w:pPr>
            <w:r w:rsidRPr="00897E10">
              <w:rPr>
                <w:bCs/>
              </w:rPr>
              <w:t>Сегментация  туристского рынка</w:t>
            </w:r>
          </w:p>
        </w:tc>
        <w:tc>
          <w:tcPr>
            <w:tcW w:w="850" w:type="dxa"/>
          </w:tcPr>
          <w:p w:rsidR="00FF0F7C" w:rsidRDefault="00FF0F7C" w:rsidP="00C8171F">
            <w:pPr>
              <w:jc w:val="center"/>
            </w:pPr>
            <w:r>
              <w:t>4</w:t>
            </w:r>
          </w:p>
        </w:tc>
        <w:tc>
          <w:tcPr>
            <w:tcW w:w="1134" w:type="dxa"/>
          </w:tcPr>
          <w:p w:rsidR="00FF0F7C" w:rsidRDefault="00FF0F7C" w:rsidP="00ED396A">
            <w:pPr>
              <w:jc w:val="center"/>
            </w:pPr>
            <w:r>
              <w:t>4</w:t>
            </w:r>
          </w:p>
        </w:tc>
        <w:tc>
          <w:tcPr>
            <w:tcW w:w="993" w:type="dxa"/>
          </w:tcPr>
          <w:p w:rsidR="00FF0F7C" w:rsidRPr="00DC11F5" w:rsidRDefault="00FF0F7C" w:rsidP="00C8171F">
            <w:pPr>
              <w:jc w:val="center"/>
            </w:pPr>
          </w:p>
        </w:tc>
        <w:tc>
          <w:tcPr>
            <w:tcW w:w="2268" w:type="dxa"/>
          </w:tcPr>
          <w:p w:rsidR="00FF0F7C" w:rsidRDefault="00FF0F7C" w:rsidP="00C8171F">
            <w:pPr>
              <w:jc w:val="center"/>
            </w:pPr>
            <w:r>
              <w:t>10</w:t>
            </w:r>
          </w:p>
        </w:tc>
      </w:tr>
      <w:tr w:rsidR="00FF0F7C" w:rsidRPr="00DC11F5" w:rsidTr="00281BD9">
        <w:tc>
          <w:tcPr>
            <w:tcW w:w="817" w:type="dxa"/>
          </w:tcPr>
          <w:p w:rsidR="00FF0F7C" w:rsidRPr="00CD10A7" w:rsidRDefault="00FF0F7C" w:rsidP="00F0399E">
            <w:pPr>
              <w:pStyle w:val="a3"/>
              <w:numPr>
                <w:ilvl w:val="0"/>
                <w:numId w:val="8"/>
              </w:numPr>
              <w:ind w:left="0"/>
              <w:jc w:val="both"/>
              <w:rPr>
                <w:szCs w:val="24"/>
              </w:rPr>
            </w:pPr>
          </w:p>
        </w:tc>
        <w:tc>
          <w:tcPr>
            <w:tcW w:w="3544" w:type="dxa"/>
            <w:vAlign w:val="center"/>
          </w:tcPr>
          <w:p w:rsidR="00FF0F7C" w:rsidRPr="00897E10" w:rsidRDefault="00FF0F7C" w:rsidP="00130890">
            <w:pPr>
              <w:autoSpaceDE w:val="0"/>
              <w:autoSpaceDN w:val="0"/>
              <w:adjustRightInd w:val="0"/>
              <w:rPr>
                <w:bCs/>
              </w:rPr>
            </w:pPr>
            <w:r w:rsidRPr="00DC11F5">
              <w:t>Промежуточная аттестация</w:t>
            </w:r>
            <w:r>
              <w:t>: зачет</w:t>
            </w:r>
          </w:p>
        </w:tc>
        <w:tc>
          <w:tcPr>
            <w:tcW w:w="850" w:type="dxa"/>
          </w:tcPr>
          <w:p w:rsidR="00FF0F7C" w:rsidRDefault="00FF0F7C" w:rsidP="00C8171F">
            <w:pPr>
              <w:jc w:val="center"/>
            </w:pPr>
          </w:p>
        </w:tc>
        <w:tc>
          <w:tcPr>
            <w:tcW w:w="1134" w:type="dxa"/>
          </w:tcPr>
          <w:p w:rsidR="00FF0F7C" w:rsidRDefault="00FF0F7C" w:rsidP="00ED396A">
            <w:pPr>
              <w:jc w:val="center"/>
            </w:pPr>
          </w:p>
        </w:tc>
        <w:tc>
          <w:tcPr>
            <w:tcW w:w="993" w:type="dxa"/>
          </w:tcPr>
          <w:p w:rsidR="00FF0F7C" w:rsidRPr="00DC11F5" w:rsidRDefault="00FF0F7C" w:rsidP="00C8171F">
            <w:pPr>
              <w:jc w:val="center"/>
            </w:pPr>
          </w:p>
        </w:tc>
        <w:tc>
          <w:tcPr>
            <w:tcW w:w="2268" w:type="dxa"/>
          </w:tcPr>
          <w:p w:rsidR="00FF0F7C" w:rsidRDefault="00FF0F7C" w:rsidP="00C8171F">
            <w:pPr>
              <w:jc w:val="center"/>
            </w:pPr>
          </w:p>
        </w:tc>
      </w:tr>
      <w:tr w:rsidR="00FF0F7C" w:rsidRPr="00DC11F5" w:rsidTr="00281BD9">
        <w:tc>
          <w:tcPr>
            <w:tcW w:w="817" w:type="dxa"/>
          </w:tcPr>
          <w:p w:rsidR="00FF0F7C" w:rsidRPr="00CD10A7" w:rsidRDefault="00FF0F7C" w:rsidP="00F0399E">
            <w:pPr>
              <w:pStyle w:val="a3"/>
              <w:numPr>
                <w:ilvl w:val="0"/>
                <w:numId w:val="8"/>
              </w:numPr>
              <w:ind w:left="0"/>
              <w:jc w:val="both"/>
              <w:rPr>
                <w:szCs w:val="24"/>
              </w:rPr>
            </w:pPr>
          </w:p>
        </w:tc>
        <w:tc>
          <w:tcPr>
            <w:tcW w:w="3544" w:type="dxa"/>
            <w:vAlign w:val="center"/>
          </w:tcPr>
          <w:p w:rsidR="00FF0F7C" w:rsidRPr="00DC11F5" w:rsidRDefault="00FF0F7C" w:rsidP="00130890">
            <w:pPr>
              <w:autoSpaceDE w:val="0"/>
              <w:autoSpaceDN w:val="0"/>
              <w:adjustRightInd w:val="0"/>
            </w:pPr>
            <w:r>
              <w:t>Итого за 1 семестр</w:t>
            </w:r>
          </w:p>
        </w:tc>
        <w:tc>
          <w:tcPr>
            <w:tcW w:w="850" w:type="dxa"/>
          </w:tcPr>
          <w:p w:rsidR="00FF0F7C" w:rsidRDefault="00FF0F7C" w:rsidP="00C8171F">
            <w:pPr>
              <w:jc w:val="center"/>
            </w:pPr>
            <w:r>
              <w:t>16</w:t>
            </w:r>
          </w:p>
        </w:tc>
        <w:tc>
          <w:tcPr>
            <w:tcW w:w="1134" w:type="dxa"/>
          </w:tcPr>
          <w:p w:rsidR="00FF0F7C" w:rsidRDefault="00FF0F7C" w:rsidP="00ED396A">
            <w:pPr>
              <w:jc w:val="center"/>
            </w:pPr>
            <w:r>
              <w:t>14</w:t>
            </w:r>
          </w:p>
        </w:tc>
        <w:tc>
          <w:tcPr>
            <w:tcW w:w="993" w:type="dxa"/>
          </w:tcPr>
          <w:p w:rsidR="00FF0F7C" w:rsidRPr="00DC11F5" w:rsidRDefault="00FF0F7C" w:rsidP="00C8171F">
            <w:pPr>
              <w:jc w:val="center"/>
            </w:pPr>
          </w:p>
        </w:tc>
        <w:tc>
          <w:tcPr>
            <w:tcW w:w="2268" w:type="dxa"/>
          </w:tcPr>
          <w:p w:rsidR="00FF0F7C" w:rsidRDefault="00FF0F7C" w:rsidP="00C8171F">
            <w:pPr>
              <w:jc w:val="center"/>
            </w:pPr>
            <w:r>
              <w:t>40</w:t>
            </w:r>
          </w:p>
        </w:tc>
      </w:tr>
      <w:tr w:rsidR="00FF0F7C" w:rsidRPr="00DC11F5" w:rsidTr="00130890">
        <w:tc>
          <w:tcPr>
            <w:tcW w:w="9606" w:type="dxa"/>
            <w:gridSpan w:val="6"/>
          </w:tcPr>
          <w:p w:rsidR="00FF0F7C" w:rsidRPr="00281BD9" w:rsidRDefault="00FF0F7C" w:rsidP="00C8171F">
            <w:pPr>
              <w:jc w:val="center"/>
              <w:rPr>
                <w:b/>
              </w:rPr>
            </w:pPr>
            <w:r>
              <w:rPr>
                <w:b/>
              </w:rPr>
              <w:t>2 семестр</w:t>
            </w:r>
          </w:p>
        </w:tc>
      </w:tr>
      <w:tr w:rsidR="00FF0F7C" w:rsidRPr="00DC11F5" w:rsidTr="00281BD9">
        <w:trPr>
          <w:trHeight w:val="265"/>
        </w:trPr>
        <w:tc>
          <w:tcPr>
            <w:tcW w:w="817" w:type="dxa"/>
          </w:tcPr>
          <w:p w:rsidR="00FF0F7C" w:rsidRPr="00DC11F5" w:rsidRDefault="00FF0F7C" w:rsidP="0011664E">
            <w:pPr>
              <w:jc w:val="both"/>
            </w:pPr>
            <w:r>
              <w:t>5</w:t>
            </w:r>
          </w:p>
        </w:tc>
        <w:tc>
          <w:tcPr>
            <w:tcW w:w="3544" w:type="dxa"/>
            <w:vAlign w:val="center"/>
          </w:tcPr>
          <w:p w:rsidR="00FF0F7C" w:rsidRPr="00E90661" w:rsidRDefault="00FF0F7C" w:rsidP="00130890">
            <w:pPr>
              <w:autoSpaceDE w:val="0"/>
              <w:autoSpaceDN w:val="0"/>
              <w:adjustRightInd w:val="0"/>
              <w:rPr>
                <w:bCs/>
              </w:rPr>
            </w:pPr>
            <w:r w:rsidRPr="00897E10">
              <w:rPr>
                <w:bCs/>
              </w:rPr>
              <w:t>Географические тенденции развития  туризма в Европе</w:t>
            </w:r>
          </w:p>
        </w:tc>
        <w:tc>
          <w:tcPr>
            <w:tcW w:w="850" w:type="dxa"/>
          </w:tcPr>
          <w:p w:rsidR="00FF0F7C" w:rsidRPr="00DC11F5" w:rsidRDefault="00FF0F7C" w:rsidP="00935672">
            <w:pPr>
              <w:jc w:val="center"/>
            </w:pPr>
            <w:r>
              <w:t>4</w:t>
            </w:r>
          </w:p>
        </w:tc>
        <w:tc>
          <w:tcPr>
            <w:tcW w:w="1134" w:type="dxa"/>
          </w:tcPr>
          <w:p w:rsidR="00FF0F7C" w:rsidRPr="00DC11F5" w:rsidRDefault="00FF0F7C" w:rsidP="00935672">
            <w:pPr>
              <w:jc w:val="center"/>
            </w:pPr>
            <w:r>
              <w:t>4</w:t>
            </w:r>
          </w:p>
        </w:tc>
        <w:tc>
          <w:tcPr>
            <w:tcW w:w="993" w:type="dxa"/>
          </w:tcPr>
          <w:p w:rsidR="00FF0F7C" w:rsidRPr="00DC11F5" w:rsidRDefault="00FF0F7C" w:rsidP="00935672">
            <w:pPr>
              <w:jc w:val="center"/>
            </w:pPr>
          </w:p>
        </w:tc>
        <w:tc>
          <w:tcPr>
            <w:tcW w:w="2268" w:type="dxa"/>
          </w:tcPr>
          <w:p w:rsidR="00FF0F7C" w:rsidRPr="00DC11F5" w:rsidRDefault="00FF0F7C" w:rsidP="00935672">
            <w:pPr>
              <w:jc w:val="center"/>
            </w:pPr>
            <w:r>
              <w:t>4</w:t>
            </w:r>
          </w:p>
        </w:tc>
      </w:tr>
      <w:tr w:rsidR="00FF0F7C" w:rsidRPr="00DC11F5" w:rsidTr="00281BD9">
        <w:trPr>
          <w:trHeight w:val="263"/>
        </w:trPr>
        <w:tc>
          <w:tcPr>
            <w:tcW w:w="817" w:type="dxa"/>
          </w:tcPr>
          <w:p w:rsidR="00FF0F7C" w:rsidRDefault="00FF0F7C" w:rsidP="0011664E">
            <w:pPr>
              <w:jc w:val="both"/>
            </w:pPr>
            <w:r>
              <w:t>6</w:t>
            </w:r>
          </w:p>
        </w:tc>
        <w:tc>
          <w:tcPr>
            <w:tcW w:w="3544" w:type="dxa"/>
            <w:vAlign w:val="center"/>
          </w:tcPr>
          <w:p w:rsidR="00FF0F7C" w:rsidRPr="00CA4EDA" w:rsidRDefault="00FF0F7C" w:rsidP="00130890">
            <w:pPr>
              <w:pStyle w:val="afd"/>
              <w:jc w:val="both"/>
              <w:rPr>
                <w:bCs/>
                <w:sz w:val="24"/>
                <w:szCs w:val="24"/>
              </w:rPr>
            </w:pPr>
            <w:r w:rsidRPr="00CA4EDA">
              <w:rPr>
                <w:bCs/>
                <w:sz w:val="24"/>
                <w:szCs w:val="24"/>
              </w:rPr>
              <w:t>Географические тенденции развития международного туризма в Америке</w:t>
            </w:r>
          </w:p>
        </w:tc>
        <w:tc>
          <w:tcPr>
            <w:tcW w:w="850" w:type="dxa"/>
          </w:tcPr>
          <w:p w:rsidR="00FF0F7C" w:rsidRDefault="00FF0F7C" w:rsidP="00935672">
            <w:pPr>
              <w:jc w:val="center"/>
            </w:pPr>
            <w:r>
              <w:t>4</w:t>
            </w:r>
          </w:p>
        </w:tc>
        <w:tc>
          <w:tcPr>
            <w:tcW w:w="1134" w:type="dxa"/>
          </w:tcPr>
          <w:p w:rsidR="00FF0F7C" w:rsidRDefault="00FF0F7C" w:rsidP="00935672">
            <w:pPr>
              <w:jc w:val="center"/>
            </w:pPr>
            <w:r>
              <w:t>4</w:t>
            </w:r>
          </w:p>
        </w:tc>
        <w:tc>
          <w:tcPr>
            <w:tcW w:w="993" w:type="dxa"/>
          </w:tcPr>
          <w:p w:rsidR="00FF0F7C" w:rsidRPr="00DC11F5" w:rsidRDefault="00FF0F7C" w:rsidP="00935672">
            <w:pPr>
              <w:jc w:val="center"/>
            </w:pPr>
          </w:p>
        </w:tc>
        <w:tc>
          <w:tcPr>
            <w:tcW w:w="2268" w:type="dxa"/>
          </w:tcPr>
          <w:p w:rsidR="00FF0F7C" w:rsidRDefault="00FF0F7C" w:rsidP="00935672">
            <w:pPr>
              <w:jc w:val="center"/>
            </w:pPr>
            <w:r>
              <w:t>5</w:t>
            </w:r>
          </w:p>
        </w:tc>
      </w:tr>
      <w:tr w:rsidR="00FF0F7C" w:rsidRPr="00DC11F5" w:rsidTr="00281BD9">
        <w:trPr>
          <w:trHeight w:val="263"/>
        </w:trPr>
        <w:tc>
          <w:tcPr>
            <w:tcW w:w="817" w:type="dxa"/>
          </w:tcPr>
          <w:p w:rsidR="00FF0F7C" w:rsidRDefault="00FF0F7C" w:rsidP="0011664E">
            <w:pPr>
              <w:jc w:val="both"/>
            </w:pPr>
            <w:r>
              <w:t>7</w:t>
            </w:r>
          </w:p>
        </w:tc>
        <w:tc>
          <w:tcPr>
            <w:tcW w:w="3544" w:type="dxa"/>
            <w:vAlign w:val="center"/>
          </w:tcPr>
          <w:p w:rsidR="00FF0F7C" w:rsidRPr="00CA4EDA" w:rsidRDefault="00FF0F7C" w:rsidP="00130890">
            <w:pPr>
              <w:pStyle w:val="afd"/>
              <w:rPr>
                <w:bCs/>
                <w:sz w:val="24"/>
                <w:szCs w:val="24"/>
              </w:rPr>
            </w:pPr>
            <w:r w:rsidRPr="00CA4EDA">
              <w:rPr>
                <w:bCs/>
                <w:sz w:val="24"/>
                <w:szCs w:val="24"/>
              </w:rPr>
              <w:t>Географические тенденции развития международного туризма в Азии и Австралии</w:t>
            </w:r>
          </w:p>
        </w:tc>
        <w:tc>
          <w:tcPr>
            <w:tcW w:w="850" w:type="dxa"/>
          </w:tcPr>
          <w:p w:rsidR="00FF0F7C" w:rsidRDefault="00FF0F7C" w:rsidP="00935672">
            <w:pPr>
              <w:jc w:val="center"/>
            </w:pPr>
            <w:r>
              <w:t>4</w:t>
            </w:r>
          </w:p>
        </w:tc>
        <w:tc>
          <w:tcPr>
            <w:tcW w:w="1134" w:type="dxa"/>
          </w:tcPr>
          <w:p w:rsidR="00FF0F7C" w:rsidRDefault="00FF0F7C" w:rsidP="00935672">
            <w:pPr>
              <w:jc w:val="center"/>
            </w:pPr>
            <w:r>
              <w:t>4</w:t>
            </w:r>
          </w:p>
        </w:tc>
        <w:tc>
          <w:tcPr>
            <w:tcW w:w="993" w:type="dxa"/>
          </w:tcPr>
          <w:p w:rsidR="00FF0F7C" w:rsidRPr="00DC11F5" w:rsidRDefault="00FF0F7C" w:rsidP="00935672">
            <w:pPr>
              <w:jc w:val="center"/>
            </w:pPr>
          </w:p>
        </w:tc>
        <w:tc>
          <w:tcPr>
            <w:tcW w:w="2268" w:type="dxa"/>
          </w:tcPr>
          <w:p w:rsidR="00FF0F7C" w:rsidRDefault="00FF0F7C" w:rsidP="00935672">
            <w:pPr>
              <w:jc w:val="center"/>
            </w:pPr>
            <w:r>
              <w:t>5</w:t>
            </w:r>
          </w:p>
        </w:tc>
      </w:tr>
      <w:tr w:rsidR="00FF0F7C" w:rsidRPr="00DC11F5" w:rsidTr="00281BD9">
        <w:trPr>
          <w:trHeight w:val="263"/>
        </w:trPr>
        <w:tc>
          <w:tcPr>
            <w:tcW w:w="817" w:type="dxa"/>
          </w:tcPr>
          <w:p w:rsidR="00FF0F7C" w:rsidRDefault="00FF0F7C" w:rsidP="0011664E">
            <w:pPr>
              <w:jc w:val="both"/>
            </w:pPr>
            <w:r>
              <w:t>8</w:t>
            </w:r>
          </w:p>
        </w:tc>
        <w:tc>
          <w:tcPr>
            <w:tcW w:w="3544" w:type="dxa"/>
            <w:vAlign w:val="center"/>
          </w:tcPr>
          <w:p w:rsidR="00FF0F7C" w:rsidRPr="00CA4EDA" w:rsidRDefault="00FF0F7C" w:rsidP="00130890">
            <w:pPr>
              <w:pStyle w:val="afd"/>
              <w:jc w:val="both"/>
              <w:rPr>
                <w:bCs/>
                <w:sz w:val="24"/>
                <w:szCs w:val="24"/>
              </w:rPr>
            </w:pPr>
            <w:r w:rsidRPr="00CA4EDA">
              <w:rPr>
                <w:bCs/>
                <w:sz w:val="24"/>
                <w:szCs w:val="24"/>
              </w:rPr>
              <w:t>Африка - потенциальный туристский район мирового туризма</w:t>
            </w:r>
          </w:p>
        </w:tc>
        <w:tc>
          <w:tcPr>
            <w:tcW w:w="850" w:type="dxa"/>
          </w:tcPr>
          <w:p w:rsidR="00FF0F7C" w:rsidRDefault="00FF0F7C" w:rsidP="00935672">
            <w:pPr>
              <w:jc w:val="center"/>
            </w:pPr>
            <w:r>
              <w:t>4</w:t>
            </w:r>
          </w:p>
        </w:tc>
        <w:tc>
          <w:tcPr>
            <w:tcW w:w="1134" w:type="dxa"/>
          </w:tcPr>
          <w:p w:rsidR="00FF0F7C" w:rsidRDefault="00FF0F7C" w:rsidP="00935672">
            <w:pPr>
              <w:jc w:val="center"/>
            </w:pPr>
            <w:r>
              <w:t>4</w:t>
            </w:r>
          </w:p>
        </w:tc>
        <w:tc>
          <w:tcPr>
            <w:tcW w:w="993" w:type="dxa"/>
          </w:tcPr>
          <w:p w:rsidR="00FF0F7C" w:rsidRPr="00DC11F5" w:rsidRDefault="00FF0F7C" w:rsidP="00935672">
            <w:pPr>
              <w:jc w:val="center"/>
            </w:pPr>
          </w:p>
        </w:tc>
        <w:tc>
          <w:tcPr>
            <w:tcW w:w="2268" w:type="dxa"/>
          </w:tcPr>
          <w:p w:rsidR="00FF0F7C" w:rsidRDefault="00FF0F7C" w:rsidP="00935672">
            <w:pPr>
              <w:jc w:val="center"/>
            </w:pPr>
            <w:r>
              <w:t>5</w:t>
            </w:r>
          </w:p>
        </w:tc>
      </w:tr>
      <w:tr w:rsidR="00FF0F7C" w:rsidRPr="00DC11F5" w:rsidTr="00281BD9">
        <w:trPr>
          <w:trHeight w:val="263"/>
        </w:trPr>
        <w:tc>
          <w:tcPr>
            <w:tcW w:w="817" w:type="dxa"/>
          </w:tcPr>
          <w:p w:rsidR="00FF0F7C" w:rsidRDefault="00FF0F7C" w:rsidP="0011664E">
            <w:pPr>
              <w:jc w:val="both"/>
            </w:pPr>
          </w:p>
        </w:tc>
        <w:tc>
          <w:tcPr>
            <w:tcW w:w="3544" w:type="dxa"/>
            <w:vAlign w:val="center"/>
          </w:tcPr>
          <w:p w:rsidR="00FF0F7C" w:rsidRPr="00470E0C" w:rsidRDefault="00FF0F7C" w:rsidP="00281BD9">
            <w:r w:rsidRPr="00DC11F5">
              <w:t>Промежуточная аттестация</w:t>
            </w:r>
            <w:r>
              <w:t>: курсовая работа, экзамен</w:t>
            </w:r>
          </w:p>
        </w:tc>
        <w:tc>
          <w:tcPr>
            <w:tcW w:w="850" w:type="dxa"/>
          </w:tcPr>
          <w:p w:rsidR="00FF0F7C" w:rsidRDefault="00FF0F7C" w:rsidP="00935672">
            <w:pPr>
              <w:jc w:val="center"/>
            </w:pPr>
          </w:p>
          <w:p w:rsidR="00FF0F7C" w:rsidRDefault="00FF0F7C" w:rsidP="00935672">
            <w:pPr>
              <w:jc w:val="center"/>
            </w:pPr>
          </w:p>
        </w:tc>
        <w:tc>
          <w:tcPr>
            <w:tcW w:w="1134" w:type="dxa"/>
          </w:tcPr>
          <w:p w:rsidR="00FF0F7C" w:rsidRDefault="00FF0F7C" w:rsidP="00935672">
            <w:pPr>
              <w:jc w:val="center"/>
            </w:pPr>
          </w:p>
        </w:tc>
        <w:tc>
          <w:tcPr>
            <w:tcW w:w="993" w:type="dxa"/>
          </w:tcPr>
          <w:p w:rsidR="00FF0F7C" w:rsidRPr="00DC11F5" w:rsidRDefault="00FF0F7C" w:rsidP="00935672">
            <w:pPr>
              <w:jc w:val="center"/>
            </w:pPr>
          </w:p>
        </w:tc>
        <w:tc>
          <w:tcPr>
            <w:tcW w:w="2268" w:type="dxa"/>
          </w:tcPr>
          <w:p w:rsidR="00FF0F7C" w:rsidRDefault="00FF0F7C" w:rsidP="00935672">
            <w:pPr>
              <w:jc w:val="center"/>
            </w:pPr>
          </w:p>
        </w:tc>
      </w:tr>
      <w:tr w:rsidR="00FF0F7C" w:rsidRPr="00DC11F5" w:rsidTr="00281BD9">
        <w:tc>
          <w:tcPr>
            <w:tcW w:w="817" w:type="dxa"/>
          </w:tcPr>
          <w:p w:rsidR="00FF0F7C" w:rsidRPr="00CD10A7" w:rsidRDefault="00FF0F7C" w:rsidP="00935672">
            <w:pPr>
              <w:pStyle w:val="a3"/>
              <w:ind w:left="0"/>
              <w:jc w:val="both"/>
              <w:rPr>
                <w:szCs w:val="24"/>
              </w:rPr>
            </w:pPr>
          </w:p>
        </w:tc>
        <w:tc>
          <w:tcPr>
            <w:tcW w:w="3544" w:type="dxa"/>
          </w:tcPr>
          <w:p w:rsidR="00FF0F7C" w:rsidRPr="00DC11F5" w:rsidRDefault="00FF0F7C" w:rsidP="00C8171F">
            <w:pPr>
              <w:jc w:val="both"/>
            </w:pPr>
            <w:r>
              <w:t>Итого за 2 семестр</w:t>
            </w:r>
          </w:p>
        </w:tc>
        <w:tc>
          <w:tcPr>
            <w:tcW w:w="850" w:type="dxa"/>
          </w:tcPr>
          <w:p w:rsidR="00FF0F7C" w:rsidRPr="00DC11F5" w:rsidRDefault="00FF0F7C" w:rsidP="00935672">
            <w:pPr>
              <w:jc w:val="center"/>
            </w:pPr>
            <w:r>
              <w:t>16</w:t>
            </w:r>
          </w:p>
        </w:tc>
        <w:tc>
          <w:tcPr>
            <w:tcW w:w="1134" w:type="dxa"/>
          </w:tcPr>
          <w:p w:rsidR="00FF0F7C" w:rsidRPr="00DC11F5" w:rsidRDefault="00FF0F7C" w:rsidP="00935672">
            <w:pPr>
              <w:jc w:val="center"/>
            </w:pPr>
            <w:r>
              <w:t>16</w:t>
            </w:r>
          </w:p>
        </w:tc>
        <w:tc>
          <w:tcPr>
            <w:tcW w:w="993" w:type="dxa"/>
          </w:tcPr>
          <w:p w:rsidR="00FF0F7C" w:rsidRPr="00DC11F5" w:rsidRDefault="00FF0F7C" w:rsidP="00935672">
            <w:pPr>
              <w:jc w:val="center"/>
            </w:pPr>
          </w:p>
        </w:tc>
        <w:tc>
          <w:tcPr>
            <w:tcW w:w="2268" w:type="dxa"/>
          </w:tcPr>
          <w:p w:rsidR="00FF0F7C" w:rsidRPr="00DC11F5" w:rsidRDefault="00FF0F7C" w:rsidP="00935672">
            <w:pPr>
              <w:jc w:val="center"/>
            </w:pPr>
            <w:r>
              <w:t>19</w:t>
            </w:r>
          </w:p>
        </w:tc>
      </w:tr>
      <w:tr w:rsidR="00FF0F7C" w:rsidRPr="00DC11F5" w:rsidTr="00281BD9">
        <w:tc>
          <w:tcPr>
            <w:tcW w:w="817" w:type="dxa"/>
          </w:tcPr>
          <w:p w:rsidR="00FF0F7C" w:rsidRPr="00CD10A7" w:rsidRDefault="00FF0F7C" w:rsidP="00935672">
            <w:pPr>
              <w:pStyle w:val="a3"/>
              <w:ind w:left="0"/>
              <w:jc w:val="both"/>
              <w:rPr>
                <w:szCs w:val="24"/>
              </w:rPr>
            </w:pPr>
          </w:p>
        </w:tc>
        <w:tc>
          <w:tcPr>
            <w:tcW w:w="3544" w:type="dxa"/>
          </w:tcPr>
          <w:p w:rsidR="00FF0F7C" w:rsidRPr="00120974" w:rsidRDefault="00FF0F7C" w:rsidP="00935672">
            <w:pPr>
              <w:jc w:val="both"/>
              <w:rPr>
                <w:b/>
              </w:rPr>
            </w:pPr>
            <w:r w:rsidRPr="00120974">
              <w:rPr>
                <w:b/>
              </w:rPr>
              <w:t xml:space="preserve">Итого </w:t>
            </w:r>
          </w:p>
        </w:tc>
        <w:tc>
          <w:tcPr>
            <w:tcW w:w="850" w:type="dxa"/>
          </w:tcPr>
          <w:p w:rsidR="00FF0F7C" w:rsidRPr="00120974" w:rsidRDefault="00FF0F7C" w:rsidP="00935672">
            <w:pPr>
              <w:jc w:val="center"/>
              <w:rPr>
                <w:b/>
              </w:rPr>
            </w:pPr>
            <w:r>
              <w:rPr>
                <w:b/>
              </w:rPr>
              <w:t>32</w:t>
            </w:r>
          </w:p>
        </w:tc>
        <w:tc>
          <w:tcPr>
            <w:tcW w:w="1134" w:type="dxa"/>
          </w:tcPr>
          <w:p w:rsidR="00FF0F7C" w:rsidRPr="00120974" w:rsidRDefault="00FF0F7C" w:rsidP="00935672">
            <w:pPr>
              <w:jc w:val="center"/>
              <w:rPr>
                <w:b/>
              </w:rPr>
            </w:pPr>
            <w:r>
              <w:rPr>
                <w:b/>
              </w:rPr>
              <w:t>30</w:t>
            </w:r>
          </w:p>
        </w:tc>
        <w:tc>
          <w:tcPr>
            <w:tcW w:w="993" w:type="dxa"/>
          </w:tcPr>
          <w:p w:rsidR="00FF0F7C" w:rsidRPr="00120974" w:rsidRDefault="00FF0F7C" w:rsidP="00935672">
            <w:pPr>
              <w:jc w:val="center"/>
              <w:rPr>
                <w:b/>
              </w:rPr>
            </w:pPr>
          </w:p>
        </w:tc>
        <w:tc>
          <w:tcPr>
            <w:tcW w:w="2268" w:type="dxa"/>
          </w:tcPr>
          <w:p w:rsidR="00FF0F7C" w:rsidRPr="00120974" w:rsidRDefault="00FF0F7C" w:rsidP="00935672">
            <w:pPr>
              <w:jc w:val="center"/>
              <w:rPr>
                <w:b/>
              </w:rPr>
            </w:pPr>
            <w:r>
              <w:rPr>
                <w:b/>
              </w:rPr>
              <w:t>59</w:t>
            </w:r>
          </w:p>
        </w:tc>
      </w:tr>
    </w:tbl>
    <w:p w:rsidR="00FF0F7C" w:rsidRDefault="00FF0F7C" w:rsidP="00D00133">
      <w:pPr>
        <w:autoSpaceDE w:val="0"/>
        <w:autoSpaceDN w:val="0"/>
        <w:adjustRightInd w:val="0"/>
        <w:ind w:left="360"/>
        <w:jc w:val="both"/>
      </w:pPr>
      <w:r w:rsidRPr="00DC11F5">
        <w:rPr>
          <w:lang w:val="en-US"/>
        </w:rPr>
        <w:t xml:space="preserve">*- </w:t>
      </w:r>
      <w:r w:rsidRPr="00DC11F5">
        <w:t>в интерактивной форме</w:t>
      </w:r>
    </w:p>
    <w:p w:rsidR="00FF0F7C" w:rsidRPr="00DC11F5" w:rsidRDefault="00FF0F7C" w:rsidP="00D00133">
      <w:pPr>
        <w:autoSpaceDE w:val="0"/>
        <w:autoSpaceDN w:val="0"/>
        <w:adjustRightInd w:val="0"/>
        <w:ind w:left="360"/>
        <w:jc w:val="both"/>
      </w:pPr>
    </w:p>
    <w:p w:rsidR="00FF0F7C" w:rsidRDefault="00FF0F7C"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544"/>
        <w:gridCol w:w="850"/>
        <w:gridCol w:w="1134"/>
        <w:gridCol w:w="993"/>
        <w:gridCol w:w="2268"/>
      </w:tblGrid>
      <w:tr w:rsidR="00FF0F7C" w:rsidRPr="00DC11F5" w:rsidTr="00130890">
        <w:tc>
          <w:tcPr>
            <w:tcW w:w="817" w:type="dxa"/>
            <w:vMerge w:val="restart"/>
          </w:tcPr>
          <w:p w:rsidR="00FF0F7C" w:rsidRPr="00DC11F5" w:rsidRDefault="00FF0F7C" w:rsidP="00130890">
            <w:pPr>
              <w:jc w:val="center"/>
              <w:rPr>
                <w:b/>
              </w:rPr>
            </w:pPr>
          </w:p>
          <w:p w:rsidR="00FF0F7C" w:rsidRPr="00DC11F5" w:rsidRDefault="00FF0F7C" w:rsidP="00130890">
            <w:pPr>
              <w:jc w:val="center"/>
              <w:rPr>
                <w:b/>
              </w:rPr>
            </w:pPr>
            <w:r w:rsidRPr="00DC11F5">
              <w:rPr>
                <w:b/>
              </w:rPr>
              <w:lastRenderedPageBreak/>
              <w:t>№ п/п</w:t>
            </w:r>
          </w:p>
        </w:tc>
        <w:tc>
          <w:tcPr>
            <w:tcW w:w="3544" w:type="dxa"/>
            <w:vMerge w:val="restart"/>
          </w:tcPr>
          <w:p w:rsidR="00FF0F7C" w:rsidRPr="00DC11F5" w:rsidRDefault="00FF0F7C" w:rsidP="00130890">
            <w:pPr>
              <w:jc w:val="center"/>
              <w:rPr>
                <w:b/>
              </w:rPr>
            </w:pPr>
          </w:p>
          <w:p w:rsidR="00FF0F7C" w:rsidRPr="00DC11F5" w:rsidRDefault="00FF0F7C" w:rsidP="00130890">
            <w:pPr>
              <w:jc w:val="center"/>
              <w:rPr>
                <w:b/>
              </w:rPr>
            </w:pPr>
            <w:r w:rsidRPr="00DC11F5">
              <w:rPr>
                <w:b/>
              </w:rPr>
              <w:lastRenderedPageBreak/>
              <w:t>Раздел/тема</w:t>
            </w:r>
          </w:p>
        </w:tc>
        <w:tc>
          <w:tcPr>
            <w:tcW w:w="5245" w:type="dxa"/>
            <w:gridSpan w:val="4"/>
          </w:tcPr>
          <w:p w:rsidR="00FF0F7C" w:rsidRPr="00DC11F5" w:rsidRDefault="00FF0F7C" w:rsidP="00130890">
            <w:pPr>
              <w:jc w:val="center"/>
              <w:rPr>
                <w:b/>
              </w:rPr>
            </w:pPr>
            <w:r w:rsidRPr="00DC11F5">
              <w:rPr>
                <w:b/>
              </w:rPr>
              <w:lastRenderedPageBreak/>
              <w:t>Виды учебной работы (в часах)</w:t>
            </w:r>
          </w:p>
        </w:tc>
      </w:tr>
      <w:tr w:rsidR="00FF0F7C" w:rsidRPr="00DC11F5" w:rsidTr="00130890">
        <w:tc>
          <w:tcPr>
            <w:tcW w:w="817" w:type="dxa"/>
            <w:vMerge/>
          </w:tcPr>
          <w:p w:rsidR="00FF0F7C" w:rsidRPr="00DC11F5" w:rsidRDefault="00FF0F7C" w:rsidP="00130890">
            <w:pPr>
              <w:jc w:val="center"/>
              <w:rPr>
                <w:b/>
              </w:rPr>
            </w:pPr>
          </w:p>
        </w:tc>
        <w:tc>
          <w:tcPr>
            <w:tcW w:w="3544" w:type="dxa"/>
            <w:vMerge/>
          </w:tcPr>
          <w:p w:rsidR="00FF0F7C" w:rsidRPr="00DC11F5" w:rsidRDefault="00FF0F7C" w:rsidP="00130890">
            <w:pPr>
              <w:jc w:val="center"/>
              <w:rPr>
                <w:b/>
              </w:rPr>
            </w:pPr>
          </w:p>
        </w:tc>
        <w:tc>
          <w:tcPr>
            <w:tcW w:w="2977" w:type="dxa"/>
            <w:gridSpan w:val="3"/>
          </w:tcPr>
          <w:p w:rsidR="00FF0F7C" w:rsidRPr="00DC11F5" w:rsidRDefault="00FF0F7C" w:rsidP="00130890">
            <w:pPr>
              <w:jc w:val="center"/>
              <w:rPr>
                <w:b/>
              </w:rPr>
            </w:pPr>
            <w:r w:rsidRPr="00DC11F5">
              <w:rPr>
                <w:b/>
              </w:rPr>
              <w:t>Аудиторная работа</w:t>
            </w:r>
          </w:p>
        </w:tc>
        <w:tc>
          <w:tcPr>
            <w:tcW w:w="2268" w:type="dxa"/>
            <w:vMerge w:val="restart"/>
          </w:tcPr>
          <w:p w:rsidR="00FF0F7C" w:rsidRPr="00DC11F5" w:rsidRDefault="00FF0F7C" w:rsidP="00130890">
            <w:pPr>
              <w:jc w:val="center"/>
              <w:rPr>
                <w:b/>
              </w:rPr>
            </w:pPr>
            <w:r w:rsidRPr="00DC11F5">
              <w:rPr>
                <w:b/>
              </w:rPr>
              <w:t>Самостоятельная работа</w:t>
            </w:r>
          </w:p>
        </w:tc>
      </w:tr>
      <w:tr w:rsidR="00FF0F7C" w:rsidRPr="00DC11F5" w:rsidTr="00130890">
        <w:tc>
          <w:tcPr>
            <w:tcW w:w="817" w:type="dxa"/>
            <w:vMerge/>
          </w:tcPr>
          <w:p w:rsidR="00FF0F7C" w:rsidRPr="00DC11F5" w:rsidRDefault="00FF0F7C" w:rsidP="00130890">
            <w:pPr>
              <w:jc w:val="both"/>
            </w:pPr>
          </w:p>
        </w:tc>
        <w:tc>
          <w:tcPr>
            <w:tcW w:w="3544" w:type="dxa"/>
            <w:vMerge/>
          </w:tcPr>
          <w:p w:rsidR="00FF0F7C" w:rsidRPr="00DC11F5" w:rsidRDefault="00FF0F7C" w:rsidP="00130890">
            <w:pPr>
              <w:jc w:val="both"/>
            </w:pPr>
          </w:p>
        </w:tc>
        <w:tc>
          <w:tcPr>
            <w:tcW w:w="850" w:type="dxa"/>
          </w:tcPr>
          <w:p w:rsidR="00FF0F7C" w:rsidRPr="00DC11F5" w:rsidRDefault="00FF0F7C" w:rsidP="00130890">
            <w:pPr>
              <w:jc w:val="center"/>
              <w:rPr>
                <w:b/>
              </w:rPr>
            </w:pPr>
            <w:r w:rsidRPr="00DC11F5">
              <w:rPr>
                <w:b/>
              </w:rPr>
              <w:t>ЛЗ</w:t>
            </w:r>
          </w:p>
        </w:tc>
        <w:tc>
          <w:tcPr>
            <w:tcW w:w="1134" w:type="dxa"/>
          </w:tcPr>
          <w:p w:rsidR="00FF0F7C" w:rsidRPr="00DC11F5" w:rsidRDefault="00FF0F7C" w:rsidP="00130890">
            <w:pPr>
              <w:jc w:val="center"/>
              <w:rPr>
                <w:b/>
              </w:rPr>
            </w:pPr>
            <w:r w:rsidRPr="00DC11F5">
              <w:rPr>
                <w:b/>
              </w:rPr>
              <w:t>ПЗ</w:t>
            </w:r>
          </w:p>
        </w:tc>
        <w:tc>
          <w:tcPr>
            <w:tcW w:w="993" w:type="dxa"/>
          </w:tcPr>
          <w:p w:rsidR="00FF0F7C" w:rsidRPr="00DC11F5" w:rsidRDefault="00FF0F7C" w:rsidP="00130890">
            <w:pPr>
              <w:rPr>
                <w:b/>
              </w:rPr>
            </w:pPr>
            <w:proofErr w:type="spellStart"/>
            <w:r w:rsidRPr="00DC11F5">
              <w:rPr>
                <w:b/>
              </w:rPr>
              <w:t>ЛабЗ</w:t>
            </w:r>
            <w:proofErr w:type="spellEnd"/>
          </w:p>
        </w:tc>
        <w:tc>
          <w:tcPr>
            <w:tcW w:w="2268" w:type="dxa"/>
            <w:vMerge/>
          </w:tcPr>
          <w:p w:rsidR="00FF0F7C" w:rsidRPr="00DC11F5" w:rsidRDefault="00FF0F7C" w:rsidP="00130890">
            <w:pPr>
              <w:jc w:val="both"/>
            </w:pPr>
          </w:p>
        </w:tc>
      </w:tr>
      <w:tr w:rsidR="00FF0F7C" w:rsidRPr="00281BD9" w:rsidTr="00130890">
        <w:tc>
          <w:tcPr>
            <w:tcW w:w="9606" w:type="dxa"/>
            <w:gridSpan w:val="6"/>
          </w:tcPr>
          <w:p w:rsidR="00FF0F7C" w:rsidRPr="00281BD9" w:rsidRDefault="00FF0F7C" w:rsidP="00130890">
            <w:pPr>
              <w:jc w:val="center"/>
              <w:rPr>
                <w:b/>
              </w:rPr>
            </w:pPr>
            <w:r>
              <w:rPr>
                <w:b/>
              </w:rPr>
              <w:t>1 семестр</w:t>
            </w:r>
          </w:p>
        </w:tc>
      </w:tr>
      <w:tr w:rsidR="00FF0F7C" w:rsidRPr="00DC11F5" w:rsidTr="00130890">
        <w:trPr>
          <w:trHeight w:val="274"/>
        </w:trPr>
        <w:tc>
          <w:tcPr>
            <w:tcW w:w="817" w:type="dxa"/>
          </w:tcPr>
          <w:p w:rsidR="00FF0F7C" w:rsidRPr="00CD10A7" w:rsidRDefault="00FF0F7C" w:rsidP="00130890">
            <w:pPr>
              <w:pStyle w:val="a3"/>
              <w:numPr>
                <w:ilvl w:val="0"/>
                <w:numId w:val="8"/>
              </w:numPr>
              <w:ind w:left="0"/>
              <w:jc w:val="both"/>
              <w:rPr>
                <w:szCs w:val="24"/>
              </w:rPr>
            </w:pPr>
            <w:r w:rsidRPr="00CD10A7">
              <w:rPr>
                <w:szCs w:val="24"/>
              </w:rPr>
              <w:t>1</w:t>
            </w:r>
          </w:p>
        </w:tc>
        <w:tc>
          <w:tcPr>
            <w:tcW w:w="3544" w:type="dxa"/>
            <w:vAlign w:val="center"/>
          </w:tcPr>
          <w:p w:rsidR="00FF0F7C" w:rsidRPr="00E90661" w:rsidRDefault="00FF0F7C" w:rsidP="00130890">
            <w:pPr>
              <w:autoSpaceDE w:val="0"/>
              <w:autoSpaceDN w:val="0"/>
              <w:adjustRightInd w:val="0"/>
              <w:rPr>
                <w:bCs/>
              </w:rPr>
            </w:pPr>
            <w:r w:rsidRPr="00897E10">
              <w:rPr>
                <w:bCs/>
              </w:rPr>
              <w:t>Страноведение как научная дисциплина</w:t>
            </w:r>
          </w:p>
        </w:tc>
        <w:tc>
          <w:tcPr>
            <w:tcW w:w="850" w:type="dxa"/>
          </w:tcPr>
          <w:p w:rsidR="00FF0F7C" w:rsidRDefault="00FF0F7C" w:rsidP="00130890">
            <w:pPr>
              <w:jc w:val="center"/>
            </w:pPr>
          </w:p>
          <w:p w:rsidR="00FF0F7C" w:rsidRPr="00DC11F5" w:rsidRDefault="00FF0F7C" w:rsidP="00130890">
            <w:pPr>
              <w:jc w:val="center"/>
            </w:pPr>
          </w:p>
        </w:tc>
        <w:tc>
          <w:tcPr>
            <w:tcW w:w="1134" w:type="dxa"/>
          </w:tcPr>
          <w:p w:rsidR="00FF0F7C" w:rsidRPr="00DC11F5" w:rsidRDefault="00FF0F7C" w:rsidP="00130890">
            <w:pPr>
              <w:jc w:val="center"/>
            </w:pPr>
            <w:r>
              <w:t>2</w:t>
            </w:r>
          </w:p>
        </w:tc>
        <w:tc>
          <w:tcPr>
            <w:tcW w:w="993" w:type="dxa"/>
          </w:tcPr>
          <w:p w:rsidR="00FF0F7C" w:rsidRPr="00DC11F5" w:rsidRDefault="00FF0F7C" w:rsidP="00130890">
            <w:pPr>
              <w:jc w:val="center"/>
            </w:pPr>
          </w:p>
        </w:tc>
        <w:tc>
          <w:tcPr>
            <w:tcW w:w="2268" w:type="dxa"/>
          </w:tcPr>
          <w:p w:rsidR="00FF0F7C" w:rsidRPr="00DC11F5" w:rsidRDefault="00FF0F7C" w:rsidP="00130890">
            <w:pPr>
              <w:jc w:val="center"/>
            </w:pPr>
            <w:r>
              <w:t>18</w:t>
            </w:r>
          </w:p>
        </w:tc>
      </w:tr>
      <w:tr w:rsidR="00FF0F7C" w:rsidRPr="00DC11F5" w:rsidTr="00130890">
        <w:tc>
          <w:tcPr>
            <w:tcW w:w="817" w:type="dxa"/>
          </w:tcPr>
          <w:p w:rsidR="00FF0F7C" w:rsidRPr="00CD10A7" w:rsidRDefault="00FF0F7C" w:rsidP="00130890">
            <w:pPr>
              <w:pStyle w:val="a3"/>
              <w:numPr>
                <w:ilvl w:val="0"/>
                <w:numId w:val="8"/>
              </w:numPr>
              <w:ind w:left="0"/>
              <w:jc w:val="both"/>
              <w:rPr>
                <w:szCs w:val="24"/>
              </w:rPr>
            </w:pPr>
            <w:r w:rsidRPr="00CD10A7">
              <w:rPr>
                <w:szCs w:val="24"/>
              </w:rPr>
              <w:t>2</w:t>
            </w:r>
          </w:p>
        </w:tc>
        <w:tc>
          <w:tcPr>
            <w:tcW w:w="3544" w:type="dxa"/>
            <w:vAlign w:val="center"/>
          </w:tcPr>
          <w:p w:rsidR="00FF0F7C" w:rsidRPr="00E90661" w:rsidRDefault="00FF0F7C" w:rsidP="00130890">
            <w:pPr>
              <w:autoSpaceDE w:val="0"/>
              <w:autoSpaceDN w:val="0"/>
              <w:adjustRightInd w:val="0"/>
              <w:rPr>
                <w:bCs/>
              </w:rPr>
            </w:pPr>
            <w:r w:rsidRPr="00897E10">
              <w:rPr>
                <w:bCs/>
              </w:rPr>
              <w:t>Мирохозяйственная концепция развития туризма</w:t>
            </w:r>
          </w:p>
        </w:tc>
        <w:tc>
          <w:tcPr>
            <w:tcW w:w="850" w:type="dxa"/>
          </w:tcPr>
          <w:p w:rsidR="00FF0F7C" w:rsidRPr="00DC11F5" w:rsidRDefault="00FF0F7C" w:rsidP="00130890">
            <w:pPr>
              <w:jc w:val="center"/>
            </w:pPr>
          </w:p>
        </w:tc>
        <w:tc>
          <w:tcPr>
            <w:tcW w:w="1134" w:type="dxa"/>
          </w:tcPr>
          <w:p w:rsidR="00FF0F7C" w:rsidRPr="00DC11F5" w:rsidRDefault="00FF0F7C" w:rsidP="00130890">
            <w:pPr>
              <w:jc w:val="center"/>
            </w:pPr>
            <w:r>
              <w:t>2*</w:t>
            </w:r>
          </w:p>
        </w:tc>
        <w:tc>
          <w:tcPr>
            <w:tcW w:w="993" w:type="dxa"/>
          </w:tcPr>
          <w:p w:rsidR="00FF0F7C" w:rsidRPr="00DC11F5" w:rsidRDefault="00FF0F7C" w:rsidP="00130890">
            <w:pPr>
              <w:jc w:val="center"/>
            </w:pPr>
          </w:p>
        </w:tc>
        <w:tc>
          <w:tcPr>
            <w:tcW w:w="2268" w:type="dxa"/>
          </w:tcPr>
          <w:p w:rsidR="00FF0F7C" w:rsidRPr="00DC11F5" w:rsidRDefault="00FF0F7C" w:rsidP="00130890">
            <w:pPr>
              <w:jc w:val="center"/>
            </w:pPr>
            <w:r>
              <w:t>18</w:t>
            </w:r>
          </w:p>
        </w:tc>
      </w:tr>
      <w:tr w:rsidR="00FF0F7C" w:rsidRPr="00DC11F5" w:rsidTr="00130890">
        <w:tc>
          <w:tcPr>
            <w:tcW w:w="817" w:type="dxa"/>
          </w:tcPr>
          <w:p w:rsidR="00FF0F7C" w:rsidRPr="00CD10A7" w:rsidRDefault="00FF0F7C" w:rsidP="00130890">
            <w:pPr>
              <w:pStyle w:val="a3"/>
              <w:numPr>
                <w:ilvl w:val="0"/>
                <w:numId w:val="8"/>
              </w:numPr>
              <w:ind w:left="0"/>
              <w:jc w:val="both"/>
              <w:rPr>
                <w:szCs w:val="24"/>
              </w:rPr>
            </w:pPr>
            <w:r w:rsidRPr="00CD10A7">
              <w:rPr>
                <w:szCs w:val="24"/>
              </w:rPr>
              <w:t>3</w:t>
            </w:r>
          </w:p>
        </w:tc>
        <w:tc>
          <w:tcPr>
            <w:tcW w:w="3544" w:type="dxa"/>
            <w:vAlign w:val="center"/>
          </w:tcPr>
          <w:p w:rsidR="00FF0F7C" w:rsidRPr="00E90661" w:rsidRDefault="00FF0F7C" w:rsidP="00130890">
            <w:pPr>
              <w:autoSpaceDE w:val="0"/>
              <w:autoSpaceDN w:val="0"/>
              <w:adjustRightInd w:val="0"/>
              <w:rPr>
                <w:bCs/>
              </w:rPr>
            </w:pPr>
            <w:r w:rsidRPr="00897E10">
              <w:rPr>
                <w:bCs/>
              </w:rPr>
              <w:t>География международных туристских миграций и их влияние на экономическое развитие стран и регионов</w:t>
            </w:r>
          </w:p>
        </w:tc>
        <w:tc>
          <w:tcPr>
            <w:tcW w:w="850" w:type="dxa"/>
          </w:tcPr>
          <w:p w:rsidR="00FF0F7C" w:rsidRDefault="00FF0F7C" w:rsidP="00130890">
            <w:pPr>
              <w:jc w:val="center"/>
            </w:pPr>
          </w:p>
        </w:tc>
        <w:tc>
          <w:tcPr>
            <w:tcW w:w="1134" w:type="dxa"/>
          </w:tcPr>
          <w:p w:rsidR="00FF0F7C" w:rsidRDefault="00FF0F7C" w:rsidP="00130890">
            <w:pPr>
              <w:jc w:val="center"/>
            </w:pPr>
            <w:r>
              <w:t>2</w:t>
            </w:r>
          </w:p>
        </w:tc>
        <w:tc>
          <w:tcPr>
            <w:tcW w:w="993" w:type="dxa"/>
          </w:tcPr>
          <w:p w:rsidR="00FF0F7C" w:rsidRPr="00DC11F5" w:rsidRDefault="00FF0F7C" w:rsidP="00130890">
            <w:pPr>
              <w:jc w:val="center"/>
            </w:pPr>
          </w:p>
        </w:tc>
        <w:tc>
          <w:tcPr>
            <w:tcW w:w="2268" w:type="dxa"/>
          </w:tcPr>
          <w:p w:rsidR="00FF0F7C" w:rsidRPr="00DC11F5" w:rsidRDefault="00FF0F7C" w:rsidP="00130890">
            <w:pPr>
              <w:jc w:val="center"/>
            </w:pPr>
            <w:r>
              <w:t>18</w:t>
            </w:r>
          </w:p>
        </w:tc>
      </w:tr>
      <w:tr w:rsidR="00FF0F7C" w:rsidTr="00130890">
        <w:tc>
          <w:tcPr>
            <w:tcW w:w="817" w:type="dxa"/>
          </w:tcPr>
          <w:p w:rsidR="00FF0F7C" w:rsidRPr="00CD10A7" w:rsidRDefault="00FF0F7C" w:rsidP="00130890">
            <w:pPr>
              <w:pStyle w:val="a3"/>
              <w:numPr>
                <w:ilvl w:val="0"/>
                <w:numId w:val="8"/>
              </w:numPr>
              <w:ind w:left="0"/>
              <w:jc w:val="both"/>
              <w:rPr>
                <w:szCs w:val="24"/>
              </w:rPr>
            </w:pPr>
            <w:r w:rsidRPr="00CD10A7">
              <w:rPr>
                <w:szCs w:val="24"/>
              </w:rPr>
              <w:t>4</w:t>
            </w:r>
          </w:p>
        </w:tc>
        <w:tc>
          <w:tcPr>
            <w:tcW w:w="3544" w:type="dxa"/>
            <w:vAlign w:val="center"/>
          </w:tcPr>
          <w:p w:rsidR="00FF0F7C" w:rsidRPr="00E90661" w:rsidRDefault="00FF0F7C" w:rsidP="00130890">
            <w:pPr>
              <w:autoSpaceDE w:val="0"/>
              <w:autoSpaceDN w:val="0"/>
              <w:adjustRightInd w:val="0"/>
              <w:rPr>
                <w:bCs/>
              </w:rPr>
            </w:pPr>
            <w:r w:rsidRPr="00897E10">
              <w:rPr>
                <w:bCs/>
              </w:rPr>
              <w:t>Сегментация  туристского рынка</w:t>
            </w:r>
          </w:p>
        </w:tc>
        <w:tc>
          <w:tcPr>
            <w:tcW w:w="850" w:type="dxa"/>
          </w:tcPr>
          <w:p w:rsidR="00FF0F7C" w:rsidRDefault="00FF0F7C" w:rsidP="00130890">
            <w:pPr>
              <w:jc w:val="center"/>
            </w:pPr>
            <w:r>
              <w:t>2</w:t>
            </w:r>
          </w:p>
        </w:tc>
        <w:tc>
          <w:tcPr>
            <w:tcW w:w="1134" w:type="dxa"/>
          </w:tcPr>
          <w:p w:rsidR="00FF0F7C" w:rsidRDefault="00FF0F7C" w:rsidP="00130890">
            <w:pPr>
              <w:jc w:val="center"/>
            </w:pPr>
            <w:r>
              <w:t>2</w:t>
            </w:r>
          </w:p>
        </w:tc>
        <w:tc>
          <w:tcPr>
            <w:tcW w:w="993" w:type="dxa"/>
          </w:tcPr>
          <w:p w:rsidR="00FF0F7C" w:rsidRPr="00DC11F5" w:rsidRDefault="00FF0F7C" w:rsidP="00130890">
            <w:pPr>
              <w:jc w:val="center"/>
            </w:pPr>
          </w:p>
        </w:tc>
        <w:tc>
          <w:tcPr>
            <w:tcW w:w="2268" w:type="dxa"/>
          </w:tcPr>
          <w:p w:rsidR="00FF0F7C" w:rsidRDefault="00FF0F7C" w:rsidP="00130890">
            <w:pPr>
              <w:jc w:val="center"/>
            </w:pPr>
            <w:r>
              <w:t>18</w:t>
            </w:r>
          </w:p>
        </w:tc>
      </w:tr>
      <w:tr w:rsidR="00FF0F7C" w:rsidTr="00130890">
        <w:tc>
          <w:tcPr>
            <w:tcW w:w="817" w:type="dxa"/>
          </w:tcPr>
          <w:p w:rsidR="00FF0F7C" w:rsidRPr="00CD10A7" w:rsidRDefault="00FF0F7C" w:rsidP="00130890">
            <w:pPr>
              <w:pStyle w:val="a3"/>
              <w:numPr>
                <w:ilvl w:val="0"/>
                <w:numId w:val="8"/>
              </w:numPr>
              <w:ind w:left="0"/>
              <w:jc w:val="both"/>
              <w:rPr>
                <w:szCs w:val="24"/>
              </w:rPr>
            </w:pPr>
          </w:p>
        </w:tc>
        <w:tc>
          <w:tcPr>
            <w:tcW w:w="3544" w:type="dxa"/>
            <w:vAlign w:val="center"/>
          </w:tcPr>
          <w:p w:rsidR="00FF0F7C" w:rsidRPr="00897E10" w:rsidRDefault="00FF0F7C" w:rsidP="00130890">
            <w:pPr>
              <w:autoSpaceDE w:val="0"/>
              <w:autoSpaceDN w:val="0"/>
              <w:adjustRightInd w:val="0"/>
              <w:rPr>
                <w:bCs/>
              </w:rPr>
            </w:pPr>
            <w:r w:rsidRPr="00DC11F5">
              <w:t>Промежуточная аттестация</w:t>
            </w:r>
            <w:r>
              <w:t>: зачет</w:t>
            </w:r>
          </w:p>
        </w:tc>
        <w:tc>
          <w:tcPr>
            <w:tcW w:w="850" w:type="dxa"/>
          </w:tcPr>
          <w:p w:rsidR="00FF0F7C" w:rsidRDefault="00FF0F7C" w:rsidP="00130890">
            <w:pPr>
              <w:jc w:val="center"/>
            </w:pPr>
          </w:p>
        </w:tc>
        <w:tc>
          <w:tcPr>
            <w:tcW w:w="1134" w:type="dxa"/>
          </w:tcPr>
          <w:p w:rsidR="00FF0F7C" w:rsidRDefault="00FF0F7C" w:rsidP="00130890">
            <w:pPr>
              <w:jc w:val="center"/>
            </w:pPr>
          </w:p>
          <w:p w:rsidR="00FF0F7C" w:rsidRDefault="00FF0F7C" w:rsidP="00130890">
            <w:pPr>
              <w:jc w:val="center"/>
            </w:pPr>
            <w:r>
              <w:t>4</w:t>
            </w:r>
          </w:p>
        </w:tc>
        <w:tc>
          <w:tcPr>
            <w:tcW w:w="993" w:type="dxa"/>
          </w:tcPr>
          <w:p w:rsidR="00FF0F7C" w:rsidRPr="00DC11F5" w:rsidRDefault="00FF0F7C" w:rsidP="00130890">
            <w:pPr>
              <w:jc w:val="center"/>
            </w:pPr>
          </w:p>
        </w:tc>
        <w:tc>
          <w:tcPr>
            <w:tcW w:w="2268" w:type="dxa"/>
          </w:tcPr>
          <w:p w:rsidR="00FF0F7C" w:rsidRDefault="00FF0F7C" w:rsidP="00130890">
            <w:pPr>
              <w:jc w:val="center"/>
            </w:pPr>
          </w:p>
        </w:tc>
      </w:tr>
      <w:tr w:rsidR="00FF0F7C" w:rsidTr="00130890">
        <w:tc>
          <w:tcPr>
            <w:tcW w:w="817" w:type="dxa"/>
          </w:tcPr>
          <w:p w:rsidR="00FF0F7C" w:rsidRPr="00CD10A7" w:rsidRDefault="00FF0F7C" w:rsidP="00130890">
            <w:pPr>
              <w:pStyle w:val="a3"/>
              <w:numPr>
                <w:ilvl w:val="0"/>
                <w:numId w:val="8"/>
              </w:numPr>
              <w:ind w:left="0"/>
              <w:jc w:val="both"/>
              <w:rPr>
                <w:szCs w:val="24"/>
              </w:rPr>
            </w:pPr>
          </w:p>
        </w:tc>
        <w:tc>
          <w:tcPr>
            <w:tcW w:w="3544" w:type="dxa"/>
            <w:vAlign w:val="center"/>
          </w:tcPr>
          <w:p w:rsidR="00FF0F7C" w:rsidRPr="00DC11F5" w:rsidRDefault="00FF0F7C" w:rsidP="00130890">
            <w:pPr>
              <w:autoSpaceDE w:val="0"/>
              <w:autoSpaceDN w:val="0"/>
              <w:adjustRightInd w:val="0"/>
            </w:pPr>
            <w:r>
              <w:t>Итого за 1 семестр</w:t>
            </w:r>
          </w:p>
        </w:tc>
        <w:tc>
          <w:tcPr>
            <w:tcW w:w="850" w:type="dxa"/>
          </w:tcPr>
          <w:p w:rsidR="00FF0F7C" w:rsidRDefault="00FF0F7C" w:rsidP="00130890">
            <w:pPr>
              <w:jc w:val="center"/>
            </w:pPr>
            <w:r>
              <w:t>2</w:t>
            </w:r>
          </w:p>
        </w:tc>
        <w:tc>
          <w:tcPr>
            <w:tcW w:w="1134" w:type="dxa"/>
          </w:tcPr>
          <w:p w:rsidR="00FF0F7C" w:rsidRDefault="00FF0F7C" w:rsidP="00130890">
            <w:pPr>
              <w:jc w:val="center"/>
            </w:pPr>
            <w:r>
              <w:t>8</w:t>
            </w:r>
          </w:p>
        </w:tc>
        <w:tc>
          <w:tcPr>
            <w:tcW w:w="993" w:type="dxa"/>
          </w:tcPr>
          <w:p w:rsidR="00FF0F7C" w:rsidRPr="00DC11F5" w:rsidRDefault="00FF0F7C" w:rsidP="00130890">
            <w:pPr>
              <w:jc w:val="center"/>
            </w:pPr>
          </w:p>
        </w:tc>
        <w:tc>
          <w:tcPr>
            <w:tcW w:w="2268" w:type="dxa"/>
          </w:tcPr>
          <w:p w:rsidR="00FF0F7C" w:rsidRDefault="00FF0F7C" w:rsidP="00130890">
            <w:pPr>
              <w:jc w:val="center"/>
            </w:pPr>
            <w:r>
              <w:t>72</w:t>
            </w:r>
          </w:p>
        </w:tc>
      </w:tr>
      <w:tr w:rsidR="00FF0F7C" w:rsidRPr="00281BD9" w:rsidTr="00130890">
        <w:tc>
          <w:tcPr>
            <w:tcW w:w="9606" w:type="dxa"/>
            <w:gridSpan w:val="6"/>
          </w:tcPr>
          <w:p w:rsidR="00FF0F7C" w:rsidRPr="00281BD9" w:rsidRDefault="00FF0F7C" w:rsidP="00130890">
            <w:pPr>
              <w:jc w:val="center"/>
              <w:rPr>
                <w:b/>
              </w:rPr>
            </w:pPr>
            <w:r>
              <w:rPr>
                <w:b/>
              </w:rPr>
              <w:t>2 семестр</w:t>
            </w:r>
          </w:p>
        </w:tc>
      </w:tr>
      <w:tr w:rsidR="00FF0F7C" w:rsidRPr="00DC11F5" w:rsidTr="00130890">
        <w:trPr>
          <w:trHeight w:val="265"/>
        </w:trPr>
        <w:tc>
          <w:tcPr>
            <w:tcW w:w="817" w:type="dxa"/>
          </w:tcPr>
          <w:p w:rsidR="00FF0F7C" w:rsidRPr="00DC11F5" w:rsidRDefault="00FF0F7C" w:rsidP="00130890">
            <w:pPr>
              <w:jc w:val="both"/>
            </w:pPr>
            <w:r>
              <w:t>5</w:t>
            </w:r>
          </w:p>
        </w:tc>
        <w:tc>
          <w:tcPr>
            <w:tcW w:w="3544" w:type="dxa"/>
            <w:vAlign w:val="center"/>
          </w:tcPr>
          <w:p w:rsidR="00FF0F7C" w:rsidRPr="00E90661" w:rsidRDefault="00FF0F7C" w:rsidP="00130890">
            <w:pPr>
              <w:autoSpaceDE w:val="0"/>
              <w:autoSpaceDN w:val="0"/>
              <w:adjustRightInd w:val="0"/>
              <w:rPr>
                <w:bCs/>
              </w:rPr>
            </w:pPr>
            <w:r w:rsidRPr="00897E10">
              <w:rPr>
                <w:bCs/>
              </w:rPr>
              <w:t>Географические тенденции развития  туризма в Европе</w:t>
            </w:r>
          </w:p>
        </w:tc>
        <w:tc>
          <w:tcPr>
            <w:tcW w:w="850" w:type="dxa"/>
          </w:tcPr>
          <w:p w:rsidR="00FF0F7C" w:rsidRPr="00DC11F5" w:rsidRDefault="00FF0F7C" w:rsidP="00130890">
            <w:pPr>
              <w:jc w:val="center"/>
            </w:pPr>
            <w:r>
              <w:t>2</w:t>
            </w:r>
          </w:p>
        </w:tc>
        <w:tc>
          <w:tcPr>
            <w:tcW w:w="1134" w:type="dxa"/>
          </w:tcPr>
          <w:p w:rsidR="00FF0F7C" w:rsidRPr="00DC11F5" w:rsidRDefault="00FF0F7C" w:rsidP="00130890">
            <w:pPr>
              <w:jc w:val="center"/>
            </w:pPr>
            <w:r>
              <w:t>2</w:t>
            </w:r>
          </w:p>
        </w:tc>
        <w:tc>
          <w:tcPr>
            <w:tcW w:w="993" w:type="dxa"/>
          </w:tcPr>
          <w:p w:rsidR="00FF0F7C" w:rsidRPr="00DC11F5" w:rsidRDefault="00FF0F7C" w:rsidP="00130890">
            <w:pPr>
              <w:jc w:val="center"/>
            </w:pPr>
          </w:p>
        </w:tc>
        <w:tc>
          <w:tcPr>
            <w:tcW w:w="2268" w:type="dxa"/>
          </w:tcPr>
          <w:p w:rsidR="00FF0F7C" w:rsidRPr="00DC11F5" w:rsidRDefault="00FF0F7C" w:rsidP="00130890">
            <w:pPr>
              <w:jc w:val="center"/>
            </w:pPr>
            <w:r>
              <w:t>20</w:t>
            </w:r>
          </w:p>
        </w:tc>
      </w:tr>
      <w:tr w:rsidR="00FF0F7C" w:rsidTr="00130890">
        <w:trPr>
          <w:trHeight w:val="263"/>
        </w:trPr>
        <w:tc>
          <w:tcPr>
            <w:tcW w:w="817" w:type="dxa"/>
          </w:tcPr>
          <w:p w:rsidR="00FF0F7C" w:rsidRDefault="00FF0F7C" w:rsidP="00130890">
            <w:pPr>
              <w:jc w:val="both"/>
            </w:pPr>
            <w:r>
              <w:t>6</w:t>
            </w:r>
          </w:p>
        </w:tc>
        <w:tc>
          <w:tcPr>
            <w:tcW w:w="3544" w:type="dxa"/>
            <w:vAlign w:val="center"/>
          </w:tcPr>
          <w:p w:rsidR="00FF0F7C" w:rsidRPr="00CA4EDA" w:rsidRDefault="00FF0F7C" w:rsidP="00130890">
            <w:pPr>
              <w:pStyle w:val="afd"/>
              <w:jc w:val="both"/>
              <w:rPr>
                <w:bCs/>
                <w:sz w:val="24"/>
                <w:szCs w:val="24"/>
              </w:rPr>
            </w:pPr>
            <w:r w:rsidRPr="00CA4EDA">
              <w:rPr>
                <w:bCs/>
                <w:sz w:val="24"/>
                <w:szCs w:val="24"/>
              </w:rPr>
              <w:t>Географические тенденции развития международного туризма в Америке</w:t>
            </w:r>
          </w:p>
        </w:tc>
        <w:tc>
          <w:tcPr>
            <w:tcW w:w="850" w:type="dxa"/>
          </w:tcPr>
          <w:p w:rsidR="00FF0F7C" w:rsidRDefault="00FF0F7C" w:rsidP="00130890">
            <w:pPr>
              <w:jc w:val="center"/>
            </w:pPr>
          </w:p>
        </w:tc>
        <w:tc>
          <w:tcPr>
            <w:tcW w:w="1134" w:type="dxa"/>
          </w:tcPr>
          <w:p w:rsidR="00FF0F7C" w:rsidRDefault="00FF0F7C" w:rsidP="00130890">
            <w:pPr>
              <w:jc w:val="center"/>
            </w:pPr>
            <w:r>
              <w:t>2</w:t>
            </w:r>
          </w:p>
        </w:tc>
        <w:tc>
          <w:tcPr>
            <w:tcW w:w="993" w:type="dxa"/>
          </w:tcPr>
          <w:p w:rsidR="00FF0F7C" w:rsidRPr="00DC11F5" w:rsidRDefault="00FF0F7C" w:rsidP="00130890">
            <w:pPr>
              <w:jc w:val="center"/>
            </w:pPr>
          </w:p>
        </w:tc>
        <w:tc>
          <w:tcPr>
            <w:tcW w:w="2268" w:type="dxa"/>
          </w:tcPr>
          <w:p w:rsidR="00FF0F7C" w:rsidRDefault="00FF0F7C" w:rsidP="00130890">
            <w:pPr>
              <w:jc w:val="center"/>
            </w:pPr>
            <w:r>
              <w:t>20</w:t>
            </w:r>
          </w:p>
        </w:tc>
      </w:tr>
      <w:tr w:rsidR="00FF0F7C" w:rsidTr="00130890">
        <w:trPr>
          <w:trHeight w:val="263"/>
        </w:trPr>
        <w:tc>
          <w:tcPr>
            <w:tcW w:w="817" w:type="dxa"/>
          </w:tcPr>
          <w:p w:rsidR="00FF0F7C" w:rsidRDefault="00FF0F7C" w:rsidP="00130890">
            <w:pPr>
              <w:jc w:val="both"/>
            </w:pPr>
            <w:r>
              <w:t>7</w:t>
            </w:r>
          </w:p>
        </w:tc>
        <w:tc>
          <w:tcPr>
            <w:tcW w:w="3544" w:type="dxa"/>
            <w:vAlign w:val="center"/>
          </w:tcPr>
          <w:p w:rsidR="00FF0F7C" w:rsidRPr="00CA4EDA" w:rsidRDefault="00FF0F7C" w:rsidP="00130890">
            <w:pPr>
              <w:pStyle w:val="afd"/>
              <w:rPr>
                <w:bCs/>
                <w:sz w:val="24"/>
                <w:szCs w:val="24"/>
              </w:rPr>
            </w:pPr>
            <w:r w:rsidRPr="00CA4EDA">
              <w:rPr>
                <w:bCs/>
                <w:sz w:val="24"/>
                <w:szCs w:val="24"/>
              </w:rPr>
              <w:t>Географические тенденции развития международного туризма в Азии и Австралии</w:t>
            </w:r>
          </w:p>
        </w:tc>
        <w:tc>
          <w:tcPr>
            <w:tcW w:w="850" w:type="dxa"/>
          </w:tcPr>
          <w:p w:rsidR="00FF0F7C" w:rsidRDefault="00FF0F7C" w:rsidP="00130890">
            <w:pPr>
              <w:jc w:val="center"/>
            </w:pPr>
          </w:p>
        </w:tc>
        <w:tc>
          <w:tcPr>
            <w:tcW w:w="1134" w:type="dxa"/>
          </w:tcPr>
          <w:p w:rsidR="00FF0F7C" w:rsidRDefault="00FF0F7C" w:rsidP="00130890">
            <w:pPr>
              <w:jc w:val="center"/>
            </w:pPr>
            <w:r>
              <w:t>2</w:t>
            </w:r>
          </w:p>
        </w:tc>
        <w:tc>
          <w:tcPr>
            <w:tcW w:w="993" w:type="dxa"/>
          </w:tcPr>
          <w:p w:rsidR="00FF0F7C" w:rsidRPr="00DC11F5" w:rsidRDefault="00FF0F7C" w:rsidP="00130890">
            <w:pPr>
              <w:jc w:val="center"/>
            </w:pPr>
          </w:p>
        </w:tc>
        <w:tc>
          <w:tcPr>
            <w:tcW w:w="2268" w:type="dxa"/>
          </w:tcPr>
          <w:p w:rsidR="00FF0F7C" w:rsidRDefault="00FF0F7C" w:rsidP="00130890">
            <w:pPr>
              <w:jc w:val="center"/>
            </w:pPr>
            <w:r>
              <w:t>15</w:t>
            </w:r>
          </w:p>
        </w:tc>
      </w:tr>
      <w:tr w:rsidR="00FF0F7C" w:rsidTr="00130890">
        <w:trPr>
          <w:trHeight w:val="263"/>
        </w:trPr>
        <w:tc>
          <w:tcPr>
            <w:tcW w:w="817" w:type="dxa"/>
          </w:tcPr>
          <w:p w:rsidR="00FF0F7C" w:rsidRDefault="00FF0F7C" w:rsidP="00130890">
            <w:pPr>
              <w:jc w:val="both"/>
            </w:pPr>
            <w:r>
              <w:t>8</w:t>
            </w:r>
          </w:p>
        </w:tc>
        <w:tc>
          <w:tcPr>
            <w:tcW w:w="3544" w:type="dxa"/>
            <w:vAlign w:val="center"/>
          </w:tcPr>
          <w:p w:rsidR="00FF0F7C" w:rsidRPr="00CA4EDA" w:rsidRDefault="00FF0F7C" w:rsidP="00130890">
            <w:pPr>
              <w:pStyle w:val="afd"/>
              <w:jc w:val="both"/>
              <w:rPr>
                <w:bCs/>
                <w:sz w:val="24"/>
                <w:szCs w:val="24"/>
              </w:rPr>
            </w:pPr>
            <w:r w:rsidRPr="00CA4EDA">
              <w:rPr>
                <w:bCs/>
                <w:sz w:val="24"/>
                <w:szCs w:val="24"/>
              </w:rPr>
              <w:t>Африка - потенциальный туристский район мирового туризма</w:t>
            </w:r>
          </w:p>
        </w:tc>
        <w:tc>
          <w:tcPr>
            <w:tcW w:w="850" w:type="dxa"/>
          </w:tcPr>
          <w:p w:rsidR="00FF0F7C" w:rsidRDefault="00FF0F7C" w:rsidP="00130890">
            <w:pPr>
              <w:jc w:val="center"/>
            </w:pPr>
          </w:p>
        </w:tc>
        <w:tc>
          <w:tcPr>
            <w:tcW w:w="1134" w:type="dxa"/>
          </w:tcPr>
          <w:p w:rsidR="00FF0F7C" w:rsidRDefault="00FF0F7C" w:rsidP="00130890">
            <w:pPr>
              <w:jc w:val="center"/>
            </w:pPr>
            <w:r>
              <w:t>2</w:t>
            </w:r>
          </w:p>
        </w:tc>
        <w:tc>
          <w:tcPr>
            <w:tcW w:w="993" w:type="dxa"/>
          </w:tcPr>
          <w:p w:rsidR="00FF0F7C" w:rsidRPr="00DC11F5" w:rsidRDefault="00FF0F7C" w:rsidP="00130890">
            <w:pPr>
              <w:jc w:val="center"/>
            </w:pPr>
          </w:p>
        </w:tc>
        <w:tc>
          <w:tcPr>
            <w:tcW w:w="2268" w:type="dxa"/>
          </w:tcPr>
          <w:p w:rsidR="00FF0F7C" w:rsidRDefault="00FF0F7C" w:rsidP="00130890">
            <w:pPr>
              <w:jc w:val="center"/>
            </w:pPr>
            <w:r>
              <w:t>15</w:t>
            </w:r>
          </w:p>
        </w:tc>
      </w:tr>
      <w:tr w:rsidR="00FF0F7C" w:rsidTr="00130890">
        <w:trPr>
          <w:trHeight w:val="263"/>
        </w:trPr>
        <w:tc>
          <w:tcPr>
            <w:tcW w:w="817" w:type="dxa"/>
          </w:tcPr>
          <w:p w:rsidR="00FF0F7C" w:rsidRDefault="00FF0F7C" w:rsidP="00130890">
            <w:pPr>
              <w:jc w:val="both"/>
            </w:pPr>
          </w:p>
        </w:tc>
        <w:tc>
          <w:tcPr>
            <w:tcW w:w="3544" w:type="dxa"/>
            <w:vAlign w:val="center"/>
          </w:tcPr>
          <w:p w:rsidR="00FF0F7C" w:rsidRDefault="00FF0F7C" w:rsidP="00130890">
            <w:r w:rsidRPr="00DC11F5">
              <w:t>Промежуточная аттестация</w:t>
            </w:r>
            <w:r>
              <w:t xml:space="preserve">: курсовая работа </w:t>
            </w:r>
          </w:p>
          <w:p w:rsidR="00FF0F7C" w:rsidRPr="00470E0C" w:rsidRDefault="00FF0F7C" w:rsidP="00130890">
            <w:r>
              <w:t>экзамен</w:t>
            </w:r>
          </w:p>
        </w:tc>
        <w:tc>
          <w:tcPr>
            <w:tcW w:w="850" w:type="dxa"/>
          </w:tcPr>
          <w:p w:rsidR="00FF0F7C" w:rsidRDefault="00FF0F7C" w:rsidP="00130890">
            <w:pPr>
              <w:jc w:val="center"/>
            </w:pPr>
          </w:p>
          <w:p w:rsidR="00FF0F7C" w:rsidRDefault="00FF0F7C" w:rsidP="00130890">
            <w:pPr>
              <w:jc w:val="center"/>
            </w:pPr>
          </w:p>
          <w:p w:rsidR="00FF0F7C" w:rsidRDefault="00FF0F7C" w:rsidP="00130890">
            <w:pPr>
              <w:jc w:val="center"/>
            </w:pPr>
          </w:p>
        </w:tc>
        <w:tc>
          <w:tcPr>
            <w:tcW w:w="1134" w:type="dxa"/>
          </w:tcPr>
          <w:p w:rsidR="00FF0F7C" w:rsidRDefault="00FF0F7C" w:rsidP="00130890">
            <w:pPr>
              <w:jc w:val="center"/>
            </w:pPr>
          </w:p>
          <w:p w:rsidR="00FF0F7C" w:rsidRDefault="00FF0F7C" w:rsidP="00130890">
            <w:pPr>
              <w:jc w:val="center"/>
            </w:pPr>
          </w:p>
          <w:p w:rsidR="00FF0F7C" w:rsidRDefault="00FF0F7C" w:rsidP="00130890">
            <w:pPr>
              <w:jc w:val="center"/>
            </w:pPr>
            <w:r>
              <w:t>9</w:t>
            </w:r>
          </w:p>
        </w:tc>
        <w:tc>
          <w:tcPr>
            <w:tcW w:w="993" w:type="dxa"/>
          </w:tcPr>
          <w:p w:rsidR="00FF0F7C" w:rsidRPr="00DC11F5" w:rsidRDefault="00FF0F7C" w:rsidP="00130890">
            <w:pPr>
              <w:jc w:val="center"/>
            </w:pPr>
          </w:p>
        </w:tc>
        <w:tc>
          <w:tcPr>
            <w:tcW w:w="2268" w:type="dxa"/>
          </w:tcPr>
          <w:p w:rsidR="00FF0F7C" w:rsidRDefault="00FF0F7C" w:rsidP="00130890">
            <w:pPr>
              <w:jc w:val="center"/>
            </w:pPr>
          </w:p>
        </w:tc>
      </w:tr>
      <w:tr w:rsidR="00FF0F7C" w:rsidRPr="00DC11F5" w:rsidTr="00130890">
        <w:tc>
          <w:tcPr>
            <w:tcW w:w="817" w:type="dxa"/>
          </w:tcPr>
          <w:p w:rsidR="00FF0F7C" w:rsidRPr="00CD10A7" w:rsidRDefault="00FF0F7C" w:rsidP="00130890">
            <w:pPr>
              <w:pStyle w:val="a3"/>
              <w:ind w:left="0"/>
              <w:jc w:val="both"/>
              <w:rPr>
                <w:szCs w:val="24"/>
              </w:rPr>
            </w:pPr>
          </w:p>
        </w:tc>
        <w:tc>
          <w:tcPr>
            <w:tcW w:w="3544" w:type="dxa"/>
          </w:tcPr>
          <w:p w:rsidR="00FF0F7C" w:rsidRPr="00DC11F5" w:rsidRDefault="00FF0F7C" w:rsidP="00130890">
            <w:pPr>
              <w:jc w:val="both"/>
            </w:pPr>
            <w:r>
              <w:t>Итого за 2 семестр</w:t>
            </w:r>
          </w:p>
        </w:tc>
        <w:tc>
          <w:tcPr>
            <w:tcW w:w="850" w:type="dxa"/>
          </w:tcPr>
          <w:p w:rsidR="00FF0F7C" w:rsidRPr="00DC11F5" w:rsidRDefault="00FF0F7C" w:rsidP="00130890">
            <w:pPr>
              <w:jc w:val="center"/>
            </w:pPr>
            <w:r>
              <w:t>2</w:t>
            </w:r>
          </w:p>
        </w:tc>
        <w:tc>
          <w:tcPr>
            <w:tcW w:w="1134" w:type="dxa"/>
          </w:tcPr>
          <w:p w:rsidR="00FF0F7C" w:rsidRPr="00DC11F5" w:rsidRDefault="00FF0F7C" w:rsidP="00130890">
            <w:pPr>
              <w:jc w:val="center"/>
            </w:pPr>
            <w:r>
              <w:t>8</w:t>
            </w:r>
          </w:p>
        </w:tc>
        <w:tc>
          <w:tcPr>
            <w:tcW w:w="993" w:type="dxa"/>
          </w:tcPr>
          <w:p w:rsidR="00FF0F7C" w:rsidRPr="00DC11F5" w:rsidRDefault="00FF0F7C" w:rsidP="00130890">
            <w:pPr>
              <w:jc w:val="center"/>
            </w:pPr>
          </w:p>
        </w:tc>
        <w:tc>
          <w:tcPr>
            <w:tcW w:w="2268" w:type="dxa"/>
          </w:tcPr>
          <w:p w:rsidR="00FF0F7C" w:rsidRPr="00DC11F5" w:rsidRDefault="00FF0F7C" w:rsidP="00130890">
            <w:pPr>
              <w:jc w:val="center"/>
            </w:pPr>
            <w:r>
              <w:t>70</w:t>
            </w:r>
          </w:p>
        </w:tc>
      </w:tr>
      <w:tr w:rsidR="00FF0F7C" w:rsidRPr="00120974" w:rsidTr="00130890">
        <w:tc>
          <w:tcPr>
            <w:tcW w:w="817" w:type="dxa"/>
          </w:tcPr>
          <w:p w:rsidR="00FF0F7C" w:rsidRPr="00CD10A7" w:rsidRDefault="00FF0F7C" w:rsidP="00130890">
            <w:pPr>
              <w:pStyle w:val="a3"/>
              <w:ind w:left="0"/>
              <w:jc w:val="both"/>
              <w:rPr>
                <w:szCs w:val="24"/>
              </w:rPr>
            </w:pPr>
          </w:p>
        </w:tc>
        <w:tc>
          <w:tcPr>
            <w:tcW w:w="3544" w:type="dxa"/>
          </w:tcPr>
          <w:p w:rsidR="00FF0F7C" w:rsidRPr="00120974" w:rsidRDefault="00FF0F7C" w:rsidP="00130890">
            <w:pPr>
              <w:jc w:val="both"/>
              <w:rPr>
                <w:b/>
              </w:rPr>
            </w:pPr>
            <w:r w:rsidRPr="00120974">
              <w:rPr>
                <w:b/>
              </w:rPr>
              <w:t xml:space="preserve">Итого </w:t>
            </w:r>
          </w:p>
        </w:tc>
        <w:tc>
          <w:tcPr>
            <w:tcW w:w="850" w:type="dxa"/>
          </w:tcPr>
          <w:p w:rsidR="00FF0F7C" w:rsidRPr="00120974" w:rsidRDefault="00FF0F7C" w:rsidP="00130890">
            <w:pPr>
              <w:jc w:val="center"/>
              <w:rPr>
                <w:b/>
              </w:rPr>
            </w:pPr>
            <w:r>
              <w:rPr>
                <w:b/>
              </w:rPr>
              <w:t>6</w:t>
            </w:r>
          </w:p>
        </w:tc>
        <w:tc>
          <w:tcPr>
            <w:tcW w:w="1134" w:type="dxa"/>
          </w:tcPr>
          <w:p w:rsidR="00FF0F7C" w:rsidRPr="00120974" w:rsidRDefault="00FF0F7C" w:rsidP="00130890">
            <w:pPr>
              <w:jc w:val="center"/>
              <w:rPr>
                <w:b/>
              </w:rPr>
            </w:pPr>
            <w:r>
              <w:rPr>
                <w:b/>
              </w:rPr>
              <w:t>16</w:t>
            </w:r>
          </w:p>
        </w:tc>
        <w:tc>
          <w:tcPr>
            <w:tcW w:w="993" w:type="dxa"/>
          </w:tcPr>
          <w:p w:rsidR="00FF0F7C" w:rsidRPr="00120974" w:rsidRDefault="00FF0F7C" w:rsidP="00130890">
            <w:pPr>
              <w:jc w:val="center"/>
              <w:rPr>
                <w:b/>
              </w:rPr>
            </w:pPr>
          </w:p>
        </w:tc>
        <w:tc>
          <w:tcPr>
            <w:tcW w:w="2268" w:type="dxa"/>
          </w:tcPr>
          <w:p w:rsidR="00FF0F7C" w:rsidRPr="00120974" w:rsidRDefault="00FF0F7C" w:rsidP="00130890">
            <w:pPr>
              <w:jc w:val="center"/>
              <w:rPr>
                <w:b/>
              </w:rPr>
            </w:pPr>
            <w:r>
              <w:rPr>
                <w:b/>
              </w:rPr>
              <w:t>142</w:t>
            </w:r>
          </w:p>
        </w:tc>
      </w:tr>
    </w:tbl>
    <w:p w:rsidR="00FF0F7C" w:rsidRPr="008E04A4" w:rsidRDefault="00FF0F7C" w:rsidP="008E04A4">
      <w:pPr>
        <w:pStyle w:val="a3"/>
        <w:ind w:left="2444"/>
        <w:jc w:val="both"/>
      </w:pPr>
    </w:p>
    <w:p w:rsidR="00FF0F7C" w:rsidRDefault="00FF0F7C" w:rsidP="00FC4C2C">
      <w:pPr>
        <w:autoSpaceDE w:val="0"/>
        <w:autoSpaceDN w:val="0"/>
        <w:adjustRightInd w:val="0"/>
        <w:ind w:left="360"/>
        <w:jc w:val="both"/>
        <w:rPr>
          <w:lang w:val="en-US"/>
        </w:rPr>
      </w:pPr>
      <w:r w:rsidRPr="00FC4C2C">
        <w:t xml:space="preserve">*- </w:t>
      </w:r>
      <w:r w:rsidRPr="00DC11F5">
        <w:t>в интерактивной форме</w:t>
      </w:r>
    </w:p>
    <w:p w:rsidR="002C6432" w:rsidRPr="00DC11F5" w:rsidRDefault="002C6432" w:rsidP="002C6432">
      <w:pPr>
        <w:autoSpaceDE w:val="0"/>
        <w:autoSpaceDN w:val="0"/>
        <w:adjustRightInd w:val="0"/>
        <w:ind w:left="360"/>
        <w:jc w:val="both"/>
      </w:pPr>
    </w:p>
    <w:p w:rsidR="002C6432" w:rsidRDefault="002C6432" w:rsidP="002C6432">
      <w:pPr>
        <w:pStyle w:val="a3"/>
        <w:numPr>
          <w:ilvl w:val="2"/>
          <w:numId w:val="6"/>
        </w:numPr>
        <w:jc w:val="both"/>
        <w:rPr>
          <w:b/>
        </w:rPr>
      </w:pPr>
      <w:r>
        <w:rPr>
          <w:b/>
        </w:rPr>
        <w:t>Очно-з</w:t>
      </w:r>
      <w:r w:rsidRPr="00DC11F5">
        <w:rPr>
          <w:b/>
        </w:rPr>
        <w:t>аочная форма обучения</w:t>
      </w:r>
    </w:p>
    <w:p w:rsidR="002C6432" w:rsidRPr="002C6432" w:rsidRDefault="002C6432" w:rsidP="00FC4C2C">
      <w:pPr>
        <w:autoSpaceDE w:val="0"/>
        <w:autoSpaceDN w:val="0"/>
        <w:adjustRightInd w:val="0"/>
        <w:ind w:left="36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544"/>
        <w:gridCol w:w="850"/>
        <w:gridCol w:w="1134"/>
        <w:gridCol w:w="993"/>
        <w:gridCol w:w="2268"/>
      </w:tblGrid>
      <w:tr w:rsidR="002C6432" w:rsidRPr="00DC11F5" w:rsidTr="006816BA">
        <w:tc>
          <w:tcPr>
            <w:tcW w:w="817" w:type="dxa"/>
            <w:vMerge w:val="restart"/>
          </w:tcPr>
          <w:p w:rsidR="002C6432" w:rsidRPr="00DC11F5" w:rsidRDefault="002C6432" w:rsidP="006816BA">
            <w:pPr>
              <w:jc w:val="center"/>
              <w:rPr>
                <w:b/>
              </w:rPr>
            </w:pPr>
          </w:p>
          <w:p w:rsidR="002C6432" w:rsidRPr="00DC11F5" w:rsidRDefault="002C6432" w:rsidP="006816BA">
            <w:pPr>
              <w:jc w:val="center"/>
              <w:rPr>
                <w:b/>
              </w:rPr>
            </w:pPr>
            <w:r w:rsidRPr="00DC11F5">
              <w:rPr>
                <w:b/>
              </w:rPr>
              <w:t xml:space="preserve">№ </w:t>
            </w:r>
            <w:proofErr w:type="gramStart"/>
            <w:r w:rsidRPr="00DC11F5">
              <w:rPr>
                <w:b/>
              </w:rPr>
              <w:t>п</w:t>
            </w:r>
            <w:proofErr w:type="gramEnd"/>
            <w:r w:rsidRPr="00DC11F5">
              <w:rPr>
                <w:b/>
              </w:rPr>
              <w:t>/п</w:t>
            </w:r>
          </w:p>
        </w:tc>
        <w:tc>
          <w:tcPr>
            <w:tcW w:w="3544" w:type="dxa"/>
            <w:vMerge w:val="restart"/>
          </w:tcPr>
          <w:p w:rsidR="002C6432" w:rsidRPr="00DC11F5" w:rsidRDefault="002C6432" w:rsidP="006816BA">
            <w:pPr>
              <w:jc w:val="center"/>
              <w:rPr>
                <w:b/>
              </w:rPr>
            </w:pPr>
          </w:p>
          <w:p w:rsidR="002C6432" w:rsidRPr="00DC11F5" w:rsidRDefault="002C6432" w:rsidP="006816BA">
            <w:pPr>
              <w:jc w:val="center"/>
              <w:rPr>
                <w:b/>
              </w:rPr>
            </w:pPr>
            <w:r w:rsidRPr="00DC11F5">
              <w:rPr>
                <w:b/>
              </w:rPr>
              <w:t>Раздел/тема</w:t>
            </w:r>
          </w:p>
        </w:tc>
        <w:tc>
          <w:tcPr>
            <w:tcW w:w="5245" w:type="dxa"/>
            <w:gridSpan w:val="4"/>
          </w:tcPr>
          <w:p w:rsidR="002C6432" w:rsidRPr="00DC11F5" w:rsidRDefault="002C6432" w:rsidP="006816BA">
            <w:pPr>
              <w:jc w:val="center"/>
              <w:rPr>
                <w:b/>
              </w:rPr>
            </w:pPr>
            <w:r w:rsidRPr="00DC11F5">
              <w:rPr>
                <w:b/>
              </w:rPr>
              <w:t>Виды учебной работы (в часах)</w:t>
            </w:r>
          </w:p>
        </w:tc>
      </w:tr>
      <w:tr w:rsidR="002C6432" w:rsidRPr="00DC11F5" w:rsidTr="006816BA">
        <w:tc>
          <w:tcPr>
            <w:tcW w:w="817" w:type="dxa"/>
            <w:vMerge/>
          </w:tcPr>
          <w:p w:rsidR="002C6432" w:rsidRPr="00DC11F5" w:rsidRDefault="002C6432" w:rsidP="006816BA">
            <w:pPr>
              <w:jc w:val="center"/>
              <w:rPr>
                <w:b/>
              </w:rPr>
            </w:pPr>
          </w:p>
        </w:tc>
        <w:tc>
          <w:tcPr>
            <w:tcW w:w="3544" w:type="dxa"/>
            <w:vMerge/>
          </w:tcPr>
          <w:p w:rsidR="002C6432" w:rsidRPr="00DC11F5" w:rsidRDefault="002C6432" w:rsidP="006816BA">
            <w:pPr>
              <w:jc w:val="center"/>
              <w:rPr>
                <w:b/>
              </w:rPr>
            </w:pPr>
          </w:p>
        </w:tc>
        <w:tc>
          <w:tcPr>
            <w:tcW w:w="2977" w:type="dxa"/>
            <w:gridSpan w:val="3"/>
          </w:tcPr>
          <w:p w:rsidR="002C6432" w:rsidRPr="00DC11F5" w:rsidRDefault="002C6432" w:rsidP="006816BA">
            <w:pPr>
              <w:jc w:val="center"/>
              <w:rPr>
                <w:b/>
              </w:rPr>
            </w:pPr>
            <w:r w:rsidRPr="00DC11F5">
              <w:rPr>
                <w:b/>
              </w:rPr>
              <w:t>Аудиторная работа</w:t>
            </w:r>
          </w:p>
        </w:tc>
        <w:tc>
          <w:tcPr>
            <w:tcW w:w="2268" w:type="dxa"/>
            <w:vMerge w:val="restart"/>
          </w:tcPr>
          <w:p w:rsidR="002C6432" w:rsidRPr="00DC11F5" w:rsidRDefault="002C6432" w:rsidP="006816BA">
            <w:pPr>
              <w:jc w:val="center"/>
              <w:rPr>
                <w:b/>
              </w:rPr>
            </w:pPr>
            <w:r w:rsidRPr="00DC11F5">
              <w:rPr>
                <w:b/>
              </w:rPr>
              <w:t>Самостоятельная работа</w:t>
            </w:r>
          </w:p>
        </w:tc>
      </w:tr>
      <w:tr w:rsidR="002C6432" w:rsidRPr="00DC11F5" w:rsidTr="006816BA">
        <w:tc>
          <w:tcPr>
            <w:tcW w:w="817" w:type="dxa"/>
            <w:vMerge/>
          </w:tcPr>
          <w:p w:rsidR="002C6432" w:rsidRPr="00DC11F5" w:rsidRDefault="002C6432" w:rsidP="006816BA">
            <w:pPr>
              <w:jc w:val="both"/>
            </w:pPr>
          </w:p>
        </w:tc>
        <w:tc>
          <w:tcPr>
            <w:tcW w:w="3544" w:type="dxa"/>
            <w:vMerge/>
          </w:tcPr>
          <w:p w:rsidR="002C6432" w:rsidRPr="00DC11F5" w:rsidRDefault="002C6432" w:rsidP="006816BA">
            <w:pPr>
              <w:jc w:val="both"/>
            </w:pPr>
          </w:p>
        </w:tc>
        <w:tc>
          <w:tcPr>
            <w:tcW w:w="850" w:type="dxa"/>
          </w:tcPr>
          <w:p w:rsidR="002C6432" w:rsidRPr="00DC11F5" w:rsidRDefault="002C6432" w:rsidP="006816BA">
            <w:pPr>
              <w:jc w:val="center"/>
              <w:rPr>
                <w:b/>
              </w:rPr>
            </w:pPr>
            <w:r w:rsidRPr="00DC11F5">
              <w:rPr>
                <w:b/>
              </w:rPr>
              <w:t>ЛЗ</w:t>
            </w:r>
          </w:p>
        </w:tc>
        <w:tc>
          <w:tcPr>
            <w:tcW w:w="1134" w:type="dxa"/>
          </w:tcPr>
          <w:p w:rsidR="002C6432" w:rsidRPr="00DC11F5" w:rsidRDefault="002C6432" w:rsidP="006816BA">
            <w:pPr>
              <w:jc w:val="center"/>
              <w:rPr>
                <w:b/>
              </w:rPr>
            </w:pPr>
            <w:r w:rsidRPr="00DC11F5">
              <w:rPr>
                <w:b/>
              </w:rPr>
              <w:t>ПЗ</w:t>
            </w:r>
          </w:p>
        </w:tc>
        <w:tc>
          <w:tcPr>
            <w:tcW w:w="993" w:type="dxa"/>
          </w:tcPr>
          <w:p w:rsidR="002C6432" w:rsidRPr="00DC11F5" w:rsidRDefault="002C6432" w:rsidP="006816BA">
            <w:pPr>
              <w:rPr>
                <w:b/>
              </w:rPr>
            </w:pPr>
            <w:proofErr w:type="spellStart"/>
            <w:r w:rsidRPr="00DC11F5">
              <w:rPr>
                <w:b/>
              </w:rPr>
              <w:t>ЛабЗ</w:t>
            </w:r>
            <w:proofErr w:type="spellEnd"/>
          </w:p>
        </w:tc>
        <w:tc>
          <w:tcPr>
            <w:tcW w:w="2268" w:type="dxa"/>
            <w:vMerge/>
          </w:tcPr>
          <w:p w:rsidR="002C6432" w:rsidRPr="00DC11F5" w:rsidRDefault="002C6432" w:rsidP="006816BA">
            <w:pPr>
              <w:jc w:val="both"/>
            </w:pPr>
          </w:p>
        </w:tc>
      </w:tr>
      <w:tr w:rsidR="002C6432" w:rsidRPr="00281BD9" w:rsidTr="006816BA">
        <w:tc>
          <w:tcPr>
            <w:tcW w:w="9606" w:type="dxa"/>
            <w:gridSpan w:val="6"/>
          </w:tcPr>
          <w:p w:rsidR="002C6432" w:rsidRPr="00281BD9" w:rsidRDefault="002C6432" w:rsidP="006816BA">
            <w:pPr>
              <w:jc w:val="center"/>
              <w:rPr>
                <w:b/>
              </w:rPr>
            </w:pPr>
            <w:r>
              <w:rPr>
                <w:b/>
              </w:rPr>
              <w:t>1 семестр</w:t>
            </w:r>
          </w:p>
        </w:tc>
      </w:tr>
      <w:tr w:rsidR="002C6432" w:rsidRPr="00DC11F5" w:rsidTr="006816BA">
        <w:trPr>
          <w:trHeight w:val="274"/>
        </w:trPr>
        <w:tc>
          <w:tcPr>
            <w:tcW w:w="817" w:type="dxa"/>
          </w:tcPr>
          <w:p w:rsidR="002C6432" w:rsidRPr="00CD10A7" w:rsidRDefault="002C6432" w:rsidP="006816BA">
            <w:pPr>
              <w:pStyle w:val="a3"/>
              <w:numPr>
                <w:ilvl w:val="0"/>
                <w:numId w:val="8"/>
              </w:numPr>
              <w:ind w:left="0"/>
              <w:jc w:val="both"/>
              <w:rPr>
                <w:szCs w:val="24"/>
              </w:rPr>
            </w:pPr>
            <w:r w:rsidRPr="00CD10A7">
              <w:rPr>
                <w:szCs w:val="24"/>
              </w:rPr>
              <w:t>1</w:t>
            </w:r>
          </w:p>
        </w:tc>
        <w:tc>
          <w:tcPr>
            <w:tcW w:w="3544" w:type="dxa"/>
            <w:vAlign w:val="center"/>
          </w:tcPr>
          <w:p w:rsidR="002C6432" w:rsidRPr="00E90661" w:rsidRDefault="002C6432" w:rsidP="006816BA">
            <w:pPr>
              <w:autoSpaceDE w:val="0"/>
              <w:autoSpaceDN w:val="0"/>
              <w:adjustRightInd w:val="0"/>
              <w:rPr>
                <w:bCs/>
              </w:rPr>
            </w:pPr>
            <w:r w:rsidRPr="00897E10">
              <w:rPr>
                <w:bCs/>
              </w:rPr>
              <w:t>Страноведение как научная дисциплина</w:t>
            </w:r>
          </w:p>
        </w:tc>
        <w:tc>
          <w:tcPr>
            <w:tcW w:w="850" w:type="dxa"/>
          </w:tcPr>
          <w:p w:rsidR="002C6432" w:rsidRPr="00DC11F5" w:rsidRDefault="002C6432" w:rsidP="002C6432">
            <w:pPr>
              <w:jc w:val="center"/>
            </w:pPr>
            <w:r>
              <w:t>2</w:t>
            </w:r>
          </w:p>
        </w:tc>
        <w:tc>
          <w:tcPr>
            <w:tcW w:w="1134" w:type="dxa"/>
          </w:tcPr>
          <w:p w:rsidR="002C6432" w:rsidRPr="00DC11F5" w:rsidRDefault="002C6432" w:rsidP="006816BA">
            <w:pPr>
              <w:jc w:val="center"/>
            </w:pPr>
            <w:r>
              <w:t>2</w:t>
            </w:r>
          </w:p>
        </w:tc>
        <w:tc>
          <w:tcPr>
            <w:tcW w:w="993" w:type="dxa"/>
          </w:tcPr>
          <w:p w:rsidR="002C6432" w:rsidRPr="00DC11F5" w:rsidRDefault="002C6432" w:rsidP="006816BA">
            <w:pPr>
              <w:jc w:val="center"/>
            </w:pPr>
          </w:p>
        </w:tc>
        <w:tc>
          <w:tcPr>
            <w:tcW w:w="2268" w:type="dxa"/>
          </w:tcPr>
          <w:p w:rsidR="002C6432" w:rsidRPr="00DC11F5" w:rsidRDefault="002C6432" w:rsidP="002C6432">
            <w:pPr>
              <w:jc w:val="center"/>
            </w:pPr>
            <w:r>
              <w:t>1</w:t>
            </w:r>
            <w:r>
              <w:t>2</w:t>
            </w:r>
          </w:p>
        </w:tc>
      </w:tr>
      <w:tr w:rsidR="002C6432" w:rsidRPr="00DC11F5" w:rsidTr="006816BA">
        <w:tc>
          <w:tcPr>
            <w:tcW w:w="817" w:type="dxa"/>
          </w:tcPr>
          <w:p w:rsidR="002C6432" w:rsidRPr="00CD10A7" w:rsidRDefault="002C6432" w:rsidP="006816BA">
            <w:pPr>
              <w:pStyle w:val="a3"/>
              <w:numPr>
                <w:ilvl w:val="0"/>
                <w:numId w:val="8"/>
              </w:numPr>
              <w:ind w:left="0"/>
              <w:jc w:val="both"/>
              <w:rPr>
                <w:szCs w:val="24"/>
              </w:rPr>
            </w:pPr>
            <w:r w:rsidRPr="00CD10A7">
              <w:rPr>
                <w:szCs w:val="24"/>
              </w:rPr>
              <w:t>2</w:t>
            </w:r>
          </w:p>
        </w:tc>
        <w:tc>
          <w:tcPr>
            <w:tcW w:w="3544" w:type="dxa"/>
            <w:vAlign w:val="center"/>
          </w:tcPr>
          <w:p w:rsidR="002C6432" w:rsidRPr="00E90661" w:rsidRDefault="002C6432" w:rsidP="006816BA">
            <w:pPr>
              <w:autoSpaceDE w:val="0"/>
              <w:autoSpaceDN w:val="0"/>
              <w:adjustRightInd w:val="0"/>
              <w:rPr>
                <w:bCs/>
              </w:rPr>
            </w:pPr>
            <w:r w:rsidRPr="00897E10">
              <w:rPr>
                <w:bCs/>
              </w:rPr>
              <w:t>Мирохозяйственная концепция развития туризма</w:t>
            </w:r>
          </w:p>
        </w:tc>
        <w:tc>
          <w:tcPr>
            <w:tcW w:w="850" w:type="dxa"/>
          </w:tcPr>
          <w:p w:rsidR="002C6432" w:rsidRPr="00DC11F5" w:rsidRDefault="002C6432" w:rsidP="006816BA">
            <w:pPr>
              <w:jc w:val="center"/>
            </w:pPr>
            <w:r>
              <w:t>2</w:t>
            </w:r>
          </w:p>
        </w:tc>
        <w:tc>
          <w:tcPr>
            <w:tcW w:w="1134" w:type="dxa"/>
          </w:tcPr>
          <w:p w:rsidR="002C6432" w:rsidRPr="00DC11F5" w:rsidRDefault="002C6432" w:rsidP="006816BA">
            <w:pPr>
              <w:jc w:val="center"/>
            </w:pPr>
            <w:r>
              <w:t xml:space="preserve"> </w:t>
            </w:r>
            <w:r>
              <w:t>2</w:t>
            </w:r>
          </w:p>
        </w:tc>
        <w:tc>
          <w:tcPr>
            <w:tcW w:w="993" w:type="dxa"/>
          </w:tcPr>
          <w:p w:rsidR="002C6432" w:rsidRPr="00DC11F5" w:rsidRDefault="002C6432" w:rsidP="006816BA">
            <w:pPr>
              <w:jc w:val="center"/>
            </w:pPr>
          </w:p>
        </w:tc>
        <w:tc>
          <w:tcPr>
            <w:tcW w:w="2268" w:type="dxa"/>
          </w:tcPr>
          <w:p w:rsidR="002C6432" w:rsidRPr="00DC11F5" w:rsidRDefault="002C6432" w:rsidP="002C6432">
            <w:pPr>
              <w:jc w:val="center"/>
            </w:pPr>
            <w:r>
              <w:t>1</w:t>
            </w:r>
            <w:r>
              <w:t>2</w:t>
            </w:r>
          </w:p>
        </w:tc>
      </w:tr>
      <w:tr w:rsidR="002C6432" w:rsidRPr="00DC11F5" w:rsidTr="006816BA">
        <w:tc>
          <w:tcPr>
            <w:tcW w:w="817" w:type="dxa"/>
          </w:tcPr>
          <w:p w:rsidR="002C6432" w:rsidRPr="00CD10A7" w:rsidRDefault="002C6432" w:rsidP="006816BA">
            <w:pPr>
              <w:pStyle w:val="a3"/>
              <w:numPr>
                <w:ilvl w:val="0"/>
                <w:numId w:val="8"/>
              </w:numPr>
              <w:ind w:left="0"/>
              <w:jc w:val="both"/>
              <w:rPr>
                <w:szCs w:val="24"/>
              </w:rPr>
            </w:pPr>
            <w:r w:rsidRPr="00CD10A7">
              <w:rPr>
                <w:szCs w:val="24"/>
              </w:rPr>
              <w:t>3</w:t>
            </w:r>
          </w:p>
        </w:tc>
        <w:tc>
          <w:tcPr>
            <w:tcW w:w="3544" w:type="dxa"/>
            <w:vAlign w:val="center"/>
          </w:tcPr>
          <w:p w:rsidR="002C6432" w:rsidRPr="00E90661" w:rsidRDefault="002C6432" w:rsidP="006816BA">
            <w:pPr>
              <w:autoSpaceDE w:val="0"/>
              <w:autoSpaceDN w:val="0"/>
              <w:adjustRightInd w:val="0"/>
              <w:rPr>
                <w:bCs/>
              </w:rPr>
            </w:pPr>
            <w:r w:rsidRPr="00897E10">
              <w:rPr>
                <w:bCs/>
              </w:rPr>
              <w:t xml:space="preserve">География международных туристских миграций и их </w:t>
            </w:r>
            <w:r w:rsidRPr="00897E10">
              <w:rPr>
                <w:bCs/>
              </w:rPr>
              <w:lastRenderedPageBreak/>
              <w:t>влияние на экономическое развитие стран и регионов</w:t>
            </w:r>
          </w:p>
        </w:tc>
        <w:tc>
          <w:tcPr>
            <w:tcW w:w="850" w:type="dxa"/>
          </w:tcPr>
          <w:p w:rsidR="002C6432" w:rsidRDefault="002C6432" w:rsidP="006816BA">
            <w:pPr>
              <w:jc w:val="center"/>
            </w:pPr>
          </w:p>
        </w:tc>
        <w:tc>
          <w:tcPr>
            <w:tcW w:w="1134" w:type="dxa"/>
          </w:tcPr>
          <w:p w:rsidR="002C6432" w:rsidRDefault="002C6432" w:rsidP="006816BA">
            <w:pPr>
              <w:jc w:val="center"/>
            </w:pPr>
            <w:r>
              <w:t>2</w:t>
            </w:r>
          </w:p>
        </w:tc>
        <w:tc>
          <w:tcPr>
            <w:tcW w:w="993" w:type="dxa"/>
          </w:tcPr>
          <w:p w:rsidR="002C6432" w:rsidRPr="00DC11F5" w:rsidRDefault="002C6432" w:rsidP="006816BA">
            <w:pPr>
              <w:jc w:val="center"/>
            </w:pPr>
          </w:p>
        </w:tc>
        <w:tc>
          <w:tcPr>
            <w:tcW w:w="2268" w:type="dxa"/>
          </w:tcPr>
          <w:p w:rsidR="002C6432" w:rsidRPr="00DC11F5" w:rsidRDefault="002C6432" w:rsidP="002C6432">
            <w:pPr>
              <w:jc w:val="center"/>
            </w:pPr>
            <w:r>
              <w:t>1</w:t>
            </w:r>
            <w:r>
              <w:t>2</w:t>
            </w:r>
          </w:p>
        </w:tc>
      </w:tr>
      <w:tr w:rsidR="002C6432" w:rsidTr="006816BA">
        <w:tc>
          <w:tcPr>
            <w:tcW w:w="817" w:type="dxa"/>
          </w:tcPr>
          <w:p w:rsidR="002C6432" w:rsidRPr="00CD10A7" w:rsidRDefault="002C6432" w:rsidP="006816BA">
            <w:pPr>
              <w:pStyle w:val="a3"/>
              <w:numPr>
                <w:ilvl w:val="0"/>
                <w:numId w:val="8"/>
              </w:numPr>
              <w:ind w:left="0"/>
              <w:jc w:val="both"/>
              <w:rPr>
                <w:szCs w:val="24"/>
              </w:rPr>
            </w:pPr>
            <w:r w:rsidRPr="00CD10A7">
              <w:rPr>
                <w:szCs w:val="24"/>
              </w:rPr>
              <w:lastRenderedPageBreak/>
              <w:t>4</w:t>
            </w:r>
          </w:p>
        </w:tc>
        <w:tc>
          <w:tcPr>
            <w:tcW w:w="3544" w:type="dxa"/>
            <w:vAlign w:val="center"/>
          </w:tcPr>
          <w:p w:rsidR="002C6432" w:rsidRPr="00E90661" w:rsidRDefault="002C6432" w:rsidP="006816BA">
            <w:pPr>
              <w:autoSpaceDE w:val="0"/>
              <w:autoSpaceDN w:val="0"/>
              <w:adjustRightInd w:val="0"/>
              <w:rPr>
                <w:bCs/>
              </w:rPr>
            </w:pPr>
            <w:r w:rsidRPr="00897E10">
              <w:rPr>
                <w:bCs/>
              </w:rPr>
              <w:t>Сегментация  туристского рынка</w:t>
            </w:r>
          </w:p>
        </w:tc>
        <w:tc>
          <w:tcPr>
            <w:tcW w:w="850" w:type="dxa"/>
          </w:tcPr>
          <w:p w:rsidR="002C6432" w:rsidRDefault="002C6432" w:rsidP="006816BA">
            <w:pPr>
              <w:jc w:val="center"/>
            </w:pPr>
            <w:r>
              <w:t>2</w:t>
            </w:r>
          </w:p>
        </w:tc>
        <w:tc>
          <w:tcPr>
            <w:tcW w:w="1134" w:type="dxa"/>
          </w:tcPr>
          <w:p w:rsidR="002C6432" w:rsidRDefault="002C6432" w:rsidP="006816BA">
            <w:pPr>
              <w:jc w:val="center"/>
            </w:pPr>
            <w:r>
              <w:t>2</w:t>
            </w:r>
          </w:p>
        </w:tc>
        <w:tc>
          <w:tcPr>
            <w:tcW w:w="993" w:type="dxa"/>
          </w:tcPr>
          <w:p w:rsidR="002C6432" w:rsidRPr="00DC11F5" w:rsidRDefault="002C6432" w:rsidP="006816BA">
            <w:pPr>
              <w:jc w:val="center"/>
            </w:pPr>
          </w:p>
        </w:tc>
        <w:tc>
          <w:tcPr>
            <w:tcW w:w="2268" w:type="dxa"/>
          </w:tcPr>
          <w:p w:rsidR="002C6432" w:rsidRDefault="002C6432" w:rsidP="006816BA">
            <w:pPr>
              <w:jc w:val="center"/>
            </w:pPr>
            <w:r>
              <w:t>1</w:t>
            </w:r>
            <w:r>
              <w:t>2</w:t>
            </w:r>
          </w:p>
        </w:tc>
      </w:tr>
      <w:tr w:rsidR="002C6432" w:rsidTr="006816BA">
        <w:tc>
          <w:tcPr>
            <w:tcW w:w="817" w:type="dxa"/>
          </w:tcPr>
          <w:p w:rsidR="002C6432" w:rsidRPr="00CD10A7" w:rsidRDefault="002C6432" w:rsidP="006816BA">
            <w:pPr>
              <w:pStyle w:val="a3"/>
              <w:numPr>
                <w:ilvl w:val="0"/>
                <w:numId w:val="8"/>
              </w:numPr>
              <w:ind w:left="0"/>
              <w:jc w:val="both"/>
              <w:rPr>
                <w:szCs w:val="24"/>
              </w:rPr>
            </w:pPr>
          </w:p>
        </w:tc>
        <w:tc>
          <w:tcPr>
            <w:tcW w:w="3544" w:type="dxa"/>
            <w:vAlign w:val="center"/>
          </w:tcPr>
          <w:p w:rsidR="002C6432" w:rsidRPr="00897E10" w:rsidRDefault="002C6432" w:rsidP="006816BA">
            <w:pPr>
              <w:autoSpaceDE w:val="0"/>
              <w:autoSpaceDN w:val="0"/>
              <w:adjustRightInd w:val="0"/>
              <w:rPr>
                <w:bCs/>
              </w:rPr>
            </w:pPr>
            <w:r w:rsidRPr="00DC11F5">
              <w:t>Промежуточная аттестация</w:t>
            </w:r>
            <w:r>
              <w:t>: зачет</w:t>
            </w:r>
          </w:p>
        </w:tc>
        <w:tc>
          <w:tcPr>
            <w:tcW w:w="850" w:type="dxa"/>
          </w:tcPr>
          <w:p w:rsidR="002C6432" w:rsidRDefault="002C6432" w:rsidP="006816BA">
            <w:pPr>
              <w:jc w:val="center"/>
            </w:pPr>
          </w:p>
        </w:tc>
        <w:tc>
          <w:tcPr>
            <w:tcW w:w="1134" w:type="dxa"/>
          </w:tcPr>
          <w:p w:rsidR="002C6432" w:rsidRDefault="002C6432" w:rsidP="006816BA">
            <w:pPr>
              <w:jc w:val="center"/>
            </w:pPr>
          </w:p>
          <w:p w:rsidR="002C6432" w:rsidRDefault="002C6432" w:rsidP="006816BA">
            <w:pPr>
              <w:jc w:val="center"/>
            </w:pPr>
          </w:p>
        </w:tc>
        <w:tc>
          <w:tcPr>
            <w:tcW w:w="993" w:type="dxa"/>
          </w:tcPr>
          <w:p w:rsidR="002C6432" w:rsidRPr="00DC11F5" w:rsidRDefault="002C6432" w:rsidP="006816BA">
            <w:pPr>
              <w:jc w:val="center"/>
            </w:pPr>
          </w:p>
        </w:tc>
        <w:tc>
          <w:tcPr>
            <w:tcW w:w="2268" w:type="dxa"/>
          </w:tcPr>
          <w:p w:rsidR="002C6432" w:rsidRDefault="002C6432" w:rsidP="006816BA">
            <w:pPr>
              <w:jc w:val="center"/>
            </w:pPr>
          </w:p>
        </w:tc>
      </w:tr>
      <w:tr w:rsidR="002C6432" w:rsidTr="006816BA">
        <w:tc>
          <w:tcPr>
            <w:tcW w:w="817" w:type="dxa"/>
          </w:tcPr>
          <w:p w:rsidR="002C6432" w:rsidRPr="00CD10A7" w:rsidRDefault="002C6432" w:rsidP="006816BA">
            <w:pPr>
              <w:pStyle w:val="a3"/>
              <w:numPr>
                <w:ilvl w:val="0"/>
                <w:numId w:val="8"/>
              </w:numPr>
              <w:ind w:left="0"/>
              <w:jc w:val="both"/>
              <w:rPr>
                <w:szCs w:val="24"/>
              </w:rPr>
            </w:pPr>
          </w:p>
        </w:tc>
        <w:tc>
          <w:tcPr>
            <w:tcW w:w="3544" w:type="dxa"/>
            <w:vAlign w:val="center"/>
          </w:tcPr>
          <w:p w:rsidR="002C6432" w:rsidRPr="00DC11F5" w:rsidRDefault="002C6432" w:rsidP="006816BA">
            <w:pPr>
              <w:autoSpaceDE w:val="0"/>
              <w:autoSpaceDN w:val="0"/>
              <w:adjustRightInd w:val="0"/>
            </w:pPr>
            <w:r>
              <w:t>Итого за 1 семестр</w:t>
            </w:r>
          </w:p>
        </w:tc>
        <w:tc>
          <w:tcPr>
            <w:tcW w:w="850" w:type="dxa"/>
          </w:tcPr>
          <w:p w:rsidR="002C6432" w:rsidRDefault="002C6432" w:rsidP="006816BA">
            <w:pPr>
              <w:jc w:val="center"/>
            </w:pPr>
            <w:r>
              <w:t>6</w:t>
            </w:r>
          </w:p>
        </w:tc>
        <w:tc>
          <w:tcPr>
            <w:tcW w:w="1134" w:type="dxa"/>
          </w:tcPr>
          <w:p w:rsidR="002C6432" w:rsidRDefault="002C6432" w:rsidP="006816BA">
            <w:pPr>
              <w:jc w:val="center"/>
            </w:pPr>
            <w:r>
              <w:t>8</w:t>
            </w:r>
          </w:p>
        </w:tc>
        <w:tc>
          <w:tcPr>
            <w:tcW w:w="993" w:type="dxa"/>
          </w:tcPr>
          <w:p w:rsidR="002C6432" w:rsidRPr="00DC11F5" w:rsidRDefault="002C6432" w:rsidP="006816BA">
            <w:pPr>
              <w:jc w:val="center"/>
            </w:pPr>
          </w:p>
        </w:tc>
        <w:tc>
          <w:tcPr>
            <w:tcW w:w="2268" w:type="dxa"/>
          </w:tcPr>
          <w:p w:rsidR="002C6432" w:rsidRDefault="002C6432" w:rsidP="006816BA">
            <w:pPr>
              <w:jc w:val="center"/>
            </w:pPr>
            <w:r>
              <w:t>56</w:t>
            </w:r>
          </w:p>
        </w:tc>
      </w:tr>
      <w:tr w:rsidR="002C6432" w:rsidRPr="00281BD9" w:rsidTr="006816BA">
        <w:tc>
          <w:tcPr>
            <w:tcW w:w="9606" w:type="dxa"/>
            <w:gridSpan w:val="6"/>
          </w:tcPr>
          <w:p w:rsidR="002C6432" w:rsidRPr="00281BD9" w:rsidRDefault="002C6432" w:rsidP="006816BA">
            <w:pPr>
              <w:jc w:val="center"/>
              <w:rPr>
                <w:b/>
              </w:rPr>
            </w:pPr>
            <w:r>
              <w:rPr>
                <w:b/>
              </w:rPr>
              <w:t>2 семестр</w:t>
            </w:r>
          </w:p>
        </w:tc>
      </w:tr>
      <w:tr w:rsidR="002C6432" w:rsidRPr="00DC11F5" w:rsidTr="006816BA">
        <w:trPr>
          <w:trHeight w:val="265"/>
        </w:trPr>
        <w:tc>
          <w:tcPr>
            <w:tcW w:w="817" w:type="dxa"/>
          </w:tcPr>
          <w:p w:rsidR="002C6432" w:rsidRPr="00DC11F5" w:rsidRDefault="002C6432" w:rsidP="006816BA">
            <w:pPr>
              <w:jc w:val="both"/>
            </w:pPr>
            <w:r>
              <w:t>5</w:t>
            </w:r>
          </w:p>
        </w:tc>
        <w:tc>
          <w:tcPr>
            <w:tcW w:w="3544" w:type="dxa"/>
            <w:vAlign w:val="center"/>
          </w:tcPr>
          <w:p w:rsidR="002C6432" w:rsidRPr="00E90661" w:rsidRDefault="002C6432" w:rsidP="006816BA">
            <w:pPr>
              <w:autoSpaceDE w:val="0"/>
              <w:autoSpaceDN w:val="0"/>
              <w:adjustRightInd w:val="0"/>
              <w:rPr>
                <w:bCs/>
              </w:rPr>
            </w:pPr>
            <w:r w:rsidRPr="00897E10">
              <w:rPr>
                <w:bCs/>
              </w:rPr>
              <w:t>Географические тенденции развития  туризма в Европе</w:t>
            </w:r>
          </w:p>
        </w:tc>
        <w:tc>
          <w:tcPr>
            <w:tcW w:w="850" w:type="dxa"/>
          </w:tcPr>
          <w:p w:rsidR="002C6432" w:rsidRPr="00DC11F5" w:rsidRDefault="002C6432" w:rsidP="006816BA">
            <w:pPr>
              <w:jc w:val="center"/>
            </w:pPr>
            <w:r>
              <w:t>2</w:t>
            </w:r>
          </w:p>
        </w:tc>
        <w:tc>
          <w:tcPr>
            <w:tcW w:w="1134" w:type="dxa"/>
          </w:tcPr>
          <w:p w:rsidR="002C6432" w:rsidRPr="00DC11F5" w:rsidRDefault="002C6432" w:rsidP="006816BA">
            <w:pPr>
              <w:jc w:val="center"/>
            </w:pPr>
            <w:r>
              <w:t>2</w:t>
            </w:r>
          </w:p>
        </w:tc>
        <w:tc>
          <w:tcPr>
            <w:tcW w:w="993" w:type="dxa"/>
          </w:tcPr>
          <w:p w:rsidR="002C6432" w:rsidRPr="00DC11F5" w:rsidRDefault="002C6432" w:rsidP="006816BA">
            <w:pPr>
              <w:jc w:val="center"/>
            </w:pPr>
          </w:p>
        </w:tc>
        <w:tc>
          <w:tcPr>
            <w:tcW w:w="2268" w:type="dxa"/>
          </w:tcPr>
          <w:p w:rsidR="002C6432" w:rsidRPr="00DC11F5" w:rsidRDefault="002C6432" w:rsidP="006816BA">
            <w:pPr>
              <w:jc w:val="center"/>
            </w:pPr>
            <w:r>
              <w:t>11</w:t>
            </w:r>
            <w:bookmarkStart w:id="0" w:name="_GoBack"/>
            <w:bookmarkEnd w:id="0"/>
          </w:p>
        </w:tc>
      </w:tr>
      <w:tr w:rsidR="002C6432" w:rsidTr="006816BA">
        <w:trPr>
          <w:trHeight w:val="263"/>
        </w:trPr>
        <w:tc>
          <w:tcPr>
            <w:tcW w:w="817" w:type="dxa"/>
          </w:tcPr>
          <w:p w:rsidR="002C6432" w:rsidRDefault="002C6432" w:rsidP="006816BA">
            <w:pPr>
              <w:jc w:val="both"/>
            </w:pPr>
            <w:r>
              <w:t>6</w:t>
            </w:r>
          </w:p>
        </w:tc>
        <w:tc>
          <w:tcPr>
            <w:tcW w:w="3544" w:type="dxa"/>
            <w:vAlign w:val="center"/>
          </w:tcPr>
          <w:p w:rsidR="002C6432" w:rsidRPr="00CA4EDA" w:rsidRDefault="002C6432" w:rsidP="006816BA">
            <w:pPr>
              <w:pStyle w:val="afd"/>
              <w:jc w:val="both"/>
              <w:rPr>
                <w:bCs/>
                <w:sz w:val="24"/>
                <w:szCs w:val="24"/>
              </w:rPr>
            </w:pPr>
            <w:r w:rsidRPr="00CA4EDA">
              <w:rPr>
                <w:bCs/>
                <w:sz w:val="24"/>
                <w:szCs w:val="24"/>
              </w:rPr>
              <w:t>Географические тенденции развития международного туризма в Америке</w:t>
            </w:r>
          </w:p>
        </w:tc>
        <w:tc>
          <w:tcPr>
            <w:tcW w:w="850" w:type="dxa"/>
          </w:tcPr>
          <w:p w:rsidR="002C6432" w:rsidRDefault="002C6432" w:rsidP="006816BA">
            <w:pPr>
              <w:jc w:val="center"/>
            </w:pPr>
          </w:p>
        </w:tc>
        <w:tc>
          <w:tcPr>
            <w:tcW w:w="1134" w:type="dxa"/>
          </w:tcPr>
          <w:p w:rsidR="002C6432" w:rsidRDefault="002C6432" w:rsidP="006816BA">
            <w:pPr>
              <w:jc w:val="center"/>
            </w:pPr>
            <w:r>
              <w:t>2</w:t>
            </w:r>
          </w:p>
        </w:tc>
        <w:tc>
          <w:tcPr>
            <w:tcW w:w="993" w:type="dxa"/>
          </w:tcPr>
          <w:p w:rsidR="002C6432" w:rsidRPr="00DC11F5" w:rsidRDefault="002C6432" w:rsidP="006816BA">
            <w:pPr>
              <w:jc w:val="center"/>
            </w:pPr>
          </w:p>
        </w:tc>
        <w:tc>
          <w:tcPr>
            <w:tcW w:w="2268" w:type="dxa"/>
          </w:tcPr>
          <w:p w:rsidR="002C6432" w:rsidRDefault="002C6432" w:rsidP="006816BA">
            <w:pPr>
              <w:jc w:val="center"/>
            </w:pPr>
            <w:r>
              <w:t>1</w:t>
            </w:r>
            <w:r>
              <w:t>0</w:t>
            </w:r>
          </w:p>
        </w:tc>
      </w:tr>
      <w:tr w:rsidR="002C6432" w:rsidTr="006816BA">
        <w:trPr>
          <w:trHeight w:val="263"/>
        </w:trPr>
        <w:tc>
          <w:tcPr>
            <w:tcW w:w="817" w:type="dxa"/>
          </w:tcPr>
          <w:p w:rsidR="002C6432" w:rsidRDefault="002C6432" w:rsidP="006816BA">
            <w:pPr>
              <w:jc w:val="both"/>
            </w:pPr>
            <w:r>
              <w:t>7</w:t>
            </w:r>
          </w:p>
        </w:tc>
        <w:tc>
          <w:tcPr>
            <w:tcW w:w="3544" w:type="dxa"/>
            <w:vAlign w:val="center"/>
          </w:tcPr>
          <w:p w:rsidR="002C6432" w:rsidRPr="00CA4EDA" w:rsidRDefault="002C6432" w:rsidP="006816BA">
            <w:pPr>
              <w:pStyle w:val="afd"/>
              <w:rPr>
                <w:bCs/>
                <w:sz w:val="24"/>
                <w:szCs w:val="24"/>
              </w:rPr>
            </w:pPr>
            <w:r w:rsidRPr="00CA4EDA">
              <w:rPr>
                <w:bCs/>
                <w:sz w:val="24"/>
                <w:szCs w:val="24"/>
              </w:rPr>
              <w:t>Географические тенденции развития международного туризма в Азии и Австралии</w:t>
            </w:r>
          </w:p>
        </w:tc>
        <w:tc>
          <w:tcPr>
            <w:tcW w:w="850" w:type="dxa"/>
          </w:tcPr>
          <w:p w:rsidR="002C6432" w:rsidRDefault="002C6432" w:rsidP="006816BA">
            <w:pPr>
              <w:jc w:val="center"/>
            </w:pPr>
            <w:r>
              <w:t>2</w:t>
            </w:r>
          </w:p>
        </w:tc>
        <w:tc>
          <w:tcPr>
            <w:tcW w:w="1134" w:type="dxa"/>
          </w:tcPr>
          <w:p w:rsidR="002C6432" w:rsidRDefault="002C6432" w:rsidP="006816BA">
            <w:pPr>
              <w:jc w:val="center"/>
            </w:pPr>
            <w:r>
              <w:t>2</w:t>
            </w:r>
          </w:p>
        </w:tc>
        <w:tc>
          <w:tcPr>
            <w:tcW w:w="993" w:type="dxa"/>
          </w:tcPr>
          <w:p w:rsidR="002C6432" w:rsidRPr="00DC11F5" w:rsidRDefault="002C6432" w:rsidP="006816BA">
            <w:pPr>
              <w:jc w:val="center"/>
            </w:pPr>
          </w:p>
        </w:tc>
        <w:tc>
          <w:tcPr>
            <w:tcW w:w="2268" w:type="dxa"/>
          </w:tcPr>
          <w:p w:rsidR="002C6432" w:rsidRDefault="002C6432" w:rsidP="006816BA">
            <w:pPr>
              <w:jc w:val="center"/>
            </w:pPr>
            <w:r>
              <w:t>15</w:t>
            </w:r>
          </w:p>
        </w:tc>
      </w:tr>
      <w:tr w:rsidR="002C6432" w:rsidTr="006816BA">
        <w:trPr>
          <w:trHeight w:val="263"/>
        </w:trPr>
        <w:tc>
          <w:tcPr>
            <w:tcW w:w="817" w:type="dxa"/>
          </w:tcPr>
          <w:p w:rsidR="002C6432" w:rsidRDefault="002C6432" w:rsidP="006816BA">
            <w:pPr>
              <w:jc w:val="both"/>
            </w:pPr>
            <w:r>
              <w:t>8</w:t>
            </w:r>
          </w:p>
        </w:tc>
        <w:tc>
          <w:tcPr>
            <w:tcW w:w="3544" w:type="dxa"/>
            <w:vAlign w:val="center"/>
          </w:tcPr>
          <w:p w:rsidR="002C6432" w:rsidRPr="00CA4EDA" w:rsidRDefault="002C6432" w:rsidP="006816BA">
            <w:pPr>
              <w:pStyle w:val="afd"/>
              <w:jc w:val="both"/>
              <w:rPr>
                <w:bCs/>
                <w:sz w:val="24"/>
                <w:szCs w:val="24"/>
              </w:rPr>
            </w:pPr>
            <w:r w:rsidRPr="00CA4EDA">
              <w:rPr>
                <w:bCs/>
                <w:sz w:val="24"/>
                <w:szCs w:val="24"/>
              </w:rPr>
              <w:t>Африка - потенциальный туристский район мирового туризма</w:t>
            </w:r>
          </w:p>
        </w:tc>
        <w:tc>
          <w:tcPr>
            <w:tcW w:w="850" w:type="dxa"/>
          </w:tcPr>
          <w:p w:rsidR="002C6432" w:rsidRDefault="002C6432" w:rsidP="006816BA">
            <w:pPr>
              <w:jc w:val="center"/>
            </w:pPr>
            <w:r>
              <w:t>2</w:t>
            </w:r>
          </w:p>
        </w:tc>
        <w:tc>
          <w:tcPr>
            <w:tcW w:w="1134" w:type="dxa"/>
          </w:tcPr>
          <w:p w:rsidR="002C6432" w:rsidRDefault="002C6432" w:rsidP="006816BA">
            <w:pPr>
              <w:jc w:val="center"/>
            </w:pPr>
            <w:r>
              <w:t>2</w:t>
            </w:r>
          </w:p>
        </w:tc>
        <w:tc>
          <w:tcPr>
            <w:tcW w:w="993" w:type="dxa"/>
          </w:tcPr>
          <w:p w:rsidR="002C6432" w:rsidRPr="00DC11F5" w:rsidRDefault="002C6432" w:rsidP="006816BA">
            <w:pPr>
              <w:jc w:val="center"/>
            </w:pPr>
          </w:p>
        </w:tc>
        <w:tc>
          <w:tcPr>
            <w:tcW w:w="2268" w:type="dxa"/>
          </w:tcPr>
          <w:p w:rsidR="002C6432" w:rsidRDefault="002C6432" w:rsidP="006816BA">
            <w:pPr>
              <w:jc w:val="center"/>
            </w:pPr>
            <w:r>
              <w:t>15</w:t>
            </w:r>
          </w:p>
        </w:tc>
      </w:tr>
      <w:tr w:rsidR="002C6432" w:rsidTr="006816BA">
        <w:trPr>
          <w:trHeight w:val="263"/>
        </w:trPr>
        <w:tc>
          <w:tcPr>
            <w:tcW w:w="817" w:type="dxa"/>
          </w:tcPr>
          <w:p w:rsidR="002C6432" w:rsidRDefault="002C6432" w:rsidP="006816BA">
            <w:pPr>
              <w:jc w:val="both"/>
            </w:pPr>
          </w:p>
        </w:tc>
        <w:tc>
          <w:tcPr>
            <w:tcW w:w="3544" w:type="dxa"/>
            <w:vAlign w:val="center"/>
          </w:tcPr>
          <w:p w:rsidR="002C6432" w:rsidRDefault="002C6432" w:rsidP="006816BA">
            <w:r w:rsidRPr="00DC11F5">
              <w:t>Промежуточная аттестация</w:t>
            </w:r>
            <w:r>
              <w:t xml:space="preserve">: курсовая работа </w:t>
            </w:r>
          </w:p>
          <w:p w:rsidR="002C6432" w:rsidRPr="00470E0C" w:rsidRDefault="002C6432" w:rsidP="006816BA">
            <w:r>
              <w:t>экзамен</w:t>
            </w:r>
          </w:p>
        </w:tc>
        <w:tc>
          <w:tcPr>
            <w:tcW w:w="850" w:type="dxa"/>
          </w:tcPr>
          <w:p w:rsidR="002C6432" w:rsidRDefault="002C6432" w:rsidP="006816BA">
            <w:pPr>
              <w:jc w:val="center"/>
            </w:pPr>
          </w:p>
          <w:p w:rsidR="002C6432" w:rsidRDefault="002C6432" w:rsidP="006816BA">
            <w:pPr>
              <w:jc w:val="center"/>
            </w:pPr>
          </w:p>
          <w:p w:rsidR="002C6432" w:rsidRDefault="002C6432" w:rsidP="006816BA">
            <w:pPr>
              <w:jc w:val="center"/>
            </w:pPr>
          </w:p>
        </w:tc>
        <w:tc>
          <w:tcPr>
            <w:tcW w:w="1134" w:type="dxa"/>
          </w:tcPr>
          <w:p w:rsidR="002C6432" w:rsidRDefault="002C6432" w:rsidP="006816BA">
            <w:pPr>
              <w:jc w:val="center"/>
            </w:pPr>
          </w:p>
          <w:p w:rsidR="002C6432" w:rsidRDefault="002C6432" w:rsidP="006816BA">
            <w:pPr>
              <w:jc w:val="center"/>
            </w:pPr>
          </w:p>
          <w:p w:rsidR="002C6432" w:rsidRDefault="002C6432" w:rsidP="006816BA">
            <w:pPr>
              <w:jc w:val="center"/>
            </w:pPr>
            <w:r>
              <w:t>2</w:t>
            </w:r>
          </w:p>
        </w:tc>
        <w:tc>
          <w:tcPr>
            <w:tcW w:w="993" w:type="dxa"/>
          </w:tcPr>
          <w:p w:rsidR="002C6432" w:rsidRPr="00DC11F5" w:rsidRDefault="002C6432" w:rsidP="006816BA">
            <w:pPr>
              <w:jc w:val="center"/>
            </w:pPr>
          </w:p>
        </w:tc>
        <w:tc>
          <w:tcPr>
            <w:tcW w:w="2268" w:type="dxa"/>
          </w:tcPr>
          <w:p w:rsidR="002C6432" w:rsidRDefault="002C6432" w:rsidP="006816BA">
            <w:pPr>
              <w:jc w:val="center"/>
            </w:pPr>
          </w:p>
        </w:tc>
      </w:tr>
      <w:tr w:rsidR="002C6432" w:rsidRPr="00DC11F5" w:rsidTr="006816BA">
        <w:tc>
          <w:tcPr>
            <w:tcW w:w="817" w:type="dxa"/>
          </w:tcPr>
          <w:p w:rsidR="002C6432" w:rsidRPr="00CD10A7" w:rsidRDefault="002C6432" w:rsidP="006816BA">
            <w:pPr>
              <w:pStyle w:val="a3"/>
              <w:ind w:left="0"/>
              <w:jc w:val="both"/>
              <w:rPr>
                <w:szCs w:val="24"/>
              </w:rPr>
            </w:pPr>
          </w:p>
        </w:tc>
        <w:tc>
          <w:tcPr>
            <w:tcW w:w="3544" w:type="dxa"/>
          </w:tcPr>
          <w:p w:rsidR="002C6432" w:rsidRPr="00DC11F5" w:rsidRDefault="002C6432" w:rsidP="006816BA">
            <w:pPr>
              <w:jc w:val="both"/>
            </w:pPr>
            <w:r>
              <w:t>Итого за 2 семестр</w:t>
            </w:r>
          </w:p>
        </w:tc>
        <w:tc>
          <w:tcPr>
            <w:tcW w:w="850" w:type="dxa"/>
          </w:tcPr>
          <w:p w:rsidR="002C6432" w:rsidRPr="00DC11F5" w:rsidRDefault="002C6432" w:rsidP="006816BA">
            <w:pPr>
              <w:jc w:val="center"/>
            </w:pPr>
            <w:r>
              <w:t>6</w:t>
            </w:r>
          </w:p>
        </w:tc>
        <w:tc>
          <w:tcPr>
            <w:tcW w:w="1134" w:type="dxa"/>
          </w:tcPr>
          <w:p w:rsidR="002C6432" w:rsidRPr="00DC11F5" w:rsidRDefault="002C6432" w:rsidP="006816BA">
            <w:pPr>
              <w:jc w:val="center"/>
            </w:pPr>
            <w:r>
              <w:t>10</w:t>
            </w:r>
          </w:p>
        </w:tc>
        <w:tc>
          <w:tcPr>
            <w:tcW w:w="993" w:type="dxa"/>
          </w:tcPr>
          <w:p w:rsidR="002C6432" w:rsidRPr="00DC11F5" w:rsidRDefault="002C6432" w:rsidP="006816BA">
            <w:pPr>
              <w:jc w:val="center"/>
            </w:pPr>
          </w:p>
        </w:tc>
        <w:tc>
          <w:tcPr>
            <w:tcW w:w="2268" w:type="dxa"/>
          </w:tcPr>
          <w:p w:rsidR="002C6432" w:rsidRPr="00DC11F5" w:rsidRDefault="002C6432" w:rsidP="006816BA">
            <w:pPr>
              <w:jc w:val="center"/>
            </w:pPr>
            <w:r>
              <w:t>51</w:t>
            </w:r>
          </w:p>
        </w:tc>
      </w:tr>
      <w:tr w:rsidR="002C6432" w:rsidRPr="00120974" w:rsidTr="006816BA">
        <w:tc>
          <w:tcPr>
            <w:tcW w:w="817" w:type="dxa"/>
          </w:tcPr>
          <w:p w:rsidR="002C6432" w:rsidRPr="00CD10A7" w:rsidRDefault="002C6432" w:rsidP="006816BA">
            <w:pPr>
              <w:pStyle w:val="a3"/>
              <w:ind w:left="0"/>
              <w:jc w:val="both"/>
              <w:rPr>
                <w:szCs w:val="24"/>
              </w:rPr>
            </w:pPr>
          </w:p>
        </w:tc>
        <w:tc>
          <w:tcPr>
            <w:tcW w:w="3544" w:type="dxa"/>
          </w:tcPr>
          <w:p w:rsidR="002C6432" w:rsidRPr="00120974" w:rsidRDefault="002C6432" w:rsidP="006816BA">
            <w:pPr>
              <w:jc w:val="both"/>
              <w:rPr>
                <w:b/>
              </w:rPr>
            </w:pPr>
            <w:r w:rsidRPr="00120974">
              <w:rPr>
                <w:b/>
              </w:rPr>
              <w:t xml:space="preserve">Итого </w:t>
            </w:r>
          </w:p>
        </w:tc>
        <w:tc>
          <w:tcPr>
            <w:tcW w:w="850" w:type="dxa"/>
          </w:tcPr>
          <w:p w:rsidR="002C6432" w:rsidRPr="00120974" w:rsidRDefault="002C6432" w:rsidP="006816BA">
            <w:pPr>
              <w:jc w:val="center"/>
              <w:rPr>
                <w:b/>
              </w:rPr>
            </w:pPr>
            <w:r>
              <w:rPr>
                <w:b/>
              </w:rPr>
              <w:t>12</w:t>
            </w:r>
          </w:p>
        </w:tc>
        <w:tc>
          <w:tcPr>
            <w:tcW w:w="1134" w:type="dxa"/>
          </w:tcPr>
          <w:p w:rsidR="002C6432" w:rsidRPr="00120974" w:rsidRDefault="002C6432" w:rsidP="002C6432">
            <w:pPr>
              <w:jc w:val="center"/>
              <w:rPr>
                <w:b/>
              </w:rPr>
            </w:pPr>
            <w:r>
              <w:rPr>
                <w:b/>
              </w:rPr>
              <w:t>1</w:t>
            </w:r>
            <w:r>
              <w:rPr>
                <w:b/>
              </w:rPr>
              <w:t>8</w:t>
            </w:r>
          </w:p>
        </w:tc>
        <w:tc>
          <w:tcPr>
            <w:tcW w:w="993" w:type="dxa"/>
          </w:tcPr>
          <w:p w:rsidR="002C6432" w:rsidRPr="00120974" w:rsidRDefault="002C6432" w:rsidP="006816BA">
            <w:pPr>
              <w:jc w:val="center"/>
              <w:rPr>
                <w:b/>
              </w:rPr>
            </w:pPr>
          </w:p>
        </w:tc>
        <w:tc>
          <w:tcPr>
            <w:tcW w:w="2268" w:type="dxa"/>
          </w:tcPr>
          <w:p w:rsidR="002C6432" w:rsidRPr="00120974" w:rsidRDefault="002C6432" w:rsidP="002C6432">
            <w:pPr>
              <w:jc w:val="center"/>
              <w:rPr>
                <w:b/>
              </w:rPr>
            </w:pPr>
            <w:r>
              <w:rPr>
                <w:b/>
              </w:rPr>
              <w:t>1</w:t>
            </w:r>
            <w:r>
              <w:rPr>
                <w:b/>
              </w:rPr>
              <w:t>07</w:t>
            </w:r>
          </w:p>
        </w:tc>
      </w:tr>
    </w:tbl>
    <w:p w:rsidR="00FF0F7C" w:rsidRPr="00FC4C2C" w:rsidRDefault="00FF0F7C" w:rsidP="00D00133">
      <w:pPr>
        <w:widowControl w:val="0"/>
        <w:autoSpaceDE w:val="0"/>
        <w:autoSpaceDN w:val="0"/>
        <w:adjustRightInd w:val="0"/>
        <w:jc w:val="both"/>
      </w:pPr>
    </w:p>
    <w:p w:rsidR="00FF0F7C" w:rsidRPr="000F440F" w:rsidRDefault="00FF0F7C" w:rsidP="00D00133">
      <w:pPr>
        <w:autoSpaceDE w:val="0"/>
        <w:autoSpaceDN w:val="0"/>
        <w:adjustRightInd w:val="0"/>
        <w:jc w:val="both"/>
      </w:pPr>
    </w:p>
    <w:p w:rsidR="00FF0F7C" w:rsidRPr="00DC11F5" w:rsidRDefault="00FF0F7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F0F7C" w:rsidRPr="00DC11F5" w:rsidRDefault="00FF0F7C" w:rsidP="00D00133">
      <w:pPr>
        <w:autoSpaceDE w:val="0"/>
        <w:autoSpaceDN w:val="0"/>
        <w:adjustRightInd w:val="0"/>
        <w:ind w:left="1440"/>
        <w:jc w:val="center"/>
        <w:rPr>
          <w:b/>
        </w:rPr>
      </w:pPr>
    </w:p>
    <w:p w:rsidR="00FF0F7C" w:rsidRPr="00DC11F5" w:rsidRDefault="00FF0F7C" w:rsidP="00F0399E">
      <w:pPr>
        <w:numPr>
          <w:ilvl w:val="2"/>
          <w:numId w:val="7"/>
        </w:numPr>
        <w:autoSpaceDE w:val="0"/>
        <w:autoSpaceDN w:val="0"/>
        <w:adjustRightInd w:val="0"/>
        <w:rPr>
          <w:b/>
        </w:rPr>
      </w:pPr>
      <w:r w:rsidRPr="00DC11F5">
        <w:rPr>
          <w:b/>
        </w:rPr>
        <w:t>Содержание лекционного курса</w:t>
      </w:r>
    </w:p>
    <w:p w:rsidR="00FF0F7C" w:rsidRPr="00DC11F5" w:rsidRDefault="00FF0F7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FF0F7C" w:rsidRPr="00DC11F5" w:rsidTr="007C523C">
        <w:tc>
          <w:tcPr>
            <w:tcW w:w="684" w:type="dxa"/>
          </w:tcPr>
          <w:p w:rsidR="00FF0F7C" w:rsidRPr="007B023B" w:rsidRDefault="00FF0F7C" w:rsidP="00935672">
            <w:pPr>
              <w:jc w:val="center"/>
              <w:rPr>
                <w:b/>
              </w:rPr>
            </w:pPr>
            <w:r w:rsidRPr="007B023B">
              <w:rPr>
                <w:b/>
              </w:rPr>
              <w:t>№ п/п</w:t>
            </w:r>
          </w:p>
        </w:tc>
        <w:tc>
          <w:tcPr>
            <w:tcW w:w="2464" w:type="dxa"/>
          </w:tcPr>
          <w:p w:rsidR="00FF0F7C" w:rsidRPr="007B023B" w:rsidRDefault="00FF0F7C" w:rsidP="00935672">
            <w:pPr>
              <w:jc w:val="center"/>
              <w:rPr>
                <w:b/>
              </w:rPr>
            </w:pPr>
            <w:r w:rsidRPr="007B023B">
              <w:rPr>
                <w:b/>
              </w:rPr>
              <w:t>Наименование темы (раздела) дисциплины</w:t>
            </w:r>
          </w:p>
        </w:tc>
        <w:tc>
          <w:tcPr>
            <w:tcW w:w="6423" w:type="dxa"/>
          </w:tcPr>
          <w:p w:rsidR="00FF0F7C" w:rsidRPr="007B023B" w:rsidRDefault="00FF0F7C" w:rsidP="009658B9">
            <w:pPr>
              <w:jc w:val="center"/>
              <w:rPr>
                <w:b/>
              </w:rPr>
            </w:pPr>
            <w:r w:rsidRPr="007B023B">
              <w:rPr>
                <w:b/>
              </w:rPr>
              <w:t>Содержание лекционного занятия</w:t>
            </w:r>
          </w:p>
        </w:tc>
      </w:tr>
      <w:tr w:rsidR="00FF0F7C" w:rsidRPr="00DC11F5" w:rsidTr="007C523C">
        <w:tc>
          <w:tcPr>
            <w:tcW w:w="684" w:type="dxa"/>
          </w:tcPr>
          <w:p w:rsidR="00FF0F7C" w:rsidRPr="007B023B" w:rsidRDefault="00FF0F7C" w:rsidP="007B680F">
            <w:pPr>
              <w:tabs>
                <w:tab w:val="left" w:pos="0"/>
              </w:tabs>
            </w:pPr>
            <w:r>
              <w:t>1</w:t>
            </w:r>
          </w:p>
        </w:tc>
        <w:tc>
          <w:tcPr>
            <w:tcW w:w="2464" w:type="dxa"/>
          </w:tcPr>
          <w:p w:rsidR="00FF0F7C" w:rsidRPr="00B362D0" w:rsidRDefault="00FF0F7C" w:rsidP="00590056">
            <w:pPr>
              <w:jc w:val="both"/>
            </w:pPr>
            <w:r w:rsidRPr="00B362D0">
              <w:t>Страноведение как научная дисциплина</w:t>
            </w:r>
          </w:p>
        </w:tc>
        <w:tc>
          <w:tcPr>
            <w:tcW w:w="6423" w:type="dxa"/>
          </w:tcPr>
          <w:p w:rsidR="00FF0F7C" w:rsidRPr="00B362D0" w:rsidRDefault="00FF0F7C" w:rsidP="00590056">
            <w:pPr>
              <w:autoSpaceDE w:val="0"/>
              <w:autoSpaceDN w:val="0"/>
              <w:adjustRightInd w:val="0"/>
              <w:jc w:val="both"/>
            </w:pPr>
            <w:r w:rsidRPr="00B362D0">
              <w:t>Предмет географии туризма.</w:t>
            </w:r>
          </w:p>
          <w:p w:rsidR="00FF0F7C" w:rsidRPr="00B362D0" w:rsidRDefault="00FF0F7C" w:rsidP="00590056">
            <w:pPr>
              <w:autoSpaceDE w:val="0"/>
              <w:autoSpaceDN w:val="0"/>
              <w:adjustRightInd w:val="0"/>
              <w:jc w:val="both"/>
            </w:pPr>
            <w:r w:rsidRPr="00B362D0">
              <w:t>Новейшие концепции географии туризма и структурные модели развития туризма.</w:t>
            </w:r>
          </w:p>
          <w:p w:rsidR="00FF0F7C" w:rsidRPr="00E90661" w:rsidRDefault="00FF0F7C" w:rsidP="00590056">
            <w:pPr>
              <w:autoSpaceDE w:val="0"/>
              <w:autoSpaceDN w:val="0"/>
              <w:adjustRightInd w:val="0"/>
              <w:jc w:val="both"/>
            </w:pPr>
            <w:r w:rsidRPr="00B362D0">
              <w:t>Методика комплексного экономико-географического анализа туристского региона. Национальные модели развития туризма</w:t>
            </w:r>
            <w:r>
              <w:t>.</w:t>
            </w:r>
          </w:p>
        </w:tc>
      </w:tr>
      <w:tr w:rsidR="00FF0F7C" w:rsidRPr="00DC11F5" w:rsidTr="00130890">
        <w:tc>
          <w:tcPr>
            <w:tcW w:w="684" w:type="dxa"/>
          </w:tcPr>
          <w:p w:rsidR="00FF0F7C" w:rsidRPr="007B023B" w:rsidRDefault="00FF0F7C" w:rsidP="007B680F">
            <w:r>
              <w:t>2</w:t>
            </w:r>
          </w:p>
        </w:tc>
        <w:tc>
          <w:tcPr>
            <w:tcW w:w="2464" w:type="dxa"/>
          </w:tcPr>
          <w:p w:rsidR="00FF0F7C" w:rsidRPr="00B362D0" w:rsidRDefault="00FF0F7C" w:rsidP="00590056">
            <w:pPr>
              <w:jc w:val="both"/>
            </w:pPr>
            <w:r w:rsidRPr="00B362D0">
              <w:t>Мирохозяйственная концепция развития туризма</w:t>
            </w:r>
          </w:p>
        </w:tc>
        <w:tc>
          <w:tcPr>
            <w:tcW w:w="6423" w:type="dxa"/>
          </w:tcPr>
          <w:p w:rsidR="00FF0F7C" w:rsidRPr="00B362D0" w:rsidRDefault="00FF0F7C" w:rsidP="00590056">
            <w:pPr>
              <w:autoSpaceDE w:val="0"/>
              <w:autoSpaceDN w:val="0"/>
              <w:adjustRightInd w:val="0"/>
              <w:jc w:val="both"/>
            </w:pPr>
            <w:r w:rsidRPr="00B362D0">
              <w:t>Туризм в процессе общественного разделения труда</w:t>
            </w:r>
          </w:p>
          <w:p w:rsidR="00FF0F7C" w:rsidRPr="00B362D0" w:rsidRDefault="00FF0F7C" w:rsidP="00590056">
            <w:pPr>
              <w:autoSpaceDE w:val="0"/>
              <w:autoSpaceDN w:val="0"/>
              <w:adjustRightInd w:val="0"/>
              <w:jc w:val="both"/>
            </w:pPr>
            <w:r w:rsidRPr="00B362D0">
              <w:t>Факторы территориального разделения труда в туристском хозяйстве</w:t>
            </w:r>
          </w:p>
          <w:p w:rsidR="00FF0F7C" w:rsidRPr="00E90661" w:rsidRDefault="00FF0F7C" w:rsidP="00590056">
            <w:pPr>
              <w:autoSpaceDE w:val="0"/>
              <w:autoSpaceDN w:val="0"/>
              <w:adjustRightInd w:val="0"/>
              <w:jc w:val="both"/>
            </w:pPr>
            <w:r w:rsidRPr="00B362D0">
              <w:t>Пространственная структура туристского рынка</w:t>
            </w:r>
          </w:p>
        </w:tc>
      </w:tr>
      <w:tr w:rsidR="00FF0F7C" w:rsidRPr="00DC11F5" w:rsidTr="00130890">
        <w:tc>
          <w:tcPr>
            <w:tcW w:w="684" w:type="dxa"/>
          </w:tcPr>
          <w:p w:rsidR="00FF0F7C" w:rsidRPr="007B023B" w:rsidRDefault="00FF0F7C" w:rsidP="007B680F">
            <w:r>
              <w:t>3</w:t>
            </w:r>
          </w:p>
        </w:tc>
        <w:tc>
          <w:tcPr>
            <w:tcW w:w="2464" w:type="dxa"/>
          </w:tcPr>
          <w:p w:rsidR="00FF0F7C" w:rsidRPr="00B362D0" w:rsidRDefault="00FF0F7C" w:rsidP="00590056">
            <w:pPr>
              <w:jc w:val="both"/>
            </w:pPr>
            <w:r w:rsidRPr="00B362D0">
              <w:t xml:space="preserve">География международных туристских миграций и их влияние на экономическое </w:t>
            </w:r>
            <w:r w:rsidRPr="00B362D0">
              <w:lastRenderedPageBreak/>
              <w:t>развитие стран и регионов</w:t>
            </w:r>
          </w:p>
        </w:tc>
        <w:tc>
          <w:tcPr>
            <w:tcW w:w="6423" w:type="dxa"/>
          </w:tcPr>
          <w:p w:rsidR="00FF0F7C" w:rsidRPr="00223EB2" w:rsidRDefault="00FF0F7C" w:rsidP="00590056">
            <w:pPr>
              <w:autoSpaceDE w:val="0"/>
              <w:autoSpaceDN w:val="0"/>
              <w:adjustRightInd w:val="0"/>
              <w:jc w:val="both"/>
            </w:pPr>
            <w:r w:rsidRPr="00223EB2">
              <w:lastRenderedPageBreak/>
              <w:t>Международные туристские потоки, их динамика и структура</w:t>
            </w:r>
          </w:p>
          <w:p w:rsidR="00FF0F7C" w:rsidRPr="00223EB2" w:rsidRDefault="00FF0F7C" w:rsidP="00590056">
            <w:pPr>
              <w:autoSpaceDE w:val="0"/>
              <w:autoSpaceDN w:val="0"/>
              <w:adjustRightInd w:val="0"/>
              <w:jc w:val="both"/>
            </w:pPr>
            <w:r w:rsidRPr="00223EB2">
              <w:t>Активный и пассивный туризм</w:t>
            </w:r>
          </w:p>
          <w:p w:rsidR="00FF0F7C" w:rsidRPr="00E90661" w:rsidRDefault="00FF0F7C" w:rsidP="00590056">
            <w:pPr>
              <w:autoSpaceDE w:val="0"/>
              <w:autoSpaceDN w:val="0"/>
              <w:adjustRightInd w:val="0"/>
              <w:jc w:val="both"/>
            </w:pPr>
            <w:r w:rsidRPr="00223EB2">
              <w:t>Влияние туристских поступлений и расходов на платежный баланс</w:t>
            </w:r>
          </w:p>
        </w:tc>
      </w:tr>
      <w:tr w:rsidR="00FF0F7C" w:rsidRPr="00DC11F5" w:rsidTr="00130890">
        <w:tc>
          <w:tcPr>
            <w:tcW w:w="684" w:type="dxa"/>
          </w:tcPr>
          <w:p w:rsidR="00FF0F7C" w:rsidRPr="00CD10A7" w:rsidRDefault="00FF0F7C" w:rsidP="00F0399E">
            <w:pPr>
              <w:pStyle w:val="a3"/>
              <w:numPr>
                <w:ilvl w:val="0"/>
                <w:numId w:val="9"/>
              </w:numPr>
              <w:ind w:left="0"/>
              <w:jc w:val="both"/>
              <w:rPr>
                <w:szCs w:val="24"/>
              </w:rPr>
            </w:pPr>
            <w:r w:rsidRPr="00CD10A7">
              <w:rPr>
                <w:szCs w:val="24"/>
              </w:rPr>
              <w:lastRenderedPageBreak/>
              <w:t>4</w:t>
            </w:r>
          </w:p>
        </w:tc>
        <w:tc>
          <w:tcPr>
            <w:tcW w:w="2464" w:type="dxa"/>
          </w:tcPr>
          <w:p w:rsidR="00FF0F7C" w:rsidRPr="00B362D0" w:rsidRDefault="00FF0F7C" w:rsidP="00590056">
            <w:pPr>
              <w:jc w:val="both"/>
            </w:pPr>
            <w:r w:rsidRPr="00B362D0">
              <w:t>Сегментация  туристского рынка</w:t>
            </w:r>
          </w:p>
        </w:tc>
        <w:tc>
          <w:tcPr>
            <w:tcW w:w="6423" w:type="dxa"/>
          </w:tcPr>
          <w:p w:rsidR="00FF0F7C" w:rsidRPr="00E90661" w:rsidRDefault="00FF0F7C" w:rsidP="00590056">
            <w:pPr>
              <w:autoSpaceDE w:val="0"/>
              <w:autoSpaceDN w:val="0"/>
              <w:adjustRightInd w:val="0"/>
              <w:jc w:val="both"/>
            </w:pPr>
            <w:r w:rsidRPr="00223EB2">
              <w:t>Основные подходы к классификации видов и форм туризма</w:t>
            </w:r>
            <w:r>
              <w:t xml:space="preserve">. </w:t>
            </w:r>
            <w:r w:rsidRPr="00223EB2">
              <w:t>Туризм с целью отдыха и развлечений. Лечебно-оздоровительный туризм</w:t>
            </w:r>
            <w:r>
              <w:t xml:space="preserve">. </w:t>
            </w:r>
            <w:r w:rsidRPr="00223EB2">
              <w:t>Паломничество и религиозный туризм</w:t>
            </w:r>
            <w:r>
              <w:t xml:space="preserve">. </w:t>
            </w:r>
            <w:r w:rsidRPr="00223EB2">
              <w:t>Городской туризм</w:t>
            </w:r>
            <w:r>
              <w:t xml:space="preserve">. </w:t>
            </w:r>
            <w:r w:rsidRPr="00223EB2">
              <w:t>Деловой туризм</w:t>
            </w:r>
            <w:r>
              <w:t xml:space="preserve">. Альтернативный туризм. </w:t>
            </w:r>
            <w:r w:rsidRPr="00223EB2">
              <w:t>Экологический туризм</w:t>
            </w:r>
            <w:r>
              <w:t>.</w:t>
            </w:r>
          </w:p>
        </w:tc>
      </w:tr>
      <w:tr w:rsidR="00FF0F7C" w:rsidRPr="00DC11F5" w:rsidTr="00130890">
        <w:tc>
          <w:tcPr>
            <w:tcW w:w="684" w:type="dxa"/>
          </w:tcPr>
          <w:p w:rsidR="00FF0F7C" w:rsidRPr="00CD10A7" w:rsidRDefault="00FF0F7C" w:rsidP="00F0399E">
            <w:pPr>
              <w:pStyle w:val="a3"/>
              <w:numPr>
                <w:ilvl w:val="0"/>
                <w:numId w:val="9"/>
              </w:numPr>
              <w:ind w:left="0"/>
              <w:jc w:val="both"/>
              <w:rPr>
                <w:szCs w:val="24"/>
              </w:rPr>
            </w:pPr>
            <w:r w:rsidRPr="00CD10A7">
              <w:rPr>
                <w:szCs w:val="24"/>
              </w:rPr>
              <w:t>5</w:t>
            </w:r>
          </w:p>
        </w:tc>
        <w:tc>
          <w:tcPr>
            <w:tcW w:w="2464" w:type="dxa"/>
          </w:tcPr>
          <w:p w:rsidR="00FF0F7C" w:rsidRPr="00B362D0" w:rsidRDefault="00FF0F7C" w:rsidP="00590056">
            <w:pPr>
              <w:jc w:val="both"/>
            </w:pPr>
            <w:r w:rsidRPr="00B362D0">
              <w:t>Географические тенденции развития  туризма в Европе</w:t>
            </w:r>
          </w:p>
        </w:tc>
        <w:tc>
          <w:tcPr>
            <w:tcW w:w="6423" w:type="dxa"/>
          </w:tcPr>
          <w:p w:rsidR="00FF0F7C" w:rsidRPr="00E90661" w:rsidRDefault="00FF0F7C" w:rsidP="00590056">
            <w:pPr>
              <w:autoSpaceDE w:val="0"/>
              <w:autoSpaceDN w:val="0"/>
              <w:adjustRightInd w:val="0"/>
              <w:jc w:val="both"/>
            </w:pPr>
            <w:r w:rsidRPr="00223EB2">
              <w:t xml:space="preserve">Общие тенденции динамики развития </w:t>
            </w:r>
            <w:r>
              <w:t xml:space="preserve">международного туризма в Европе. </w:t>
            </w:r>
            <w:r w:rsidRPr="00223EB2">
              <w:t>Средиземноморский  район</w:t>
            </w:r>
            <w:r>
              <w:t xml:space="preserve">. </w:t>
            </w:r>
            <w:r w:rsidRPr="00223EB2">
              <w:t>Альпийский туристский район</w:t>
            </w:r>
            <w:r>
              <w:t xml:space="preserve">. </w:t>
            </w:r>
            <w:r w:rsidRPr="00223EB2">
              <w:t>Западноевропейский район</w:t>
            </w:r>
            <w:r>
              <w:t xml:space="preserve">. Североевропейский регион. </w:t>
            </w:r>
            <w:r w:rsidRPr="00223EB2">
              <w:t>Географические тенденции развития международного туризма в странах Центральной и Восточной Европы</w:t>
            </w:r>
            <w:r>
              <w:t>.</w:t>
            </w:r>
            <w:r w:rsidRPr="00223EB2">
              <w:t xml:space="preserve"> Основные направления повышения конкурентоспособности туристского продукта </w:t>
            </w:r>
            <w:r>
              <w:t>России.</w:t>
            </w:r>
          </w:p>
        </w:tc>
      </w:tr>
      <w:tr w:rsidR="00FF0F7C" w:rsidRPr="00DC11F5" w:rsidTr="00130890">
        <w:tc>
          <w:tcPr>
            <w:tcW w:w="684" w:type="dxa"/>
          </w:tcPr>
          <w:p w:rsidR="00FF0F7C" w:rsidRPr="00CD10A7" w:rsidRDefault="00FF0F7C" w:rsidP="00590056">
            <w:pPr>
              <w:pStyle w:val="a3"/>
              <w:numPr>
                <w:ilvl w:val="0"/>
                <w:numId w:val="9"/>
              </w:numPr>
              <w:ind w:left="0"/>
              <w:rPr>
                <w:szCs w:val="24"/>
              </w:rPr>
            </w:pPr>
            <w:r w:rsidRPr="00CD10A7">
              <w:rPr>
                <w:szCs w:val="24"/>
              </w:rPr>
              <w:t>6</w:t>
            </w:r>
          </w:p>
        </w:tc>
        <w:tc>
          <w:tcPr>
            <w:tcW w:w="2464" w:type="dxa"/>
          </w:tcPr>
          <w:p w:rsidR="00FF0F7C" w:rsidRPr="00B362D0" w:rsidRDefault="00FF0F7C" w:rsidP="00590056">
            <w:pPr>
              <w:jc w:val="both"/>
            </w:pPr>
            <w:r w:rsidRPr="00B362D0">
              <w:t>Географические тенденции развития международного туризма в Америке</w:t>
            </w:r>
          </w:p>
        </w:tc>
        <w:tc>
          <w:tcPr>
            <w:tcW w:w="6423" w:type="dxa"/>
          </w:tcPr>
          <w:p w:rsidR="00FF0F7C" w:rsidRPr="00E90661" w:rsidRDefault="00FF0F7C" w:rsidP="00590056">
            <w:pPr>
              <w:autoSpaceDE w:val="0"/>
              <w:autoSpaceDN w:val="0"/>
              <w:adjustRightInd w:val="0"/>
              <w:jc w:val="both"/>
            </w:pPr>
            <w:r w:rsidRPr="00223EB2">
              <w:t>Динамика развития международного туризма в Америке</w:t>
            </w:r>
            <w:r>
              <w:t xml:space="preserve">. </w:t>
            </w:r>
            <w:r w:rsidRPr="00223EB2">
              <w:t xml:space="preserve">Северная Америка как емкий рынок спроса и предложения в международном туризме. Карибский регион как мировой рынок активного </w:t>
            </w:r>
            <w:proofErr w:type="spellStart"/>
            <w:r w:rsidRPr="00223EB2">
              <w:t>туризма.Неравномерность</w:t>
            </w:r>
            <w:proofErr w:type="spellEnd"/>
            <w:r w:rsidRPr="00223EB2">
              <w:t xml:space="preserve"> туристского освоения стран Южной Америки.</w:t>
            </w:r>
          </w:p>
        </w:tc>
      </w:tr>
      <w:tr w:rsidR="00FF0F7C" w:rsidRPr="00DC11F5" w:rsidTr="00130890">
        <w:tc>
          <w:tcPr>
            <w:tcW w:w="684" w:type="dxa"/>
          </w:tcPr>
          <w:p w:rsidR="00FF0F7C" w:rsidRPr="00CD10A7" w:rsidRDefault="00FF0F7C" w:rsidP="00F0399E">
            <w:pPr>
              <w:pStyle w:val="a3"/>
              <w:numPr>
                <w:ilvl w:val="0"/>
                <w:numId w:val="9"/>
              </w:numPr>
              <w:ind w:left="0"/>
              <w:jc w:val="both"/>
              <w:rPr>
                <w:szCs w:val="24"/>
              </w:rPr>
            </w:pPr>
            <w:r w:rsidRPr="00CD10A7">
              <w:rPr>
                <w:szCs w:val="24"/>
              </w:rPr>
              <w:t>7</w:t>
            </w:r>
          </w:p>
        </w:tc>
        <w:tc>
          <w:tcPr>
            <w:tcW w:w="2464" w:type="dxa"/>
          </w:tcPr>
          <w:p w:rsidR="00FF0F7C" w:rsidRPr="00B362D0" w:rsidRDefault="00FF0F7C" w:rsidP="00590056">
            <w:pPr>
              <w:jc w:val="both"/>
            </w:pPr>
            <w:r w:rsidRPr="00B362D0">
              <w:t>Географические тенденции развития международного туризма в Азии и Австралии</w:t>
            </w:r>
          </w:p>
        </w:tc>
        <w:tc>
          <w:tcPr>
            <w:tcW w:w="6423" w:type="dxa"/>
          </w:tcPr>
          <w:p w:rsidR="00FF0F7C" w:rsidRPr="00E90661" w:rsidRDefault="00FF0F7C" w:rsidP="00590056">
            <w:pPr>
              <w:autoSpaceDE w:val="0"/>
              <w:autoSpaceDN w:val="0"/>
              <w:adjustRightInd w:val="0"/>
              <w:jc w:val="both"/>
            </w:pPr>
            <w:r w:rsidRPr="00223EB2">
              <w:t>Азиатско-Тихоокеанский регион как динамично развивающийся туристский район мира</w:t>
            </w:r>
            <w:r>
              <w:t xml:space="preserve">. </w:t>
            </w:r>
            <w:r w:rsidRPr="00223EB2">
              <w:t>Рекреационный потенциал и тенденции развития туризма в Южной Азии</w:t>
            </w:r>
            <w:r>
              <w:t xml:space="preserve">. </w:t>
            </w:r>
            <w:r w:rsidRPr="00223EB2">
              <w:t>Австралия и Океания на мировом туристском рынке</w:t>
            </w:r>
            <w:r>
              <w:t xml:space="preserve">. </w:t>
            </w:r>
            <w:r w:rsidRPr="00223EB2">
              <w:t>Международный туризм в странах Юго-Западной Азии</w:t>
            </w:r>
            <w:r>
              <w:t xml:space="preserve">. </w:t>
            </w:r>
            <w:r w:rsidRPr="00223EB2">
              <w:t>Объекты Всемирного наследия Азии и Австралии</w:t>
            </w:r>
            <w:r>
              <w:t>.</w:t>
            </w:r>
          </w:p>
        </w:tc>
      </w:tr>
      <w:tr w:rsidR="00FF0F7C" w:rsidRPr="00DC11F5" w:rsidTr="00130890">
        <w:tc>
          <w:tcPr>
            <w:tcW w:w="684" w:type="dxa"/>
          </w:tcPr>
          <w:p w:rsidR="00FF0F7C" w:rsidRPr="00CD10A7" w:rsidRDefault="00FF0F7C" w:rsidP="00F0399E">
            <w:pPr>
              <w:pStyle w:val="a3"/>
              <w:numPr>
                <w:ilvl w:val="0"/>
                <w:numId w:val="9"/>
              </w:numPr>
              <w:ind w:left="0"/>
              <w:jc w:val="both"/>
              <w:rPr>
                <w:szCs w:val="24"/>
              </w:rPr>
            </w:pPr>
            <w:r w:rsidRPr="00CD10A7">
              <w:rPr>
                <w:szCs w:val="24"/>
              </w:rPr>
              <w:t>8</w:t>
            </w:r>
          </w:p>
        </w:tc>
        <w:tc>
          <w:tcPr>
            <w:tcW w:w="2464" w:type="dxa"/>
          </w:tcPr>
          <w:p w:rsidR="00FF0F7C" w:rsidRPr="00B362D0" w:rsidRDefault="00FF0F7C" w:rsidP="00590056">
            <w:pPr>
              <w:jc w:val="both"/>
            </w:pPr>
            <w:r w:rsidRPr="00B362D0">
              <w:t>Африка - потенциальный туристский район мирового туризма</w:t>
            </w:r>
          </w:p>
        </w:tc>
        <w:tc>
          <w:tcPr>
            <w:tcW w:w="6423" w:type="dxa"/>
          </w:tcPr>
          <w:p w:rsidR="00FF0F7C" w:rsidRPr="00E90661" w:rsidRDefault="00FF0F7C" w:rsidP="00590056">
            <w:pPr>
              <w:autoSpaceDE w:val="0"/>
              <w:autoSpaceDN w:val="0"/>
              <w:adjustRightInd w:val="0"/>
              <w:jc w:val="both"/>
            </w:pPr>
            <w:r w:rsidRPr="00223EB2">
              <w:t>Динамика туризма и неравномерность туристского освоения Африки</w:t>
            </w:r>
            <w:r>
              <w:t xml:space="preserve">. </w:t>
            </w:r>
            <w:r w:rsidRPr="00223EB2">
              <w:t>Рекреационный потенциал и география туризма в Северной Африке</w:t>
            </w:r>
            <w:r>
              <w:t xml:space="preserve">. </w:t>
            </w:r>
            <w:r w:rsidRPr="00223EB2">
              <w:t>Рекреационно-туристский потенциал и охраняемые природные территории Восточной Африки</w:t>
            </w:r>
            <w:r>
              <w:t>.</w:t>
            </w:r>
          </w:p>
        </w:tc>
      </w:tr>
    </w:tbl>
    <w:p w:rsidR="00FF0F7C" w:rsidRPr="00DC11F5" w:rsidRDefault="00FF0F7C" w:rsidP="00D00133">
      <w:pPr>
        <w:autoSpaceDE w:val="0"/>
        <w:autoSpaceDN w:val="0"/>
        <w:adjustRightInd w:val="0"/>
        <w:jc w:val="center"/>
      </w:pPr>
    </w:p>
    <w:p w:rsidR="00FF0F7C" w:rsidRPr="00DC11F5" w:rsidRDefault="00FF0F7C" w:rsidP="0099483A">
      <w:pPr>
        <w:autoSpaceDE w:val="0"/>
        <w:autoSpaceDN w:val="0"/>
        <w:adjustRightInd w:val="0"/>
        <w:rPr>
          <w:b/>
        </w:rPr>
      </w:pPr>
      <w:r w:rsidRPr="00DC11F5">
        <w:rPr>
          <w:b/>
        </w:rPr>
        <w:t>4.2.2. Содержание практических занятий</w:t>
      </w:r>
    </w:p>
    <w:p w:rsidR="00FF0F7C" w:rsidRPr="00DC11F5" w:rsidRDefault="00FF0F7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F0F7C" w:rsidRPr="002D0F2F" w:rsidTr="006774E3">
        <w:tc>
          <w:tcPr>
            <w:tcW w:w="817" w:type="dxa"/>
          </w:tcPr>
          <w:p w:rsidR="00FF0F7C" w:rsidRPr="002D0F2F" w:rsidRDefault="00FF0F7C" w:rsidP="00A96FF5">
            <w:pPr>
              <w:jc w:val="center"/>
              <w:rPr>
                <w:b/>
              </w:rPr>
            </w:pPr>
            <w:r w:rsidRPr="002D0F2F">
              <w:rPr>
                <w:b/>
              </w:rPr>
              <w:t>№ п/п</w:t>
            </w:r>
          </w:p>
        </w:tc>
        <w:tc>
          <w:tcPr>
            <w:tcW w:w="2410" w:type="dxa"/>
          </w:tcPr>
          <w:p w:rsidR="00FF0F7C" w:rsidRPr="002D0F2F" w:rsidRDefault="00FF0F7C" w:rsidP="00A96FF5">
            <w:pPr>
              <w:jc w:val="center"/>
              <w:rPr>
                <w:b/>
              </w:rPr>
            </w:pPr>
            <w:r w:rsidRPr="002D0F2F">
              <w:rPr>
                <w:b/>
              </w:rPr>
              <w:t>Наименование темы (раздела) дисциплины</w:t>
            </w:r>
          </w:p>
        </w:tc>
        <w:tc>
          <w:tcPr>
            <w:tcW w:w="6344" w:type="dxa"/>
          </w:tcPr>
          <w:p w:rsidR="00FF0F7C" w:rsidRPr="002D0F2F" w:rsidRDefault="00FF0F7C" w:rsidP="002D0F2F">
            <w:pPr>
              <w:jc w:val="center"/>
              <w:rPr>
                <w:b/>
              </w:rPr>
            </w:pPr>
            <w:r w:rsidRPr="002D0F2F">
              <w:rPr>
                <w:b/>
              </w:rPr>
              <w:t>Содержание п</w:t>
            </w:r>
            <w:r>
              <w:rPr>
                <w:b/>
              </w:rPr>
              <w:t>рактического занятия</w:t>
            </w:r>
          </w:p>
        </w:tc>
      </w:tr>
      <w:tr w:rsidR="00FF0F7C" w:rsidRPr="002D0F2F" w:rsidTr="006774E3">
        <w:tc>
          <w:tcPr>
            <w:tcW w:w="817" w:type="dxa"/>
          </w:tcPr>
          <w:p w:rsidR="00FF0F7C" w:rsidRPr="00CD10A7" w:rsidRDefault="00FF0F7C" w:rsidP="00843BD8">
            <w:pPr>
              <w:pStyle w:val="a3"/>
              <w:ind w:left="0"/>
              <w:rPr>
                <w:szCs w:val="24"/>
              </w:rPr>
            </w:pPr>
            <w:r w:rsidRPr="00CD10A7">
              <w:rPr>
                <w:szCs w:val="24"/>
              </w:rPr>
              <w:t>1</w:t>
            </w:r>
          </w:p>
        </w:tc>
        <w:tc>
          <w:tcPr>
            <w:tcW w:w="2410" w:type="dxa"/>
          </w:tcPr>
          <w:p w:rsidR="00FF0F7C" w:rsidRPr="00B362D0" w:rsidRDefault="00FF0F7C" w:rsidP="00130890">
            <w:pPr>
              <w:jc w:val="both"/>
            </w:pPr>
            <w:r w:rsidRPr="00B362D0">
              <w:t>Страноведение как научная дисциплина</w:t>
            </w:r>
          </w:p>
        </w:tc>
        <w:tc>
          <w:tcPr>
            <w:tcW w:w="6344" w:type="dxa"/>
          </w:tcPr>
          <w:p w:rsidR="00FF0F7C" w:rsidRPr="00B362D0" w:rsidRDefault="00FF0F7C" w:rsidP="00130890">
            <w:pPr>
              <w:autoSpaceDE w:val="0"/>
              <w:autoSpaceDN w:val="0"/>
              <w:adjustRightInd w:val="0"/>
              <w:jc w:val="both"/>
            </w:pPr>
            <w:r w:rsidRPr="00B362D0">
              <w:t>Предмет географии туризма.</w:t>
            </w:r>
          </w:p>
          <w:p w:rsidR="00FF0F7C" w:rsidRPr="00B362D0" w:rsidRDefault="00FF0F7C" w:rsidP="00130890">
            <w:pPr>
              <w:autoSpaceDE w:val="0"/>
              <w:autoSpaceDN w:val="0"/>
              <w:adjustRightInd w:val="0"/>
              <w:jc w:val="both"/>
            </w:pPr>
            <w:r w:rsidRPr="00B362D0">
              <w:t>Новейшие концепции географии туризма и структурные модели развития туризма.</w:t>
            </w:r>
          </w:p>
          <w:p w:rsidR="00FF0F7C" w:rsidRPr="00E90661" w:rsidRDefault="00FF0F7C" w:rsidP="00130890">
            <w:pPr>
              <w:autoSpaceDE w:val="0"/>
              <w:autoSpaceDN w:val="0"/>
              <w:adjustRightInd w:val="0"/>
              <w:jc w:val="both"/>
            </w:pPr>
            <w:r w:rsidRPr="00B362D0">
              <w:t>Методика комплексного экономико-географического анализа туристского региона. Национальные модели развития туризма</w:t>
            </w:r>
            <w:r>
              <w:t>.</w:t>
            </w:r>
          </w:p>
        </w:tc>
      </w:tr>
      <w:tr w:rsidR="00FF0F7C" w:rsidRPr="002D0F2F" w:rsidTr="00130890">
        <w:tc>
          <w:tcPr>
            <w:tcW w:w="817" w:type="dxa"/>
          </w:tcPr>
          <w:p w:rsidR="00FF0F7C" w:rsidRPr="00CD10A7" w:rsidRDefault="00FF0F7C" w:rsidP="00843BD8">
            <w:pPr>
              <w:pStyle w:val="a3"/>
              <w:ind w:left="0"/>
              <w:rPr>
                <w:szCs w:val="24"/>
              </w:rPr>
            </w:pPr>
            <w:r w:rsidRPr="00CD10A7">
              <w:rPr>
                <w:szCs w:val="24"/>
              </w:rPr>
              <w:t>2</w:t>
            </w:r>
          </w:p>
        </w:tc>
        <w:tc>
          <w:tcPr>
            <w:tcW w:w="2410" w:type="dxa"/>
          </w:tcPr>
          <w:p w:rsidR="00FF0F7C" w:rsidRPr="00B362D0" w:rsidRDefault="00FF0F7C" w:rsidP="00130890">
            <w:pPr>
              <w:jc w:val="both"/>
            </w:pPr>
            <w:r w:rsidRPr="00B362D0">
              <w:t>Мирохозяйственная концепция развития туризма</w:t>
            </w:r>
          </w:p>
        </w:tc>
        <w:tc>
          <w:tcPr>
            <w:tcW w:w="6344" w:type="dxa"/>
          </w:tcPr>
          <w:p w:rsidR="00FF0F7C" w:rsidRPr="00B362D0" w:rsidRDefault="00FF0F7C" w:rsidP="00130890">
            <w:pPr>
              <w:autoSpaceDE w:val="0"/>
              <w:autoSpaceDN w:val="0"/>
              <w:adjustRightInd w:val="0"/>
              <w:jc w:val="both"/>
            </w:pPr>
            <w:r w:rsidRPr="00B362D0">
              <w:t>Туризм в процессе общественного разделения труда</w:t>
            </w:r>
          </w:p>
          <w:p w:rsidR="00FF0F7C" w:rsidRPr="00B362D0" w:rsidRDefault="00FF0F7C" w:rsidP="00130890">
            <w:pPr>
              <w:autoSpaceDE w:val="0"/>
              <w:autoSpaceDN w:val="0"/>
              <w:adjustRightInd w:val="0"/>
              <w:jc w:val="both"/>
            </w:pPr>
            <w:r w:rsidRPr="00B362D0">
              <w:t>Факторы территориального разделения труда в туристском хозяйстве</w:t>
            </w:r>
          </w:p>
          <w:p w:rsidR="00FF0F7C" w:rsidRPr="00E90661" w:rsidRDefault="00FF0F7C" w:rsidP="00130890">
            <w:pPr>
              <w:autoSpaceDE w:val="0"/>
              <w:autoSpaceDN w:val="0"/>
              <w:adjustRightInd w:val="0"/>
              <w:jc w:val="both"/>
            </w:pPr>
            <w:r w:rsidRPr="00B362D0">
              <w:t>Пространственная структура туристского рынка</w:t>
            </w:r>
          </w:p>
        </w:tc>
      </w:tr>
      <w:tr w:rsidR="00FF0F7C" w:rsidRPr="002D0F2F" w:rsidTr="00EA7D3E">
        <w:tc>
          <w:tcPr>
            <w:tcW w:w="817" w:type="dxa"/>
          </w:tcPr>
          <w:p w:rsidR="00FF0F7C" w:rsidRPr="00CD10A7" w:rsidRDefault="00FF0F7C" w:rsidP="00F0399E">
            <w:pPr>
              <w:pStyle w:val="a3"/>
              <w:numPr>
                <w:ilvl w:val="0"/>
                <w:numId w:val="9"/>
              </w:numPr>
              <w:ind w:left="0"/>
              <w:jc w:val="both"/>
              <w:rPr>
                <w:szCs w:val="24"/>
              </w:rPr>
            </w:pPr>
            <w:r w:rsidRPr="00CD10A7">
              <w:rPr>
                <w:szCs w:val="24"/>
              </w:rPr>
              <w:t>3</w:t>
            </w:r>
          </w:p>
        </w:tc>
        <w:tc>
          <w:tcPr>
            <w:tcW w:w="2410" w:type="dxa"/>
            <w:vAlign w:val="center"/>
          </w:tcPr>
          <w:p w:rsidR="00FF0F7C" w:rsidRPr="00CA4EDA" w:rsidRDefault="00FF0F7C" w:rsidP="00590056">
            <w:pPr>
              <w:pStyle w:val="ab"/>
              <w:tabs>
                <w:tab w:val="left" w:pos="459"/>
              </w:tabs>
              <w:spacing w:after="0"/>
              <w:jc w:val="both"/>
              <w:rPr>
                <w:szCs w:val="24"/>
              </w:rPr>
            </w:pPr>
            <w:r w:rsidRPr="00CA4EDA">
              <w:rPr>
                <w:bCs/>
                <w:szCs w:val="24"/>
              </w:rPr>
              <w:t xml:space="preserve">География международных </w:t>
            </w:r>
            <w:r w:rsidRPr="00CA4EDA">
              <w:rPr>
                <w:bCs/>
                <w:szCs w:val="24"/>
              </w:rPr>
              <w:lastRenderedPageBreak/>
              <w:t>туристских миграций и их влияние на экономическое развитие стран и регионов</w:t>
            </w:r>
          </w:p>
        </w:tc>
        <w:tc>
          <w:tcPr>
            <w:tcW w:w="6344" w:type="dxa"/>
          </w:tcPr>
          <w:p w:rsidR="00FF0F7C" w:rsidRPr="00590056" w:rsidRDefault="00FF0F7C" w:rsidP="00590056">
            <w:pPr>
              <w:autoSpaceDE w:val="0"/>
              <w:autoSpaceDN w:val="0"/>
              <w:adjustRightInd w:val="0"/>
              <w:jc w:val="both"/>
            </w:pPr>
            <w:r w:rsidRPr="00590056">
              <w:lastRenderedPageBreak/>
              <w:t>Тема. Географическая структура туристских потоков (на примере стран изучаемого региона по выбору слушателя)</w:t>
            </w:r>
          </w:p>
          <w:p w:rsidR="00FF0F7C" w:rsidRPr="00590056" w:rsidRDefault="00FF0F7C" w:rsidP="00590056">
            <w:pPr>
              <w:autoSpaceDE w:val="0"/>
              <w:autoSpaceDN w:val="0"/>
              <w:adjustRightInd w:val="0"/>
              <w:jc w:val="both"/>
            </w:pPr>
            <w:r w:rsidRPr="00590056">
              <w:lastRenderedPageBreak/>
              <w:t>Задание 1. Изучить географию туристских потоков в регионе по выбору, построив матрицу туристских миграций. Сделать вывод об особенностях современной географической структуры туристских потоков. Для построения матрицы использовать статистические показатели въездных и выездных потоков.</w:t>
            </w:r>
          </w:p>
          <w:p w:rsidR="00FF0F7C" w:rsidRPr="00F46C7B" w:rsidRDefault="00FF0F7C" w:rsidP="00590056">
            <w:pPr>
              <w:pStyle w:val="a8"/>
              <w:spacing w:after="0"/>
              <w:ind w:left="34" w:firstLine="283"/>
              <w:jc w:val="both"/>
              <w:rPr>
                <w:rFonts w:ascii="Times New Roman" w:hAnsi="Times New Roman"/>
                <w:color w:val="auto"/>
                <w:sz w:val="24"/>
                <w:szCs w:val="24"/>
              </w:rPr>
            </w:pPr>
            <w:r w:rsidRPr="00590056">
              <w:rPr>
                <w:rFonts w:ascii="Times New Roman" w:hAnsi="Times New Roman"/>
                <w:color w:val="auto"/>
                <w:sz w:val="24"/>
                <w:szCs w:val="24"/>
              </w:rPr>
              <w:t xml:space="preserve">Задание 2. Изучить динамику географической структуры туристских потоков в регионе с использованием графической модели треугольника </w:t>
            </w:r>
            <w:proofErr w:type="spellStart"/>
            <w:r w:rsidRPr="00590056">
              <w:rPr>
                <w:rFonts w:ascii="Times New Roman" w:hAnsi="Times New Roman"/>
                <w:color w:val="auto"/>
                <w:sz w:val="24"/>
                <w:szCs w:val="24"/>
              </w:rPr>
              <w:t>Перэ</w:t>
            </w:r>
            <w:proofErr w:type="spellEnd"/>
            <w:r w:rsidRPr="00590056">
              <w:rPr>
                <w:rFonts w:ascii="Times New Roman" w:hAnsi="Times New Roman"/>
                <w:color w:val="auto"/>
                <w:sz w:val="24"/>
                <w:szCs w:val="24"/>
              </w:rPr>
              <w:t>. Сделать вывод об особенностях географической структуры туристских миграций в  выбранном регионе.</w:t>
            </w:r>
          </w:p>
        </w:tc>
      </w:tr>
      <w:tr w:rsidR="00FF0F7C" w:rsidRPr="002D0F2F" w:rsidTr="00130890">
        <w:tc>
          <w:tcPr>
            <w:tcW w:w="817" w:type="dxa"/>
          </w:tcPr>
          <w:p w:rsidR="00FF0F7C" w:rsidRPr="00CD10A7" w:rsidRDefault="00FF0F7C" w:rsidP="00F0399E">
            <w:pPr>
              <w:pStyle w:val="a3"/>
              <w:numPr>
                <w:ilvl w:val="0"/>
                <w:numId w:val="9"/>
              </w:numPr>
              <w:ind w:left="0"/>
              <w:jc w:val="both"/>
              <w:rPr>
                <w:szCs w:val="24"/>
              </w:rPr>
            </w:pPr>
            <w:r w:rsidRPr="00CD10A7">
              <w:rPr>
                <w:szCs w:val="24"/>
              </w:rPr>
              <w:lastRenderedPageBreak/>
              <w:t>4</w:t>
            </w:r>
          </w:p>
        </w:tc>
        <w:tc>
          <w:tcPr>
            <w:tcW w:w="2410" w:type="dxa"/>
          </w:tcPr>
          <w:p w:rsidR="00FF0F7C" w:rsidRPr="00B362D0" w:rsidRDefault="00FF0F7C" w:rsidP="00130890">
            <w:pPr>
              <w:jc w:val="both"/>
            </w:pPr>
            <w:r w:rsidRPr="00B362D0">
              <w:t>Сегментация  туристского рынка</w:t>
            </w:r>
          </w:p>
        </w:tc>
        <w:tc>
          <w:tcPr>
            <w:tcW w:w="6344" w:type="dxa"/>
          </w:tcPr>
          <w:p w:rsidR="00FF0F7C" w:rsidRPr="00E90661" w:rsidRDefault="00FF0F7C" w:rsidP="00130890">
            <w:pPr>
              <w:autoSpaceDE w:val="0"/>
              <w:autoSpaceDN w:val="0"/>
              <w:adjustRightInd w:val="0"/>
              <w:jc w:val="both"/>
            </w:pPr>
            <w:r w:rsidRPr="00223EB2">
              <w:t>Основные подходы к классификации видов и форм туризма</w:t>
            </w:r>
            <w:r>
              <w:t xml:space="preserve">. </w:t>
            </w:r>
            <w:r w:rsidRPr="00223EB2">
              <w:t>Туризм с целью отдыха и развлечений. Лечебно-оздоровительный туризм</w:t>
            </w:r>
            <w:r>
              <w:t xml:space="preserve">. </w:t>
            </w:r>
            <w:r w:rsidRPr="00223EB2">
              <w:t>Паломничество и религиозный туризм</w:t>
            </w:r>
            <w:r>
              <w:t xml:space="preserve">. </w:t>
            </w:r>
            <w:r w:rsidRPr="00223EB2">
              <w:t>Городской туризм</w:t>
            </w:r>
            <w:r>
              <w:t xml:space="preserve">. </w:t>
            </w:r>
            <w:r w:rsidRPr="00223EB2">
              <w:t>Деловой туризм</w:t>
            </w:r>
            <w:r>
              <w:t xml:space="preserve">. Альтернативный туризм. </w:t>
            </w:r>
            <w:r w:rsidRPr="00223EB2">
              <w:t>Экологический туризм</w:t>
            </w:r>
            <w:r>
              <w:t>.</w:t>
            </w:r>
          </w:p>
        </w:tc>
      </w:tr>
      <w:tr w:rsidR="00FF0F7C" w:rsidRPr="002D0F2F" w:rsidTr="00EA7D3E">
        <w:tc>
          <w:tcPr>
            <w:tcW w:w="817" w:type="dxa"/>
          </w:tcPr>
          <w:p w:rsidR="00FF0F7C" w:rsidRPr="00CD10A7" w:rsidRDefault="00FF0F7C" w:rsidP="00843BD8">
            <w:pPr>
              <w:pStyle w:val="a3"/>
              <w:ind w:left="0"/>
              <w:jc w:val="both"/>
              <w:rPr>
                <w:szCs w:val="24"/>
              </w:rPr>
            </w:pPr>
            <w:r w:rsidRPr="00CD10A7">
              <w:rPr>
                <w:szCs w:val="24"/>
              </w:rPr>
              <w:t>5</w:t>
            </w:r>
          </w:p>
        </w:tc>
        <w:tc>
          <w:tcPr>
            <w:tcW w:w="2410" w:type="dxa"/>
            <w:vAlign w:val="center"/>
          </w:tcPr>
          <w:p w:rsidR="00FF0F7C" w:rsidRPr="00590056" w:rsidRDefault="00FF0F7C" w:rsidP="00EA7D3E">
            <w:pPr>
              <w:rPr>
                <w:bCs/>
              </w:rPr>
            </w:pPr>
            <w:r w:rsidRPr="009565B2">
              <w:rPr>
                <w:bCs/>
              </w:rPr>
              <w:t>Географические тенденции развития туризма в Европе.</w:t>
            </w:r>
          </w:p>
        </w:tc>
        <w:tc>
          <w:tcPr>
            <w:tcW w:w="6344" w:type="dxa"/>
            <w:vMerge w:val="restart"/>
          </w:tcPr>
          <w:p w:rsidR="00FF0F7C" w:rsidRPr="00223EB2" w:rsidRDefault="00FF0F7C" w:rsidP="00590056">
            <w:pPr>
              <w:autoSpaceDE w:val="0"/>
              <w:autoSpaceDN w:val="0"/>
              <w:adjustRightInd w:val="0"/>
              <w:jc w:val="both"/>
            </w:pPr>
            <w:r w:rsidRPr="00223EB2">
              <w:t xml:space="preserve">Задание. На основе комплексного экономико-географического анализа изучить географические тенденции развития туризма в </w:t>
            </w:r>
            <w:r>
              <w:t xml:space="preserve">Европе, Америке, Азии и Австралии (на примере </w:t>
            </w:r>
            <w:r w:rsidRPr="00223EB2">
              <w:t>стране по выбору</w:t>
            </w:r>
            <w:r>
              <w:t>)</w:t>
            </w:r>
            <w:r w:rsidRPr="00223EB2">
              <w:t xml:space="preserve"> и сделать презентацию ее туристского образа с применением программы </w:t>
            </w:r>
            <w:proofErr w:type="spellStart"/>
            <w:r w:rsidRPr="00223EB2">
              <w:t>PowerPoint</w:t>
            </w:r>
            <w:proofErr w:type="spellEnd"/>
            <w:r w:rsidRPr="00223EB2">
              <w:t>.</w:t>
            </w:r>
          </w:p>
          <w:p w:rsidR="00FF0F7C" w:rsidRPr="00223EB2" w:rsidRDefault="00FF0F7C" w:rsidP="00590056">
            <w:pPr>
              <w:autoSpaceDE w:val="0"/>
              <w:autoSpaceDN w:val="0"/>
              <w:adjustRightInd w:val="0"/>
              <w:jc w:val="both"/>
            </w:pPr>
            <w:r w:rsidRPr="00223EB2">
              <w:t>Прим</w:t>
            </w:r>
            <w:r>
              <w:t xml:space="preserve">ерный план создания туристского </w:t>
            </w:r>
            <w:r w:rsidRPr="00223EB2">
              <w:t>образа страны:</w:t>
            </w:r>
          </w:p>
          <w:p w:rsidR="00FF0F7C" w:rsidRPr="00223EB2" w:rsidRDefault="00FF0F7C" w:rsidP="00590056">
            <w:pPr>
              <w:autoSpaceDE w:val="0"/>
              <w:autoSpaceDN w:val="0"/>
              <w:adjustRightInd w:val="0"/>
              <w:jc w:val="both"/>
            </w:pPr>
            <w:r w:rsidRPr="00223EB2">
              <w:t>1.</w:t>
            </w:r>
            <w:r w:rsidRPr="00223EB2">
              <w:tab/>
              <w:t>Экономико-географическое положение, место и роль страны на рынке международных туристских услуг (статус, специализация).</w:t>
            </w:r>
          </w:p>
          <w:p w:rsidR="00FF0F7C" w:rsidRPr="00223EB2" w:rsidRDefault="00FF0F7C" w:rsidP="00590056">
            <w:pPr>
              <w:autoSpaceDE w:val="0"/>
              <w:autoSpaceDN w:val="0"/>
              <w:adjustRightInd w:val="0"/>
              <w:jc w:val="both"/>
            </w:pPr>
            <w:r w:rsidRPr="00223EB2">
              <w:t>2.</w:t>
            </w:r>
            <w:r w:rsidRPr="00223EB2">
              <w:tab/>
              <w:t>Социально-экономические факторы развития международного туризма. Уровень развития туристской инфраструктуры (транспорт, средства размещения и питания, социальная инфраструктура).</w:t>
            </w:r>
          </w:p>
          <w:p w:rsidR="00FF0F7C" w:rsidRPr="00223EB2" w:rsidRDefault="00FF0F7C" w:rsidP="00590056">
            <w:pPr>
              <w:autoSpaceDE w:val="0"/>
              <w:autoSpaceDN w:val="0"/>
              <w:adjustRightInd w:val="0"/>
              <w:jc w:val="both"/>
            </w:pPr>
            <w:r w:rsidRPr="00223EB2">
              <w:t>3.</w:t>
            </w:r>
            <w:r w:rsidRPr="00223EB2">
              <w:tab/>
              <w:t xml:space="preserve">Рекреационно-туристский потенциал и его использование в международном туризме: </w:t>
            </w:r>
          </w:p>
          <w:p w:rsidR="00FF0F7C" w:rsidRPr="00223EB2" w:rsidRDefault="00FF0F7C" w:rsidP="00590056">
            <w:pPr>
              <w:autoSpaceDE w:val="0"/>
              <w:autoSpaceDN w:val="0"/>
              <w:adjustRightInd w:val="0"/>
              <w:jc w:val="both"/>
            </w:pPr>
            <w:r w:rsidRPr="00223EB2">
              <w:t>1) природно-рекреационные ресурсы;</w:t>
            </w:r>
          </w:p>
          <w:p w:rsidR="00FF0F7C" w:rsidRPr="00223EB2" w:rsidRDefault="00FF0F7C" w:rsidP="00590056">
            <w:pPr>
              <w:autoSpaceDE w:val="0"/>
              <w:autoSpaceDN w:val="0"/>
              <w:adjustRightInd w:val="0"/>
              <w:jc w:val="both"/>
            </w:pPr>
            <w:r w:rsidRPr="00223EB2">
              <w:t>2)</w:t>
            </w:r>
            <w:r w:rsidRPr="00223EB2">
              <w:tab/>
              <w:t>культурно-исторические ресурсы;</w:t>
            </w:r>
          </w:p>
          <w:p w:rsidR="00FF0F7C" w:rsidRPr="00223EB2" w:rsidRDefault="00FF0F7C" w:rsidP="00590056">
            <w:pPr>
              <w:autoSpaceDE w:val="0"/>
              <w:autoSpaceDN w:val="0"/>
              <w:adjustRightInd w:val="0"/>
              <w:jc w:val="both"/>
            </w:pPr>
            <w:r w:rsidRPr="00223EB2">
              <w:t>3)</w:t>
            </w:r>
            <w:r w:rsidRPr="00223EB2">
              <w:tab/>
              <w:t>анимации и аттракции (культурно-массовые мероприятия: национальные выставки, ярмарки, фестивали, национальные игры и т.д.);</w:t>
            </w:r>
          </w:p>
          <w:p w:rsidR="00FF0F7C" w:rsidRPr="00223EB2" w:rsidRDefault="00FF0F7C" w:rsidP="00590056">
            <w:pPr>
              <w:autoSpaceDE w:val="0"/>
              <w:autoSpaceDN w:val="0"/>
              <w:adjustRightInd w:val="0"/>
              <w:jc w:val="both"/>
            </w:pPr>
            <w:r w:rsidRPr="00223EB2">
              <w:t>4)</w:t>
            </w:r>
            <w:r w:rsidRPr="00223EB2">
              <w:tab/>
              <w:t>объекты Всемирного наследия.</w:t>
            </w:r>
          </w:p>
          <w:p w:rsidR="00FF0F7C" w:rsidRPr="00223EB2" w:rsidRDefault="00FF0F7C" w:rsidP="00590056">
            <w:pPr>
              <w:autoSpaceDE w:val="0"/>
              <w:autoSpaceDN w:val="0"/>
              <w:adjustRightInd w:val="0"/>
              <w:jc w:val="both"/>
            </w:pPr>
            <w:r w:rsidRPr="00223EB2">
              <w:t>4.</w:t>
            </w:r>
            <w:r w:rsidRPr="00223EB2">
              <w:tab/>
              <w:t xml:space="preserve">Виды и формы международного туризма. Крупнейшие туристские центры. </w:t>
            </w:r>
          </w:p>
          <w:p w:rsidR="00FF0F7C" w:rsidRPr="00223EB2" w:rsidRDefault="00FF0F7C" w:rsidP="00590056">
            <w:pPr>
              <w:autoSpaceDE w:val="0"/>
              <w:autoSpaceDN w:val="0"/>
              <w:adjustRightInd w:val="0"/>
              <w:jc w:val="both"/>
            </w:pPr>
            <w:r w:rsidRPr="00223EB2">
              <w:t>5.</w:t>
            </w:r>
            <w:r w:rsidRPr="00223EB2">
              <w:tab/>
              <w:t>Особенности динамики и структуры международного туризма:</w:t>
            </w:r>
          </w:p>
          <w:p w:rsidR="00FF0F7C" w:rsidRPr="00223EB2" w:rsidRDefault="00FF0F7C" w:rsidP="00590056">
            <w:pPr>
              <w:autoSpaceDE w:val="0"/>
              <w:autoSpaceDN w:val="0"/>
              <w:adjustRightInd w:val="0"/>
              <w:jc w:val="both"/>
            </w:pPr>
            <w:r w:rsidRPr="00223EB2">
              <w:t>1) общие тенденции динамики и интенсивности развития туризма (прибытия, доходы, расходы);</w:t>
            </w:r>
          </w:p>
          <w:p w:rsidR="00FF0F7C" w:rsidRPr="00223EB2" w:rsidRDefault="00FF0F7C" w:rsidP="00590056">
            <w:pPr>
              <w:autoSpaceDE w:val="0"/>
              <w:autoSpaceDN w:val="0"/>
              <w:adjustRightInd w:val="0"/>
              <w:jc w:val="both"/>
            </w:pPr>
            <w:r w:rsidRPr="00223EB2">
              <w:t>2) географическая структура туристских потоков.</w:t>
            </w:r>
          </w:p>
          <w:p w:rsidR="00FF0F7C" w:rsidRPr="00223EB2" w:rsidRDefault="00FF0F7C" w:rsidP="00590056">
            <w:pPr>
              <w:autoSpaceDE w:val="0"/>
              <w:autoSpaceDN w:val="0"/>
              <w:adjustRightInd w:val="0"/>
              <w:jc w:val="both"/>
            </w:pPr>
            <w:r w:rsidRPr="00223EB2">
              <w:t>6.</w:t>
            </w:r>
            <w:r w:rsidRPr="00223EB2">
              <w:tab/>
              <w:t>Влияние туризма на отраслевую и территориальную структуру хозяйства:</w:t>
            </w:r>
          </w:p>
          <w:p w:rsidR="00FF0F7C" w:rsidRPr="00223EB2" w:rsidRDefault="00FF0F7C" w:rsidP="00590056">
            <w:pPr>
              <w:autoSpaceDE w:val="0"/>
              <w:autoSpaceDN w:val="0"/>
              <w:adjustRightInd w:val="0"/>
              <w:jc w:val="both"/>
            </w:pPr>
            <w:r w:rsidRPr="00223EB2">
              <w:t>1)</w:t>
            </w:r>
            <w:r w:rsidRPr="00223EB2">
              <w:tab/>
              <w:t xml:space="preserve">экономическое значение туризма, его роль в хозяйственном комплексе страны (функции туризма (доля </w:t>
            </w:r>
            <w:r w:rsidRPr="00223EB2">
              <w:lastRenderedPageBreak/>
              <w:t>туристских поступлений в структуре макроэкономических показателей, влияние туристских поступлений на национальный платежный баланс);</w:t>
            </w:r>
          </w:p>
          <w:p w:rsidR="00FF0F7C" w:rsidRPr="00223EB2" w:rsidRDefault="00FF0F7C" w:rsidP="00590056">
            <w:pPr>
              <w:autoSpaceDE w:val="0"/>
              <w:autoSpaceDN w:val="0"/>
              <w:adjustRightInd w:val="0"/>
              <w:jc w:val="both"/>
            </w:pPr>
            <w:r w:rsidRPr="00223EB2">
              <w:t>2)</w:t>
            </w:r>
            <w:r w:rsidRPr="00223EB2">
              <w:tab/>
              <w:t>территориальная структура туристского хозяйства, районы туристской специализации;</w:t>
            </w:r>
          </w:p>
          <w:p w:rsidR="00FF0F7C" w:rsidRPr="004F4739" w:rsidRDefault="00FF0F7C" w:rsidP="00590056">
            <w:pPr>
              <w:jc w:val="both"/>
            </w:pPr>
            <w:r w:rsidRPr="00223EB2">
              <w:t>3)</w:t>
            </w:r>
            <w:r w:rsidRPr="00223EB2">
              <w:tab/>
              <w:t>инновационная восприимчивость туристского сектора и конкурентоспособность национального туристского продукта.</w:t>
            </w:r>
          </w:p>
        </w:tc>
      </w:tr>
      <w:tr w:rsidR="00FF0F7C" w:rsidRPr="002D0F2F" w:rsidTr="00130890">
        <w:tc>
          <w:tcPr>
            <w:tcW w:w="817" w:type="dxa"/>
          </w:tcPr>
          <w:p w:rsidR="00FF0F7C" w:rsidRPr="00CD10A7" w:rsidRDefault="00FF0F7C" w:rsidP="00843BD8">
            <w:pPr>
              <w:pStyle w:val="a3"/>
              <w:ind w:left="0"/>
              <w:jc w:val="both"/>
              <w:rPr>
                <w:szCs w:val="24"/>
              </w:rPr>
            </w:pPr>
            <w:r w:rsidRPr="00CD10A7">
              <w:rPr>
                <w:szCs w:val="24"/>
              </w:rPr>
              <w:t>6</w:t>
            </w:r>
          </w:p>
        </w:tc>
        <w:tc>
          <w:tcPr>
            <w:tcW w:w="2410" w:type="dxa"/>
          </w:tcPr>
          <w:p w:rsidR="00FF0F7C" w:rsidRPr="00B362D0" w:rsidRDefault="00FF0F7C" w:rsidP="00130890">
            <w:pPr>
              <w:jc w:val="both"/>
            </w:pPr>
            <w:r w:rsidRPr="00B362D0">
              <w:t>Географические тенденции развития международного туризма в Америке</w:t>
            </w:r>
          </w:p>
        </w:tc>
        <w:tc>
          <w:tcPr>
            <w:tcW w:w="6344" w:type="dxa"/>
            <w:vMerge/>
          </w:tcPr>
          <w:p w:rsidR="00FF0F7C" w:rsidRPr="00C06B3E" w:rsidRDefault="00FF0F7C" w:rsidP="00341C25">
            <w:pPr>
              <w:widowControl w:val="0"/>
              <w:shd w:val="clear" w:color="auto" w:fill="FFFFFF"/>
              <w:tabs>
                <w:tab w:val="left" w:pos="993"/>
              </w:tabs>
              <w:autoSpaceDE w:val="0"/>
              <w:autoSpaceDN w:val="0"/>
              <w:adjustRightInd w:val="0"/>
              <w:ind w:right="22"/>
              <w:jc w:val="both"/>
              <w:rPr>
                <w:spacing w:val="-18"/>
              </w:rPr>
            </w:pPr>
          </w:p>
        </w:tc>
      </w:tr>
      <w:tr w:rsidR="00FF0F7C" w:rsidRPr="002D0F2F" w:rsidTr="00130890">
        <w:tc>
          <w:tcPr>
            <w:tcW w:w="817" w:type="dxa"/>
          </w:tcPr>
          <w:p w:rsidR="00FF0F7C" w:rsidRPr="00CD10A7" w:rsidRDefault="00FF0F7C" w:rsidP="00843BD8">
            <w:pPr>
              <w:pStyle w:val="a3"/>
              <w:ind w:left="0"/>
              <w:jc w:val="both"/>
              <w:rPr>
                <w:szCs w:val="24"/>
              </w:rPr>
            </w:pPr>
            <w:r w:rsidRPr="00CD10A7">
              <w:rPr>
                <w:szCs w:val="24"/>
              </w:rPr>
              <w:t>7</w:t>
            </w:r>
          </w:p>
        </w:tc>
        <w:tc>
          <w:tcPr>
            <w:tcW w:w="2410" w:type="dxa"/>
          </w:tcPr>
          <w:p w:rsidR="00FF0F7C" w:rsidRPr="00B362D0" w:rsidRDefault="00FF0F7C" w:rsidP="00130890">
            <w:pPr>
              <w:jc w:val="both"/>
            </w:pPr>
            <w:r w:rsidRPr="00B362D0">
              <w:t>Географические тенденции развития международного туризма в Азии и Австралии</w:t>
            </w:r>
          </w:p>
        </w:tc>
        <w:tc>
          <w:tcPr>
            <w:tcW w:w="6344" w:type="dxa"/>
            <w:vMerge/>
          </w:tcPr>
          <w:p w:rsidR="00FF0F7C" w:rsidRPr="00C06B3E" w:rsidRDefault="00FF0F7C" w:rsidP="00341C25">
            <w:pPr>
              <w:shd w:val="clear" w:color="auto" w:fill="FFFFFF"/>
              <w:tabs>
                <w:tab w:val="left" w:pos="34"/>
              </w:tabs>
              <w:ind w:right="22"/>
              <w:jc w:val="both"/>
            </w:pPr>
          </w:p>
        </w:tc>
      </w:tr>
      <w:tr w:rsidR="00FF0F7C" w:rsidRPr="002D0F2F" w:rsidTr="00130890">
        <w:tc>
          <w:tcPr>
            <w:tcW w:w="817" w:type="dxa"/>
          </w:tcPr>
          <w:p w:rsidR="00FF0F7C" w:rsidRPr="00CD10A7" w:rsidRDefault="00FF0F7C" w:rsidP="00843BD8">
            <w:pPr>
              <w:pStyle w:val="a3"/>
              <w:ind w:left="0"/>
              <w:jc w:val="both"/>
              <w:rPr>
                <w:szCs w:val="24"/>
              </w:rPr>
            </w:pPr>
            <w:r w:rsidRPr="00CD10A7">
              <w:rPr>
                <w:szCs w:val="24"/>
              </w:rPr>
              <w:t>8</w:t>
            </w:r>
          </w:p>
        </w:tc>
        <w:tc>
          <w:tcPr>
            <w:tcW w:w="2410" w:type="dxa"/>
          </w:tcPr>
          <w:p w:rsidR="00FF0F7C" w:rsidRPr="00B362D0" w:rsidRDefault="00FF0F7C" w:rsidP="00130890">
            <w:pPr>
              <w:jc w:val="both"/>
            </w:pPr>
            <w:r w:rsidRPr="00B362D0">
              <w:t>Африка - потенциальный туристский район мирового туризма</w:t>
            </w:r>
          </w:p>
        </w:tc>
        <w:tc>
          <w:tcPr>
            <w:tcW w:w="6344" w:type="dxa"/>
            <w:vMerge/>
          </w:tcPr>
          <w:p w:rsidR="00FF0F7C" w:rsidRPr="00C06B3E" w:rsidRDefault="00FF0F7C" w:rsidP="00341C25">
            <w:pPr>
              <w:widowControl w:val="0"/>
              <w:shd w:val="clear" w:color="auto" w:fill="FFFFFF"/>
              <w:tabs>
                <w:tab w:val="left" w:pos="993"/>
              </w:tabs>
              <w:autoSpaceDE w:val="0"/>
              <w:autoSpaceDN w:val="0"/>
              <w:adjustRightInd w:val="0"/>
              <w:ind w:right="36"/>
              <w:jc w:val="both"/>
              <w:rPr>
                <w:spacing w:val="-10"/>
              </w:rPr>
            </w:pPr>
          </w:p>
        </w:tc>
      </w:tr>
    </w:tbl>
    <w:p w:rsidR="00FF0F7C" w:rsidRPr="00DC11F5" w:rsidRDefault="00FF0F7C" w:rsidP="00D00133">
      <w:pPr>
        <w:autoSpaceDE w:val="0"/>
        <w:autoSpaceDN w:val="0"/>
        <w:adjustRightInd w:val="0"/>
        <w:jc w:val="both"/>
        <w:rPr>
          <w:b/>
          <w:bCs/>
          <w:i/>
          <w:iCs/>
        </w:rPr>
      </w:pPr>
    </w:p>
    <w:p w:rsidR="00FF0F7C" w:rsidRPr="006774E3" w:rsidRDefault="00FF0F7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F0F7C" w:rsidRPr="00E562B2" w:rsidRDefault="00FF0F7C" w:rsidP="00E562B2">
      <w:pPr>
        <w:jc w:val="both"/>
        <w:rPr>
          <w:color w:val="000000"/>
          <w:shd w:val="clear" w:color="auto" w:fill="FFFFFF"/>
        </w:rPr>
      </w:pPr>
    </w:p>
    <w:p w:rsidR="00FF0F7C" w:rsidRDefault="00FF0F7C" w:rsidP="00341D20">
      <w:pPr>
        <w:ind w:firstLine="360"/>
        <w:jc w:val="both"/>
        <w:rPr>
          <w:color w:val="000000"/>
          <w:shd w:val="clear" w:color="auto" w:fill="FFFFFF"/>
        </w:rPr>
      </w:pPr>
      <w:r>
        <w:rPr>
          <w:color w:val="000000"/>
          <w:shd w:val="clear" w:color="auto" w:fill="FFFFFF"/>
        </w:rPr>
        <w:t xml:space="preserve">1.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1. Туристическое страноведение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144 c. — 978-985-536-378-2. — Режим доступа: </w:t>
      </w:r>
      <w:hyperlink r:id="rId6" w:history="1">
        <w:r w:rsidRPr="006B7CBB">
          <w:rPr>
            <w:rStyle w:val="a7"/>
            <w:shd w:val="clear" w:color="auto" w:fill="FFFFFF"/>
          </w:rPr>
          <w:t>http://www.iprbookshop.ru/28063.html</w:t>
        </w:r>
      </w:hyperlink>
    </w:p>
    <w:p w:rsidR="00FF0F7C" w:rsidRPr="006B7CBB" w:rsidRDefault="00FF0F7C" w:rsidP="00341D20">
      <w:pPr>
        <w:tabs>
          <w:tab w:val="left" w:pos="1560"/>
        </w:tabs>
        <w:ind w:firstLine="360"/>
        <w:jc w:val="both"/>
        <w:rPr>
          <w:color w:val="000000"/>
          <w:shd w:val="clear" w:color="auto" w:fill="FFFFFF"/>
        </w:rPr>
      </w:pPr>
      <w:r>
        <w:rPr>
          <w:color w:val="000000"/>
          <w:shd w:val="clear" w:color="auto" w:fill="FFFFFF"/>
        </w:rPr>
        <w:tab/>
      </w:r>
    </w:p>
    <w:p w:rsidR="00FF0F7C" w:rsidRDefault="00FF0F7C" w:rsidP="00341D20">
      <w:pPr>
        <w:ind w:firstLine="360"/>
        <w:jc w:val="both"/>
        <w:rPr>
          <w:color w:val="000000"/>
          <w:shd w:val="clear" w:color="auto" w:fill="FFFFFF"/>
        </w:rPr>
      </w:pPr>
      <w:r>
        <w:rPr>
          <w:color w:val="000000"/>
          <w:shd w:val="clear" w:color="auto" w:fill="FFFFFF"/>
        </w:rPr>
        <w:t xml:space="preserve">2.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2. География видов туризма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224 c. — 978-985-536-379-9. — Режим доступа: </w:t>
      </w:r>
      <w:hyperlink r:id="rId7" w:history="1">
        <w:r w:rsidRPr="006B7CBB">
          <w:rPr>
            <w:rStyle w:val="a7"/>
            <w:shd w:val="clear" w:color="auto" w:fill="FFFFFF"/>
          </w:rPr>
          <w:t>http://www.iprbookshop.ru/28062.html</w:t>
        </w:r>
      </w:hyperlink>
    </w:p>
    <w:p w:rsidR="00FF0F7C" w:rsidRDefault="00FF0F7C" w:rsidP="00341D20">
      <w:pPr>
        <w:ind w:firstLine="360"/>
        <w:jc w:val="both"/>
        <w:rPr>
          <w:color w:val="000000"/>
          <w:shd w:val="clear" w:color="auto" w:fill="FFFFFF"/>
        </w:rPr>
      </w:pPr>
    </w:p>
    <w:p w:rsidR="00FF0F7C" w:rsidRDefault="00FF0F7C" w:rsidP="00341D20">
      <w:pPr>
        <w:ind w:firstLine="360"/>
        <w:jc w:val="both"/>
        <w:rPr>
          <w:color w:val="000000"/>
          <w:shd w:val="clear" w:color="auto" w:fill="FFFFFF"/>
        </w:rPr>
      </w:pPr>
      <w:r>
        <w:rPr>
          <w:color w:val="000000"/>
          <w:shd w:val="clear" w:color="auto" w:fill="FFFFFF"/>
        </w:rPr>
        <w:t xml:space="preserve">3. </w:t>
      </w:r>
      <w:proofErr w:type="spellStart"/>
      <w:r w:rsidRPr="00AF0687">
        <w:rPr>
          <w:color w:val="000000"/>
          <w:shd w:val="clear" w:color="auto" w:fill="FFFFFF"/>
        </w:rPr>
        <w:t>Ердавлетов</w:t>
      </w:r>
      <w:proofErr w:type="spellEnd"/>
      <w:r w:rsidRPr="00AF0687">
        <w:rPr>
          <w:color w:val="000000"/>
          <w:shd w:val="clear" w:color="auto" w:fill="FFFFFF"/>
        </w:rPr>
        <w:t xml:space="preserve">, С. Р. География международного туризма [Электронный ресурс] : учебное пособие для изучения курса «География международного туризма» / С. Р. </w:t>
      </w:r>
      <w:proofErr w:type="spellStart"/>
      <w:r w:rsidRPr="00AF0687">
        <w:rPr>
          <w:color w:val="000000"/>
          <w:shd w:val="clear" w:color="auto" w:fill="FFFFFF"/>
        </w:rPr>
        <w:t>Ердавлетов</w:t>
      </w:r>
      <w:proofErr w:type="spellEnd"/>
      <w:r w:rsidRPr="00AF0687">
        <w:rPr>
          <w:color w:val="000000"/>
          <w:shd w:val="clear" w:color="auto" w:fill="FFFFFF"/>
        </w:rPr>
        <w:t>, Ж. Н. Алиева. — Электрон. текстовые данные. — Алматы : Казахский национальный университет им. аль-</w:t>
      </w:r>
      <w:proofErr w:type="spellStart"/>
      <w:r w:rsidRPr="00AF0687">
        <w:rPr>
          <w:color w:val="000000"/>
          <w:shd w:val="clear" w:color="auto" w:fill="FFFFFF"/>
        </w:rPr>
        <w:t>Фараби</w:t>
      </w:r>
      <w:proofErr w:type="spellEnd"/>
      <w:r w:rsidRPr="00AF0687">
        <w:rPr>
          <w:color w:val="000000"/>
          <w:shd w:val="clear" w:color="auto" w:fill="FFFFFF"/>
        </w:rPr>
        <w:t xml:space="preserve">, 2013. — 273 c. — 978-601-247-971-3. — Режим доступа: </w:t>
      </w:r>
      <w:hyperlink r:id="rId8" w:history="1">
        <w:r w:rsidRPr="00AF0687">
          <w:rPr>
            <w:rStyle w:val="a7"/>
            <w:shd w:val="clear" w:color="auto" w:fill="FFFFFF"/>
          </w:rPr>
          <w:t>http://www.iprbookshop.ru/59770.html</w:t>
        </w:r>
      </w:hyperlink>
    </w:p>
    <w:p w:rsidR="00FF0F7C" w:rsidRPr="00AF0687" w:rsidRDefault="00FF0F7C" w:rsidP="00341D20">
      <w:pPr>
        <w:ind w:firstLine="360"/>
        <w:jc w:val="both"/>
        <w:rPr>
          <w:color w:val="000000"/>
          <w:shd w:val="clear" w:color="auto" w:fill="FFFFFF"/>
        </w:rPr>
      </w:pPr>
    </w:p>
    <w:p w:rsidR="00FF0F7C" w:rsidRDefault="00FF0F7C" w:rsidP="00341D20">
      <w:pPr>
        <w:ind w:firstLine="360"/>
        <w:jc w:val="both"/>
        <w:rPr>
          <w:color w:val="000000"/>
          <w:shd w:val="clear" w:color="auto" w:fill="FFFFFF"/>
        </w:rPr>
      </w:pPr>
      <w:r>
        <w:t xml:space="preserve">4.  </w:t>
      </w:r>
      <w:r w:rsidRPr="006B7CBB">
        <w:rPr>
          <w:color w:val="000000"/>
          <w:shd w:val="clear" w:color="auto" w:fill="FFFFFF"/>
        </w:rPr>
        <w:t xml:space="preserve">Королева, Л. В. География туризма [Электронный ресурс] : практикум / Л. В. Королева. — Электрон. текстовые данные. — М. : Российская международная академия туризма, Логос, 2015. — 64 c. — 978-5-98704-818-4. — Режим доступа: </w:t>
      </w:r>
      <w:hyperlink r:id="rId9" w:history="1">
        <w:r w:rsidRPr="006B7CBB">
          <w:rPr>
            <w:rStyle w:val="a7"/>
            <w:shd w:val="clear" w:color="auto" w:fill="FFFFFF"/>
          </w:rPr>
          <w:t>http://www.iprbookshop.ru/51856.html</w:t>
        </w:r>
      </w:hyperlink>
    </w:p>
    <w:p w:rsidR="00FF0F7C" w:rsidRDefault="00FF0F7C" w:rsidP="006774E3"/>
    <w:p w:rsidR="00FF0F7C" w:rsidRDefault="00FF0F7C" w:rsidP="006774E3">
      <w:r>
        <w:t>Вопросы для самостоятельного изучения:</w:t>
      </w:r>
    </w:p>
    <w:p w:rsidR="00FF0F7C" w:rsidRDefault="00FF0F7C" w:rsidP="00341D20">
      <w:pPr>
        <w:autoSpaceDE w:val="0"/>
        <w:autoSpaceDN w:val="0"/>
        <w:adjustRightInd w:val="0"/>
        <w:ind w:left="357"/>
        <w:jc w:val="both"/>
      </w:pPr>
      <w:r w:rsidRPr="00075FB2">
        <w:t>1</w:t>
      </w:r>
      <w:r>
        <w:rPr>
          <w:b/>
        </w:rPr>
        <w:t xml:space="preserve">. </w:t>
      </w:r>
      <w:r w:rsidRPr="007B023B">
        <w:t>Новейшие концепции географии туризма.</w:t>
      </w:r>
    </w:p>
    <w:p w:rsidR="00FF0F7C" w:rsidRDefault="00FF0F7C" w:rsidP="00341D20">
      <w:pPr>
        <w:tabs>
          <w:tab w:val="left" w:pos="851"/>
        </w:tabs>
        <w:ind w:firstLine="426"/>
        <w:jc w:val="both"/>
      </w:pPr>
      <w:r w:rsidRPr="00EB3314">
        <w:t>2.</w:t>
      </w:r>
      <w:r w:rsidRPr="007B023B">
        <w:t>Важнейшие особенности международного разделения труда в туризме.</w:t>
      </w:r>
    </w:p>
    <w:p w:rsidR="00FF0F7C" w:rsidRDefault="00FF0F7C" w:rsidP="00341D20">
      <w:pPr>
        <w:tabs>
          <w:tab w:val="left" w:pos="851"/>
        </w:tabs>
        <w:ind w:firstLine="426"/>
        <w:jc w:val="both"/>
      </w:pPr>
      <w:r>
        <w:t xml:space="preserve">3. </w:t>
      </w:r>
      <w:r w:rsidRPr="007B023B">
        <w:t>Региональные тенденции развития международного туризма.</w:t>
      </w:r>
    </w:p>
    <w:p w:rsidR="00FF0F7C" w:rsidRDefault="00FF0F7C" w:rsidP="00341D20">
      <w:pPr>
        <w:ind w:firstLine="426"/>
        <w:jc w:val="both"/>
      </w:pPr>
      <w:r>
        <w:t xml:space="preserve">4. </w:t>
      </w:r>
      <w:r w:rsidRPr="007B023B">
        <w:t>Матрица туристских миграций как основная модель изучения и анализа географической структуры туристских потоков.</w:t>
      </w:r>
    </w:p>
    <w:p w:rsidR="00FF0F7C" w:rsidRDefault="00FF0F7C" w:rsidP="00341D20">
      <w:pPr>
        <w:ind w:firstLine="426"/>
        <w:jc w:val="both"/>
      </w:pPr>
      <w:r>
        <w:t xml:space="preserve">5. </w:t>
      </w:r>
      <w:r w:rsidRPr="007B023B">
        <w:t>Основные направления развития международно</w:t>
      </w:r>
      <w:r>
        <w:t>го туризма в России</w:t>
      </w:r>
      <w:r w:rsidRPr="007B023B">
        <w:t>.</w:t>
      </w:r>
    </w:p>
    <w:p w:rsidR="00FF0F7C" w:rsidRDefault="00FF0F7C" w:rsidP="00341D20">
      <w:pPr>
        <w:ind w:firstLine="426"/>
        <w:jc w:val="both"/>
      </w:pPr>
      <w:r>
        <w:t xml:space="preserve">6. </w:t>
      </w:r>
      <w:r w:rsidRPr="00C06B3E">
        <w:t>Особенности территориальной спец</w:t>
      </w:r>
      <w:r>
        <w:t>иализации туристского хозяйства в Америке.</w:t>
      </w:r>
    </w:p>
    <w:p w:rsidR="00FF0F7C" w:rsidRDefault="00FF0F7C" w:rsidP="00341D20">
      <w:pPr>
        <w:ind w:firstLine="426"/>
        <w:jc w:val="both"/>
      </w:pPr>
      <w:r>
        <w:t xml:space="preserve">7. </w:t>
      </w:r>
      <w:r w:rsidRPr="00C06B3E">
        <w:t>Особенности территориальной спец</w:t>
      </w:r>
      <w:r>
        <w:t>иализации туристского хозяйства в АТР.</w:t>
      </w:r>
    </w:p>
    <w:p w:rsidR="00FF0F7C" w:rsidRDefault="00FF0F7C" w:rsidP="00341D20">
      <w:pPr>
        <w:ind w:firstLine="426"/>
        <w:jc w:val="both"/>
      </w:pPr>
      <w:r>
        <w:t xml:space="preserve">8. </w:t>
      </w:r>
      <w:r w:rsidRPr="00C06B3E">
        <w:t>Особенности территориальной спец</w:t>
      </w:r>
      <w:r>
        <w:t>иализации туристского хозяйства в Африке.</w:t>
      </w:r>
    </w:p>
    <w:p w:rsidR="00FF0F7C" w:rsidRPr="007B023B" w:rsidRDefault="00FF0F7C" w:rsidP="00341D20">
      <w:pPr>
        <w:ind w:firstLine="426"/>
        <w:jc w:val="both"/>
      </w:pPr>
    </w:p>
    <w:p w:rsidR="00FF0F7C" w:rsidRPr="00031960" w:rsidRDefault="00FF0F7C" w:rsidP="00FE3553">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F0F7C" w:rsidRPr="00FE3553" w:rsidRDefault="00FF0F7C" w:rsidP="00FE3553">
      <w:pPr>
        <w:shd w:val="clear" w:color="auto" w:fill="FFFFFF"/>
        <w:rPr>
          <w:rFonts w:ascii="yandex-sans" w:hAnsi="yandex-sans"/>
          <w:color w:val="000000"/>
        </w:rPr>
      </w:pPr>
      <w:r w:rsidRPr="00FE3553">
        <w:rPr>
          <w:rFonts w:ascii="yandex-sans" w:hAnsi="yandex-sans"/>
          <w:color w:val="000000"/>
        </w:rPr>
        <w:t>Изучение литературы, конспектирование</w:t>
      </w:r>
    </w:p>
    <w:p w:rsidR="00FF0F7C" w:rsidRPr="00FE3553" w:rsidRDefault="00FF0F7C" w:rsidP="00FE3553">
      <w:pPr>
        <w:shd w:val="clear" w:color="auto" w:fill="FFFFFF"/>
        <w:rPr>
          <w:rFonts w:ascii="yandex-sans" w:hAnsi="yandex-sans"/>
          <w:color w:val="000000"/>
        </w:rPr>
      </w:pPr>
      <w:r w:rsidRPr="00FE3553">
        <w:rPr>
          <w:rFonts w:ascii="yandex-sans" w:hAnsi="yandex-sans"/>
          <w:color w:val="000000"/>
        </w:rPr>
        <w:t>Аннотирование</w:t>
      </w:r>
    </w:p>
    <w:p w:rsidR="00FF0F7C" w:rsidRPr="00FE3553" w:rsidRDefault="00FF0F7C" w:rsidP="00FE3553">
      <w:pPr>
        <w:shd w:val="clear" w:color="auto" w:fill="FFFFFF"/>
        <w:rPr>
          <w:rFonts w:ascii="yandex-sans" w:hAnsi="yandex-sans"/>
          <w:color w:val="000000"/>
        </w:rPr>
      </w:pPr>
      <w:r w:rsidRPr="00FE3553">
        <w:rPr>
          <w:rFonts w:ascii="yandex-sans" w:hAnsi="yandex-sans"/>
          <w:color w:val="000000"/>
        </w:rPr>
        <w:t>Реферирование литературы</w:t>
      </w:r>
    </w:p>
    <w:p w:rsidR="00FF0F7C" w:rsidRPr="00FE3553" w:rsidRDefault="00FF0F7C" w:rsidP="00FE3553">
      <w:pPr>
        <w:shd w:val="clear" w:color="auto" w:fill="FFFFFF"/>
        <w:rPr>
          <w:rFonts w:ascii="yandex-sans" w:hAnsi="yandex-sans"/>
          <w:color w:val="000000"/>
        </w:rPr>
      </w:pPr>
      <w:r w:rsidRPr="00FE3553">
        <w:rPr>
          <w:rFonts w:ascii="yandex-sans" w:hAnsi="yandex-sans"/>
          <w:color w:val="000000"/>
        </w:rPr>
        <w:t>Работа со справочными материалами</w:t>
      </w:r>
    </w:p>
    <w:p w:rsidR="00FF0F7C" w:rsidRPr="00FE3553" w:rsidRDefault="00FF0F7C" w:rsidP="00FE3553">
      <w:pPr>
        <w:shd w:val="clear" w:color="auto" w:fill="FFFFFF"/>
        <w:rPr>
          <w:rFonts w:ascii="yandex-sans" w:hAnsi="yandex-sans"/>
          <w:color w:val="000000"/>
        </w:rPr>
      </w:pPr>
      <w:r w:rsidRPr="00FE3553">
        <w:rPr>
          <w:rFonts w:ascii="yandex-sans" w:hAnsi="yandex-sans"/>
          <w:color w:val="000000"/>
        </w:rPr>
        <w:t>Работа с Интернет-ресурсами</w:t>
      </w:r>
    </w:p>
    <w:p w:rsidR="00FF0F7C" w:rsidRPr="00FE3553" w:rsidRDefault="00FF0F7C" w:rsidP="00FE3553">
      <w:pPr>
        <w:shd w:val="clear" w:color="auto" w:fill="FFFFFF"/>
        <w:rPr>
          <w:rFonts w:ascii="yandex-sans" w:hAnsi="yandex-sans"/>
          <w:color w:val="000000"/>
        </w:rPr>
      </w:pPr>
      <w:r w:rsidRPr="00FE3553">
        <w:rPr>
          <w:rFonts w:ascii="yandex-sans" w:hAnsi="yandex-sans"/>
          <w:color w:val="000000"/>
        </w:rPr>
        <w:lastRenderedPageBreak/>
        <w:t>Использование ИКТ-технологий</w:t>
      </w:r>
    </w:p>
    <w:p w:rsidR="00FF0F7C" w:rsidRPr="00FE3553" w:rsidRDefault="00FF0F7C" w:rsidP="00FE3553">
      <w:pPr>
        <w:shd w:val="clear" w:color="auto" w:fill="FFFFFF"/>
        <w:rPr>
          <w:rFonts w:ascii="yandex-sans" w:hAnsi="yandex-sans"/>
          <w:color w:val="000000"/>
        </w:rPr>
      </w:pPr>
      <w:r w:rsidRPr="00FE3553">
        <w:rPr>
          <w:rFonts w:ascii="yandex-sans" w:hAnsi="yandex-sans"/>
          <w:color w:val="000000"/>
        </w:rPr>
        <w:t>Подготовка эссе, презентаций</w:t>
      </w:r>
    </w:p>
    <w:p w:rsidR="00FF0F7C" w:rsidRPr="00FE3553" w:rsidRDefault="00FF0F7C" w:rsidP="00FE3553">
      <w:pPr>
        <w:shd w:val="clear" w:color="auto" w:fill="FFFFFF"/>
        <w:rPr>
          <w:rFonts w:ascii="yandex-sans" w:hAnsi="yandex-sans"/>
          <w:color w:val="000000"/>
        </w:rPr>
      </w:pPr>
      <w:r w:rsidRPr="00FE3553">
        <w:rPr>
          <w:rFonts w:ascii="yandex-sans" w:hAnsi="yandex-sans"/>
          <w:color w:val="000000"/>
        </w:rPr>
        <w:t>Индивидуальные творческие задания</w:t>
      </w:r>
    </w:p>
    <w:p w:rsidR="00FF0F7C" w:rsidRPr="00FE3553" w:rsidRDefault="00FF0F7C" w:rsidP="00FE3553">
      <w:pPr>
        <w:shd w:val="clear" w:color="auto" w:fill="FFFFFF"/>
        <w:rPr>
          <w:rFonts w:ascii="yandex-sans" w:hAnsi="yandex-sans"/>
          <w:color w:val="000000"/>
        </w:rPr>
      </w:pPr>
      <w:r w:rsidRPr="00FE3553">
        <w:rPr>
          <w:rFonts w:ascii="yandex-sans" w:hAnsi="yandex-sans"/>
          <w:color w:val="000000"/>
        </w:rPr>
        <w:t>Подготовка к экзамену (зачету)</w:t>
      </w:r>
    </w:p>
    <w:p w:rsidR="00FF0F7C" w:rsidRDefault="00FF0F7C" w:rsidP="006774E3"/>
    <w:p w:rsidR="00FF0F7C" w:rsidRPr="00DC11F5" w:rsidRDefault="00FF0F7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F0F7C" w:rsidRPr="00DC11F5" w:rsidRDefault="00FF0F7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F0F7C" w:rsidRPr="00DC11F5" w:rsidRDefault="00FF0F7C" w:rsidP="00D00133">
      <w:pPr>
        <w:autoSpaceDE w:val="0"/>
        <w:autoSpaceDN w:val="0"/>
        <w:adjustRightInd w:val="0"/>
        <w:ind w:left="720"/>
        <w:jc w:val="both"/>
      </w:pPr>
      <w:r w:rsidRPr="00DC11F5">
        <w:t>- текущий контроль успеваемости</w:t>
      </w:r>
    </w:p>
    <w:p w:rsidR="00FF0F7C" w:rsidRPr="00DC11F5" w:rsidRDefault="00FF0F7C" w:rsidP="00034A75">
      <w:pPr>
        <w:autoSpaceDE w:val="0"/>
        <w:autoSpaceDN w:val="0"/>
        <w:adjustRightInd w:val="0"/>
        <w:ind w:left="720"/>
        <w:jc w:val="both"/>
      </w:pPr>
      <w:r w:rsidRPr="00DC11F5">
        <w:t>- промежуточная аттестация обучающихся по дисциплине</w:t>
      </w:r>
    </w:p>
    <w:p w:rsidR="00FF0F7C" w:rsidRPr="00DC11F5" w:rsidRDefault="00FF0F7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F0F7C" w:rsidRPr="00DC11F5" w:rsidRDefault="00FF0F7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F0F7C" w:rsidRPr="00DC11F5" w:rsidRDefault="00FF0F7C" w:rsidP="00D00133">
      <w:pPr>
        <w:autoSpaceDE w:val="0"/>
        <w:autoSpaceDN w:val="0"/>
        <w:adjustRightInd w:val="0"/>
        <w:ind w:left="720"/>
        <w:jc w:val="both"/>
        <w:rPr>
          <w:i/>
          <w:iCs/>
        </w:rPr>
      </w:pPr>
    </w:p>
    <w:p w:rsidR="00FF0F7C" w:rsidRPr="00DC11F5" w:rsidRDefault="00FF0F7C" w:rsidP="00F91CD9">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FF0F7C" w:rsidRPr="00DC11F5" w:rsidRDefault="00FF0F7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FF0F7C" w:rsidRPr="00DC11F5" w:rsidTr="00E46EB1">
        <w:tc>
          <w:tcPr>
            <w:tcW w:w="709" w:type="dxa"/>
          </w:tcPr>
          <w:p w:rsidR="00FF0F7C" w:rsidRPr="00CD10A7" w:rsidRDefault="00FF0F7C" w:rsidP="00935672">
            <w:pPr>
              <w:pStyle w:val="a3"/>
              <w:ind w:left="0"/>
              <w:jc w:val="center"/>
              <w:rPr>
                <w:b/>
                <w:szCs w:val="24"/>
              </w:rPr>
            </w:pPr>
            <w:r w:rsidRPr="00CD10A7">
              <w:rPr>
                <w:b/>
                <w:szCs w:val="24"/>
              </w:rPr>
              <w:t>№ п/п</w:t>
            </w:r>
          </w:p>
        </w:tc>
        <w:tc>
          <w:tcPr>
            <w:tcW w:w="2410" w:type="dxa"/>
          </w:tcPr>
          <w:p w:rsidR="00FF0F7C" w:rsidRPr="00CD10A7" w:rsidRDefault="00FF0F7C" w:rsidP="00935672">
            <w:pPr>
              <w:pStyle w:val="a3"/>
              <w:ind w:left="0"/>
              <w:jc w:val="center"/>
              <w:rPr>
                <w:b/>
                <w:szCs w:val="24"/>
              </w:rPr>
            </w:pPr>
            <w:r w:rsidRPr="00CD10A7">
              <w:rPr>
                <w:b/>
                <w:szCs w:val="24"/>
              </w:rPr>
              <w:t>Контролируемые разделы (темы)</w:t>
            </w:r>
          </w:p>
        </w:tc>
        <w:tc>
          <w:tcPr>
            <w:tcW w:w="2126" w:type="dxa"/>
          </w:tcPr>
          <w:p w:rsidR="00FF0F7C" w:rsidRPr="00CD10A7" w:rsidRDefault="00FF0F7C" w:rsidP="00935672">
            <w:pPr>
              <w:pStyle w:val="a3"/>
              <w:ind w:left="0"/>
              <w:jc w:val="center"/>
              <w:rPr>
                <w:b/>
                <w:szCs w:val="24"/>
              </w:rPr>
            </w:pPr>
            <w:r w:rsidRPr="00CD10A7">
              <w:rPr>
                <w:b/>
                <w:szCs w:val="24"/>
              </w:rPr>
              <w:t>Код контролируемой компетенции</w:t>
            </w:r>
          </w:p>
        </w:tc>
        <w:tc>
          <w:tcPr>
            <w:tcW w:w="4252" w:type="dxa"/>
          </w:tcPr>
          <w:p w:rsidR="00FF0F7C" w:rsidRPr="00CD10A7" w:rsidRDefault="00FF0F7C" w:rsidP="00935672">
            <w:pPr>
              <w:pStyle w:val="a3"/>
              <w:ind w:left="0"/>
              <w:rPr>
                <w:b/>
                <w:szCs w:val="24"/>
              </w:rPr>
            </w:pPr>
            <w:r w:rsidRPr="00CD10A7">
              <w:rPr>
                <w:b/>
                <w:szCs w:val="24"/>
              </w:rPr>
              <w:t xml:space="preserve"> Наименование оценочного средства</w:t>
            </w:r>
          </w:p>
        </w:tc>
      </w:tr>
      <w:tr w:rsidR="00FF0F7C" w:rsidRPr="00DC11F5" w:rsidTr="00130890">
        <w:tc>
          <w:tcPr>
            <w:tcW w:w="709" w:type="dxa"/>
          </w:tcPr>
          <w:p w:rsidR="00FF0F7C" w:rsidRPr="00CD10A7" w:rsidRDefault="00FF0F7C" w:rsidP="00F0399E">
            <w:pPr>
              <w:pStyle w:val="a3"/>
              <w:numPr>
                <w:ilvl w:val="0"/>
                <w:numId w:val="3"/>
              </w:numPr>
              <w:ind w:left="0"/>
              <w:rPr>
                <w:szCs w:val="24"/>
              </w:rPr>
            </w:pPr>
            <w:r w:rsidRPr="00CD10A7">
              <w:rPr>
                <w:szCs w:val="24"/>
              </w:rPr>
              <w:t>1</w:t>
            </w:r>
          </w:p>
        </w:tc>
        <w:tc>
          <w:tcPr>
            <w:tcW w:w="2410" w:type="dxa"/>
            <w:vAlign w:val="center"/>
          </w:tcPr>
          <w:p w:rsidR="00FF0F7C" w:rsidRPr="00E90661" w:rsidRDefault="00FF0F7C" w:rsidP="00C03D5C">
            <w:pPr>
              <w:autoSpaceDE w:val="0"/>
              <w:autoSpaceDN w:val="0"/>
              <w:adjustRightInd w:val="0"/>
              <w:jc w:val="both"/>
              <w:rPr>
                <w:bCs/>
              </w:rPr>
            </w:pPr>
            <w:r w:rsidRPr="00897E10">
              <w:rPr>
                <w:bCs/>
              </w:rPr>
              <w:t>Страноведение как научная дисциплина</w:t>
            </w:r>
          </w:p>
        </w:tc>
        <w:tc>
          <w:tcPr>
            <w:tcW w:w="2126" w:type="dxa"/>
          </w:tcPr>
          <w:p w:rsidR="00FF0F7C" w:rsidRPr="00CD10A7" w:rsidRDefault="00FF0F7C" w:rsidP="00935672">
            <w:pPr>
              <w:pStyle w:val="a3"/>
              <w:ind w:left="0"/>
              <w:jc w:val="both"/>
              <w:rPr>
                <w:szCs w:val="24"/>
              </w:rPr>
            </w:pPr>
            <w:r w:rsidRPr="00CD10A7">
              <w:rPr>
                <w:szCs w:val="24"/>
              </w:rPr>
              <w:t>ПК-3</w:t>
            </w:r>
          </w:p>
          <w:p w:rsidR="00FF0F7C" w:rsidRPr="00CD10A7" w:rsidRDefault="00FF0F7C" w:rsidP="00935672">
            <w:pPr>
              <w:pStyle w:val="a3"/>
              <w:ind w:left="0"/>
              <w:jc w:val="both"/>
              <w:rPr>
                <w:szCs w:val="24"/>
              </w:rPr>
            </w:pPr>
          </w:p>
        </w:tc>
        <w:tc>
          <w:tcPr>
            <w:tcW w:w="4252" w:type="dxa"/>
          </w:tcPr>
          <w:p w:rsidR="00FF0F7C" w:rsidRPr="00CD10A7" w:rsidRDefault="00FF0F7C" w:rsidP="00130890">
            <w:pPr>
              <w:pStyle w:val="a3"/>
              <w:ind w:left="0"/>
              <w:jc w:val="both"/>
              <w:rPr>
                <w:szCs w:val="24"/>
              </w:rPr>
            </w:pPr>
            <w:r w:rsidRPr="00CD10A7">
              <w:rPr>
                <w:szCs w:val="24"/>
              </w:rPr>
              <w:t>Вопросы к занятию, расчетно-аналитическое задание, защита информационного проекта (презентации)</w:t>
            </w:r>
          </w:p>
        </w:tc>
      </w:tr>
      <w:tr w:rsidR="00FF0F7C" w:rsidRPr="00DC11F5" w:rsidTr="00EA7D3E">
        <w:tc>
          <w:tcPr>
            <w:tcW w:w="709" w:type="dxa"/>
          </w:tcPr>
          <w:p w:rsidR="00FF0F7C" w:rsidRPr="00CD10A7" w:rsidRDefault="00FF0F7C" w:rsidP="00F0399E">
            <w:pPr>
              <w:pStyle w:val="a3"/>
              <w:numPr>
                <w:ilvl w:val="0"/>
                <w:numId w:val="3"/>
              </w:numPr>
              <w:ind w:left="0"/>
              <w:rPr>
                <w:szCs w:val="24"/>
              </w:rPr>
            </w:pPr>
            <w:r w:rsidRPr="00CD10A7">
              <w:rPr>
                <w:szCs w:val="24"/>
              </w:rPr>
              <w:t>2</w:t>
            </w:r>
          </w:p>
        </w:tc>
        <w:tc>
          <w:tcPr>
            <w:tcW w:w="2410" w:type="dxa"/>
            <w:vAlign w:val="center"/>
          </w:tcPr>
          <w:p w:rsidR="00FF0F7C" w:rsidRPr="00E90661" w:rsidRDefault="00FF0F7C" w:rsidP="00C03D5C">
            <w:pPr>
              <w:autoSpaceDE w:val="0"/>
              <w:autoSpaceDN w:val="0"/>
              <w:adjustRightInd w:val="0"/>
              <w:jc w:val="both"/>
              <w:rPr>
                <w:bCs/>
              </w:rPr>
            </w:pPr>
            <w:r w:rsidRPr="00897E10">
              <w:rPr>
                <w:bCs/>
              </w:rPr>
              <w:t>Мирохозяйственная концепция развития туризма</w:t>
            </w:r>
          </w:p>
        </w:tc>
        <w:tc>
          <w:tcPr>
            <w:tcW w:w="2126" w:type="dxa"/>
          </w:tcPr>
          <w:p w:rsidR="00FF0F7C" w:rsidRPr="00CD10A7" w:rsidRDefault="00FF0F7C" w:rsidP="00C66CFB">
            <w:pPr>
              <w:pStyle w:val="a3"/>
              <w:ind w:left="0"/>
              <w:jc w:val="both"/>
              <w:rPr>
                <w:szCs w:val="24"/>
              </w:rPr>
            </w:pPr>
            <w:r w:rsidRPr="00CD10A7">
              <w:rPr>
                <w:szCs w:val="24"/>
              </w:rPr>
              <w:t>ПК-3</w:t>
            </w:r>
          </w:p>
          <w:p w:rsidR="00FF0F7C" w:rsidRDefault="00FF0F7C" w:rsidP="00C8171F"/>
        </w:tc>
        <w:tc>
          <w:tcPr>
            <w:tcW w:w="4252" w:type="dxa"/>
          </w:tcPr>
          <w:p w:rsidR="00FF0F7C" w:rsidRPr="00CD10A7" w:rsidRDefault="00FF0F7C" w:rsidP="00130890">
            <w:pPr>
              <w:pStyle w:val="a3"/>
              <w:ind w:left="0"/>
              <w:jc w:val="both"/>
              <w:rPr>
                <w:szCs w:val="24"/>
              </w:rPr>
            </w:pPr>
            <w:r w:rsidRPr="00CD10A7">
              <w:rPr>
                <w:szCs w:val="24"/>
              </w:rPr>
              <w:t>Вопросы к занятию, практические задания различной степени сложности, защита информационного проекта (презентации)</w:t>
            </w:r>
          </w:p>
        </w:tc>
      </w:tr>
      <w:tr w:rsidR="00FF0F7C" w:rsidRPr="00DC11F5" w:rsidTr="00EA7D3E">
        <w:tc>
          <w:tcPr>
            <w:tcW w:w="709" w:type="dxa"/>
          </w:tcPr>
          <w:p w:rsidR="00FF0F7C" w:rsidRPr="00CD10A7" w:rsidRDefault="00FF0F7C" w:rsidP="00F0399E">
            <w:pPr>
              <w:pStyle w:val="a3"/>
              <w:numPr>
                <w:ilvl w:val="0"/>
                <w:numId w:val="3"/>
              </w:numPr>
              <w:ind w:left="0"/>
              <w:rPr>
                <w:szCs w:val="24"/>
              </w:rPr>
            </w:pPr>
            <w:r w:rsidRPr="00CD10A7">
              <w:rPr>
                <w:szCs w:val="24"/>
              </w:rPr>
              <w:t>3</w:t>
            </w:r>
          </w:p>
        </w:tc>
        <w:tc>
          <w:tcPr>
            <w:tcW w:w="2410" w:type="dxa"/>
            <w:vAlign w:val="center"/>
          </w:tcPr>
          <w:p w:rsidR="00FF0F7C" w:rsidRPr="00E90661" w:rsidRDefault="00FF0F7C" w:rsidP="00C03D5C">
            <w:pPr>
              <w:autoSpaceDE w:val="0"/>
              <w:autoSpaceDN w:val="0"/>
              <w:adjustRightInd w:val="0"/>
              <w:jc w:val="both"/>
              <w:rPr>
                <w:bCs/>
              </w:rPr>
            </w:pPr>
            <w:r w:rsidRPr="00897E10">
              <w:rPr>
                <w:bCs/>
              </w:rPr>
              <w:t>География международных туристских миграций и их влияние на экономическое развитие стран и регионов</w:t>
            </w:r>
          </w:p>
        </w:tc>
        <w:tc>
          <w:tcPr>
            <w:tcW w:w="2126" w:type="dxa"/>
          </w:tcPr>
          <w:p w:rsidR="00FF0F7C" w:rsidRPr="00CD10A7" w:rsidRDefault="00FF0F7C" w:rsidP="00C66CFB">
            <w:pPr>
              <w:pStyle w:val="a3"/>
              <w:ind w:left="0"/>
              <w:jc w:val="both"/>
              <w:rPr>
                <w:szCs w:val="24"/>
              </w:rPr>
            </w:pPr>
            <w:r w:rsidRPr="00CD10A7">
              <w:rPr>
                <w:szCs w:val="24"/>
              </w:rPr>
              <w:t>ПК-3</w:t>
            </w:r>
          </w:p>
          <w:p w:rsidR="00FF0F7C" w:rsidRDefault="00FF0F7C" w:rsidP="00262FFD"/>
        </w:tc>
        <w:tc>
          <w:tcPr>
            <w:tcW w:w="4252" w:type="dxa"/>
          </w:tcPr>
          <w:p w:rsidR="00FF0F7C" w:rsidRPr="00CD10A7" w:rsidRDefault="00FF0F7C" w:rsidP="00130890">
            <w:pPr>
              <w:pStyle w:val="a3"/>
              <w:ind w:left="0"/>
              <w:jc w:val="both"/>
              <w:rPr>
                <w:szCs w:val="24"/>
              </w:rPr>
            </w:pPr>
            <w:r w:rsidRPr="00CD10A7">
              <w:rPr>
                <w:szCs w:val="24"/>
              </w:rPr>
              <w:t xml:space="preserve">Вопросы к занятию, практическое задание </w:t>
            </w:r>
          </w:p>
        </w:tc>
      </w:tr>
      <w:tr w:rsidR="00FF0F7C" w:rsidRPr="00DC11F5" w:rsidTr="00C03D5C">
        <w:trPr>
          <w:trHeight w:val="872"/>
        </w:trPr>
        <w:tc>
          <w:tcPr>
            <w:tcW w:w="709" w:type="dxa"/>
          </w:tcPr>
          <w:p w:rsidR="00FF0F7C" w:rsidRPr="00CD10A7" w:rsidRDefault="00FF0F7C" w:rsidP="00F0399E">
            <w:pPr>
              <w:pStyle w:val="a3"/>
              <w:numPr>
                <w:ilvl w:val="0"/>
                <w:numId w:val="3"/>
              </w:numPr>
              <w:ind w:left="0"/>
              <w:rPr>
                <w:szCs w:val="24"/>
              </w:rPr>
            </w:pPr>
            <w:r w:rsidRPr="00CD10A7">
              <w:rPr>
                <w:szCs w:val="24"/>
              </w:rPr>
              <w:t>4</w:t>
            </w:r>
          </w:p>
        </w:tc>
        <w:tc>
          <w:tcPr>
            <w:tcW w:w="2410" w:type="dxa"/>
            <w:vAlign w:val="center"/>
          </w:tcPr>
          <w:p w:rsidR="00FF0F7C" w:rsidRPr="00E90661" w:rsidRDefault="00FF0F7C" w:rsidP="00C03D5C">
            <w:pPr>
              <w:autoSpaceDE w:val="0"/>
              <w:autoSpaceDN w:val="0"/>
              <w:adjustRightInd w:val="0"/>
              <w:jc w:val="both"/>
              <w:rPr>
                <w:bCs/>
              </w:rPr>
            </w:pPr>
            <w:r w:rsidRPr="00897E10">
              <w:rPr>
                <w:bCs/>
              </w:rPr>
              <w:t>Сегментация  туристского рынка</w:t>
            </w:r>
          </w:p>
        </w:tc>
        <w:tc>
          <w:tcPr>
            <w:tcW w:w="2126" w:type="dxa"/>
          </w:tcPr>
          <w:p w:rsidR="00FF0F7C" w:rsidRPr="00CD10A7" w:rsidRDefault="00FF0F7C" w:rsidP="00C66CFB">
            <w:pPr>
              <w:pStyle w:val="a3"/>
              <w:ind w:left="0"/>
              <w:jc w:val="both"/>
              <w:rPr>
                <w:szCs w:val="24"/>
              </w:rPr>
            </w:pPr>
            <w:r w:rsidRPr="00CD10A7">
              <w:rPr>
                <w:szCs w:val="24"/>
              </w:rPr>
              <w:t>ПК-3</w:t>
            </w:r>
          </w:p>
          <w:p w:rsidR="00FF0F7C" w:rsidRDefault="00FF0F7C" w:rsidP="00262FFD"/>
        </w:tc>
        <w:tc>
          <w:tcPr>
            <w:tcW w:w="4252" w:type="dxa"/>
          </w:tcPr>
          <w:p w:rsidR="00FF0F7C" w:rsidRPr="00CD10A7" w:rsidRDefault="00FF0F7C" w:rsidP="00130890">
            <w:pPr>
              <w:pStyle w:val="a3"/>
              <w:ind w:left="0"/>
              <w:jc w:val="both"/>
              <w:rPr>
                <w:szCs w:val="24"/>
              </w:rPr>
            </w:pPr>
            <w:r w:rsidRPr="00CD10A7">
              <w:rPr>
                <w:szCs w:val="24"/>
              </w:rPr>
              <w:t>Вопросы к занятию, практическое задание, подготовка и защита информационного проекта (презентации)</w:t>
            </w:r>
          </w:p>
        </w:tc>
      </w:tr>
      <w:tr w:rsidR="00FF0F7C" w:rsidRPr="00DC11F5" w:rsidTr="00EA7D3E">
        <w:tc>
          <w:tcPr>
            <w:tcW w:w="709" w:type="dxa"/>
          </w:tcPr>
          <w:p w:rsidR="00FF0F7C" w:rsidRPr="00CD10A7" w:rsidRDefault="00FF0F7C" w:rsidP="00F0399E">
            <w:pPr>
              <w:pStyle w:val="a3"/>
              <w:numPr>
                <w:ilvl w:val="0"/>
                <w:numId w:val="3"/>
              </w:numPr>
              <w:ind w:left="0"/>
              <w:rPr>
                <w:szCs w:val="24"/>
              </w:rPr>
            </w:pPr>
            <w:r w:rsidRPr="00CD10A7">
              <w:rPr>
                <w:szCs w:val="24"/>
              </w:rPr>
              <w:t>5</w:t>
            </w:r>
          </w:p>
        </w:tc>
        <w:tc>
          <w:tcPr>
            <w:tcW w:w="2410" w:type="dxa"/>
            <w:vAlign w:val="center"/>
          </w:tcPr>
          <w:p w:rsidR="00FF0F7C" w:rsidRPr="00590056" w:rsidRDefault="00FF0F7C" w:rsidP="00130890">
            <w:pPr>
              <w:rPr>
                <w:bCs/>
              </w:rPr>
            </w:pPr>
            <w:r w:rsidRPr="009565B2">
              <w:rPr>
                <w:bCs/>
              </w:rPr>
              <w:t>Географические тенденции развития туризма в Европе.</w:t>
            </w:r>
          </w:p>
        </w:tc>
        <w:tc>
          <w:tcPr>
            <w:tcW w:w="2126" w:type="dxa"/>
          </w:tcPr>
          <w:p w:rsidR="00FF0F7C" w:rsidRPr="00CD10A7" w:rsidRDefault="00FF0F7C" w:rsidP="00C66CFB">
            <w:pPr>
              <w:pStyle w:val="a3"/>
              <w:ind w:left="0"/>
              <w:jc w:val="both"/>
              <w:rPr>
                <w:szCs w:val="24"/>
              </w:rPr>
            </w:pPr>
            <w:r w:rsidRPr="00CD10A7">
              <w:rPr>
                <w:szCs w:val="24"/>
              </w:rPr>
              <w:t>ПК-3</w:t>
            </w:r>
          </w:p>
          <w:p w:rsidR="00FF0F7C" w:rsidRDefault="00FF0F7C" w:rsidP="00262FFD"/>
        </w:tc>
        <w:tc>
          <w:tcPr>
            <w:tcW w:w="4252" w:type="dxa"/>
          </w:tcPr>
          <w:p w:rsidR="00FF0F7C" w:rsidRPr="00CD10A7" w:rsidRDefault="00FF0F7C" w:rsidP="00130890">
            <w:pPr>
              <w:pStyle w:val="a3"/>
              <w:ind w:left="0"/>
              <w:jc w:val="both"/>
              <w:rPr>
                <w:szCs w:val="24"/>
              </w:rPr>
            </w:pPr>
            <w:r w:rsidRPr="00CD10A7">
              <w:rPr>
                <w:szCs w:val="24"/>
              </w:rPr>
              <w:t>Вопросы к занятию, практические задания различной степени сложности</w:t>
            </w:r>
          </w:p>
        </w:tc>
      </w:tr>
      <w:tr w:rsidR="00FF0F7C" w:rsidRPr="00DC11F5" w:rsidTr="00130890">
        <w:tc>
          <w:tcPr>
            <w:tcW w:w="709" w:type="dxa"/>
          </w:tcPr>
          <w:p w:rsidR="00FF0F7C" w:rsidRPr="00CD10A7" w:rsidRDefault="00FF0F7C" w:rsidP="00F0399E">
            <w:pPr>
              <w:pStyle w:val="a3"/>
              <w:numPr>
                <w:ilvl w:val="0"/>
                <w:numId w:val="3"/>
              </w:numPr>
              <w:ind w:left="0"/>
              <w:rPr>
                <w:szCs w:val="24"/>
              </w:rPr>
            </w:pPr>
            <w:r w:rsidRPr="00CD10A7">
              <w:rPr>
                <w:szCs w:val="24"/>
              </w:rPr>
              <w:t>6</w:t>
            </w:r>
          </w:p>
        </w:tc>
        <w:tc>
          <w:tcPr>
            <w:tcW w:w="2410" w:type="dxa"/>
          </w:tcPr>
          <w:p w:rsidR="00FF0F7C" w:rsidRPr="00B362D0" w:rsidRDefault="00FF0F7C" w:rsidP="00130890">
            <w:pPr>
              <w:jc w:val="both"/>
            </w:pPr>
            <w:r w:rsidRPr="00B362D0">
              <w:t xml:space="preserve">Географические тенденции развития международного </w:t>
            </w:r>
            <w:r w:rsidRPr="00B362D0">
              <w:lastRenderedPageBreak/>
              <w:t>туризма в Америке</w:t>
            </w:r>
          </w:p>
        </w:tc>
        <w:tc>
          <w:tcPr>
            <w:tcW w:w="2126" w:type="dxa"/>
          </w:tcPr>
          <w:p w:rsidR="00FF0F7C" w:rsidRPr="00CD10A7" w:rsidRDefault="00FF0F7C" w:rsidP="00C66CFB">
            <w:pPr>
              <w:pStyle w:val="a3"/>
              <w:ind w:left="0"/>
              <w:jc w:val="both"/>
              <w:rPr>
                <w:szCs w:val="24"/>
              </w:rPr>
            </w:pPr>
            <w:r w:rsidRPr="00CD10A7">
              <w:rPr>
                <w:szCs w:val="24"/>
              </w:rPr>
              <w:lastRenderedPageBreak/>
              <w:t>ПК-3</w:t>
            </w:r>
          </w:p>
          <w:p w:rsidR="00FF0F7C" w:rsidRDefault="00FF0F7C" w:rsidP="00262FFD"/>
        </w:tc>
        <w:tc>
          <w:tcPr>
            <w:tcW w:w="4252" w:type="dxa"/>
          </w:tcPr>
          <w:p w:rsidR="00FF0F7C" w:rsidRPr="00CD10A7" w:rsidRDefault="00FF0F7C" w:rsidP="00130890">
            <w:pPr>
              <w:pStyle w:val="a3"/>
              <w:ind w:left="0"/>
              <w:jc w:val="both"/>
              <w:rPr>
                <w:szCs w:val="24"/>
              </w:rPr>
            </w:pPr>
            <w:r w:rsidRPr="00CD10A7">
              <w:rPr>
                <w:szCs w:val="24"/>
              </w:rPr>
              <w:t>Вопросы к занятию, практические задания различной степени сложности</w:t>
            </w:r>
          </w:p>
        </w:tc>
      </w:tr>
      <w:tr w:rsidR="00FF0F7C" w:rsidRPr="00DC11F5" w:rsidTr="00130890">
        <w:tc>
          <w:tcPr>
            <w:tcW w:w="709" w:type="dxa"/>
          </w:tcPr>
          <w:p w:rsidR="00FF0F7C" w:rsidRPr="00CD10A7" w:rsidRDefault="00FF0F7C" w:rsidP="00F0399E">
            <w:pPr>
              <w:pStyle w:val="a3"/>
              <w:numPr>
                <w:ilvl w:val="0"/>
                <w:numId w:val="3"/>
              </w:numPr>
              <w:ind w:left="0"/>
              <w:rPr>
                <w:szCs w:val="24"/>
              </w:rPr>
            </w:pPr>
            <w:r w:rsidRPr="00CD10A7">
              <w:rPr>
                <w:szCs w:val="24"/>
              </w:rPr>
              <w:lastRenderedPageBreak/>
              <w:t>7</w:t>
            </w:r>
          </w:p>
        </w:tc>
        <w:tc>
          <w:tcPr>
            <w:tcW w:w="2410" w:type="dxa"/>
          </w:tcPr>
          <w:p w:rsidR="00FF0F7C" w:rsidRPr="00B362D0" w:rsidRDefault="00FF0F7C" w:rsidP="00130890">
            <w:pPr>
              <w:jc w:val="both"/>
            </w:pPr>
            <w:r w:rsidRPr="00B362D0">
              <w:t>Географические тенденции развития международного туризма в Азии и Австралии</w:t>
            </w:r>
          </w:p>
        </w:tc>
        <w:tc>
          <w:tcPr>
            <w:tcW w:w="2126" w:type="dxa"/>
          </w:tcPr>
          <w:p w:rsidR="00FF0F7C" w:rsidRPr="00CD10A7" w:rsidRDefault="00FF0F7C" w:rsidP="00C66CFB">
            <w:pPr>
              <w:pStyle w:val="a3"/>
              <w:ind w:left="0"/>
              <w:jc w:val="both"/>
              <w:rPr>
                <w:szCs w:val="24"/>
              </w:rPr>
            </w:pPr>
            <w:r w:rsidRPr="00CD10A7">
              <w:rPr>
                <w:szCs w:val="24"/>
              </w:rPr>
              <w:t>ПК-3</w:t>
            </w:r>
          </w:p>
          <w:p w:rsidR="00FF0F7C" w:rsidRDefault="00FF0F7C" w:rsidP="00262FFD"/>
        </w:tc>
        <w:tc>
          <w:tcPr>
            <w:tcW w:w="4252" w:type="dxa"/>
          </w:tcPr>
          <w:p w:rsidR="00FF0F7C" w:rsidRPr="00CD10A7" w:rsidRDefault="00FF0F7C" w:rsidP="00130890">
            <w:pPr>
              <w:pStyle w:val="a3"/>
              <w:ind w:left="0"/>
              <w:jc w:val="both"/>
              <w:rPr>
                <w:szCs w:val="24"/>
              </w:rPr>
            </w:pPr>
            <w:r w:rsidRPr="00CD10A7">
              <w:rPr>
                <w:szCs w:val="24"/>
              </w:rPr>
              <w:t>Вопросы к занятию, подготовка и защита информационного проекта (презентации)</w:t>
            </w:r>
          </w:p>
        </w:tc>
      </w:tr>
      <w:tr w:rsidR="00FF0F7C" w:rsidRPr="00DC11F5" w:rsidTr="00130890">
        <w:tc>
          <w:tcPr>
            <w:tcW w:w="709" w:type="dxa"/>
          </w:tcPr>
          <w:p w:rsidR="00FF0F7C" w:rsidRPr="00CD10A7" w:rsidRDefault="00FF0F7C" w:rsidP="00F0399E">
            <w:pPr>
              <w:pStyle w:val="a3"/>
              <w:numPr>
                <w:ilvl w:val="0"/>
                <w:numId w:val="3"/>
              </w:numPr>
              <w:ind w:left="0"/>
              <w:rPr>
                <w:szCs w:val="24"/>
              </w:rPr>
            </w:pPr>
            <w:r w:rsidRPr="00CD10A7">
              <w:rPr>
                <w:szCs w:val="24"/>
              </w:rPr>
              <w:t>8</w:t>
            </w:r>
          </w:p>
        </w:tc>
        <w:tc>
          <w:tcPr>
            <w:tcW w:w="2410" w:type="dxa"/>
          </w:tcPr>
          <w:p w:rsidR="00FF0F7C" w:rsidRPr="00B362D0" w:rsidRDefault="00FF0F7C" w:rsidP="00130890">
            <w:pPr>
              <w:jc w:val="both"/>
            </w:pPr>
            <w:r w:rsidRPr="00B362D0">
              <w:t>Африка - потенциальный туристский район мирового туризма</w:t>
            </w:r>
          </w:p>
        </w:tc>
        <w:tc>
          <w:tcPr>
            <w:tcW w:w="2126" w:type="dxa"/>
          </w:tcPr>
          <w:p w:rsidR="00FF0F7C" w:rsidRPr="00CD10A7" w:rsidRDefault="00FF0F7C" w:rsidP="00C66CFB">
            <w:pPr>
              <w:pStyle w:val="a3"/>
              <w:ind w:left="0"/>
              <w:jc w:val="both"/>
              <w:rPr>
                <w:szCs w:val="24"/>
              </w:rPr>
            </w:pPr>
            <w:r w:rsidRPr="00CD10A7">
              <w:rPr>
                <w:szCs w:val="24"/>
              </w:rPr>
              <w:t>ПК-3</w:t>
            </w:r>
          </w:p>
          <w:p w:rsidR="00FF0F7C" w:rsidRDefault="00FF0F7C" w:rsidP="00262FFD"/>
        </w:tc>
        <w:tc>
          <w:tcPr>
            <w:tcW w:w="4252" w:type="dxa"/>
          </w:tcPr>
          <w:p w:rsidR="00FF0F7C" w:rsidRPr="00CD10A7" w:rsidRDefault="00FF0F7C" w:rsidP="00130890">
            <w:pPr>
              <w:pStyle w:val="a3"/>
              <w:ind w:left="0"/>
              <w:jc w:val="both"/>
              <w:rPr>
                <w:szCs w:val="24"/>
              </w:rPr>
            </w:pPr>
            <w:r w:rsidRPr="00CD10A7">
              <w:rPr>
                <w:szCs w:val="24"/>
              </w:rPr>
              <w:t>Вопросы к занятию, подготовка и защита информационного проекта (презентации)</w:t>
            </w:r>
          </w:p>
        </w:tc>
      </w:tr>
    </w:tbl>
    <w:p w:rsidR="00FF0F7C" w:rsidRPr="005C2B3C" w:rsidRDefault="00FF0F7C" w:rsidP="00D00133">
      <w:pPr>
        <w:autoSpaceDE w:val="0"/>
        <w:autoSpaceDN w:val="0"/>
        <w:adjustRightInd w:val="0"/>
        <w:ind w:left="720"/>
        <w:jc w:val="both"/>
        <w:rPr>
          <w:iCs/>
        </w:rPr>
      </w:pPr>
    </w:p>
    <w:p w:rsidR="00FF0F7C" w:rsidRPr="00DC11F5" w:rsidRDefault="00FF0F7C"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F0F7C" w:rsidRPr="00DC11F5" w:rsidRDefault="00FF0F7C" w:rsidP="00D00133">
      <w:pPr>
        <w:autoSpaceDE w:val="0"/>
        <w:autoSpaceDN w:val="0"/>
        <w:adjustRightInd w:val="0"/>
        <w:ind w:left="720"/>
        <w:jc w:val="both"/>
        <w:rPr>
          <w:i/>
          <w:iCs/>
          <w:u w:val="single"/>
        </w:rPr>
      </w:pPr>
    </w:p>
    <w:p w:rsidR="00FF0F7C" w:rsidRDefault="00FF0F7C" w:rsidP="00341D20">
      <w:pPr>
        <w:pStyle w:val="1"/>
        <w:spacing w:after="0" w:line="240" w:lineRule="auto"/>
        <w:ind w:left="0"/>
        <w:jc w:val="center"/>
        <w:rPr>
          <w:rFonts w:ascii="Times New Roman" w:hAnsi="Times New Roman"/>
          <w:b/>
          <w:bCs/>
          <w:sz w:val="24"/>
          <w:szCs w:val="24"/>
        </w:rPr>
      </w:pPr>
      <w:r w:rsidRPr="00337D36">
        <w:rPr>
          <w:rFonts w:ascii="Times New Roman" w:hAnsi="Times New Roman"/>
          <w:b/>
          <w:bCs/>
          <w:sz w:val="24"/>
          <w:szCs w:val="24"/>
        </w:rPr>
        <w:t xml:space="preserve">Тема 1. </w:t>
      </w:r>
      <w:r w:rsidRPr="00341D20">
        <w:rPr>
          <w:rFonts w:ascii="Times New Roman" w:hAnsi="Times New Roman"/>
          <w:b/>
          <w:bCs/>
          <w:sz w:val="24"/>
          <w:szCs w:val="24"/>
        </w:rPr>
        <w:t>Страноведение как научная дисциплина</w:t>
      </w:r>
    </w:p>
    <w:p w:rsidR="00FF0F7C" w:rsidRDefault="00FF0F7C" w:rsidP="00341D20">
      <w:pPr>
        <w:pStyle w:val="1"/>
        <w:spacing w:after="0" w:line="240" w:lineRule="auto"/>
        <w:ind w:left="0"/>
        <w:jc w:val="center"/>
        <w:rPr>
          <w:rFonts w:ascii="Times New Roman" w:hAnsi="Times New Roman"/>
          <w:b/>
          <w:bCs/>
          <w:sz w:val="24"/>
          <w:szCs w:val="24"/>
        </w:rPr>
      </w:pPr>
    </w:p>
    <w:p w:rsidR="00FF0F7C" w:rsidRPr="00466912" w:rsidRDefault="00FF0F7C" w:rsidP="00341D20">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FF0F7C" w:rsidRPr="00D862BD" w:rsidRDefault="00FF0F7C" w:rsidP="00341D20">
      <w:pPr>
        <w:tabs>
          <w:tab w:val="left" w:pos="284"/>
        </w:tabs>
        <w:jc w:val="both"/>
      </w:pPr>
      <w:r>
        <w:t>1. Методика комплексного экономико-географического анализа туристского рынка страны.</w:t>
      </w:r>
    </w:p>
    <w:p w:rsidR="00FF0F7C" w:rsidRPr="00D862BD" w:rsidRDefault="00FF0F7C" w:rsidP="00341D20">
      <w:pPr>
        <w:pStyle w:val="af6"/>
        <w:spacing w:after="0"/>
        <w:ind w:left="0"/>
        <w:jc w:val="both"/>
        <w:rPr>
          <w:rFonts w:cs="Arial"/>
          <w:lang w:val="ru-RU"/>
        </w:rPr>
      </w:pPr>
      <w:r w:rsidRPr="00D862BD">
        <w:rPr>
          <w:lang w:val="ru-RU"/>
        </w:rPr>
        <w:t xml:space="preserve">2. </w:t>
      </w:r>
      <w:r w:rsidRPr="00D862BD">
        <w:rPr>
          <w:rFonts w:cs="Arial"/>
          <w:lang w:val="ru-RU"/>
        </w:rPr>
        <w:t>Новейшие концепции географии туризма.</w:t>
      </w:r>
    </w:p>
    <w:p w:rsidR="00FF0F7C" w:rsidRPr="00D862BD" w:rsidRDefault="00FF0F7C" w:rsidP="00341D20">
      <w:pPr>
        <w:pStyle w:val="af6"/>
        <w:spacing w:after="0"/>
        <w:ind w:left="0"/>
        <w:jc w:val="both"/>
        <w:rPr>
          <w:rFonts w:cs="Arial"/>
          <w:lang w:val="ru-RU"/>
        </w:rPr>
      </w:pPr>
      <w:r w:rsidRPr="00D862BD">
        <w:rPr>
          <w:rFonts w:cs="Arial"/>
          <w:lang w:val="ru-RU"/>
        </w:rPr>
        <w:t>3.  Структурные модели развития туризма.</w:t>
      </w:r>
    </w:p>
    <w:p w:rsidR="00FF0F7C" w:rsidRPr="00D862BD" w:rsidRDefault="00FF0F7C" w:rsidP="00341D20">
      <w:pPr>
        <w:pStyle w:val="af6"/>
        <w:spacing w:after="0"/>
        <w:ind w:left="0"/>
        <w:jc w:val="both"/>
        <w:rPr>
          <w:rFonts w:cs="Arial"/>
          <w:lang w:val="ru-RU"/>
        </w:rPr>
      </w:pPr>
      <w:r w:rsidRPr="00D862BD">
        <w:rPr>
          <w:rFonts w:cs="Arial"/>
          <w:lang w:val="ru-RU"/>
        </w:rPr>
        <w:t>4.  Модели развития туристского пространства.</w:t>
      </w:r>
    </w:p>
    <w:p w:rsidR="00FF0F7C" w:rsidRPr="00D862BD" w:rsidRDefault="00FF0F7C" w:rsidP="00341D20">
      <w:pPr>
        <w:pStyle w:val="af6"/>
        <w:spacing w:after="0"/>
        <w:ind w:left="0"/>
        <w:jc w:val="both"/>
        <w:rPr>
          <w:rFonts w:cs="Arial"/>
          <w:lang w:val="ru-RU"/>
        </w:rPr>
      </w:pPr>
      <w:r w:rsidRPr="00D862BD">
        <w:rPr>
          <w:rFonts w:cs="Arial"/>
          <w:lang w:val="ru-RU"/>
        </w:rPr>
        <w:t xml:space="preserve">5. Культурологические концепции развития туризма. </w:t>
      </w:r>
    </w:p>
    <w:p w:rsidR="00FF0F7C" w:rsidRPr="004F780A" w:rsidRDefault="00FF0F7C" w:rsidP="00341D20">
      <w:pPr>
        <w:tabs>
          <w:tab w:val="left" w:pos="284"/>
        </w:tabs>
        <w:jc w:val="both"/>
      </w:pPr>
      <w:r w:rsidRPr="00D862BD">
        <w:rPr>
          <w:rFonts w:cs="Arial"/>
        </w:rPr>
        <w:t>6. Теории периферии</w:t>
      </w:r>
      <w:r w:rsidRPr="00D862BD">
        <w:t xml:space="preserve"> Э. </w:t>
      </w:r>
      <w:proofErr w:type="spellStart"/>
      <w:r w:rsidRPr="00D862BD">
        <w:t>Гормсена</w:t>
      </w:r>
      <w:proofErr w:type="spellEnd"/>
      <w:r w:rsidRPr="00D862BD">
        <w:t>, А. Ковальчик</w:t>
      </w:r>
      <w:r w:rsidRPr="00D862BD">
        <w:rPr>
          <w:rFonts w:cs="Arial"/>
        </w:rPr>
        <w:t xml:space="preserve">а. Эволюция туристского пространства Р. </w:t>
      </w:r>
      <w:proofErr w:type="spellStart"/>
      <w:r w:rsidRPr="00D862BD">
        <w:rPr>
          <w:rFonts w:cs="Arial"/>
        </w:rPr>
        <w:t>Батлера</w:t>
      </w:r>
      <w:proofErr w:type="spellEnd"/>
      <w:r w:rsidRPr="00D862BD">
        <w:rPr>
          <w:rFonts w:cs="Arial"/>
        </w:rPr>
        <w:t>.</w:t>
      </w:r>
    </w:p>
    <w:p w:rsidR="00FF0F7C" w:rsidRDefault="00FF0F7C" w:rsidP="00341D20">
      <w:pPr>
        <w:ind w:left="709"/>
        <w:jc w:val="both"/>
        <w:rPr>
          <w:b/>
        </w:rPr>
      </w:pPr>
    </w:p>
    <w:p w:rsidR="00FF0F7C" w:rsidRDefault="00FF0F7C" w:rsidP="00341D20">
      <w:pPr>
        <w:ind w:firstLine="426"/>
        <w:jc w:val="both"/>
      </w:pPr>
      <w:r w:rsidRPr="00B256E0">
        <w:rPr>
          <w:i/>
        </w:rPr>
        <w:t>Практическое задание</w:t>
      </w:r>
      <w:r>
        <w:rPr>
          <w:i/>
        </w:rPr>
        <w:t xml:space="preserve"> 1. </w:t>
      </w:r>
      <w:r w:rsidRPr="00E70EB1">
        <w:t xml:space="preserve">На основе комплексного экономико-географического анализа изучить географические тенденции развития туризма в стране по выбору. </w:t>
      </w:r>
    </w:p>
    <w:p w:rsidR="00FF0F7C" w:rsidRPr="00E70EB1" w:rsidRDefault="00FF0F7C" w:rsidP="00341D20">
      <w:pPr>
        <w:ind w:firstLine="426"/>
        <w:jc w:val="both"/>
        <w:rPr>
          <w:i/>
        </w:rPr>
      </w:pPr>
      <w:r w:rsidRPr="00E70EB1">
        <w:t>Примерный план комплексного экономико-географического анализа туристского рынка страны (региона):</w:t>
      </w:r>
    </w:p>
    <w:p w:rsidR="00FF0F7C" w:rsidRPr="00E70EB1" w:rsidRDefault="00FF0F7C" w:rsidP="00341D20">
      <w:pPr>
        <w:tabs>
          <w:tab w:val="left" w:pos="284"/>
        </w:tabs>
        <w:jc w:val="both"/>
      </w:pPr>
      <w:r w:rsidRPr="00E70EB1">
        <w:t>1. Экономико-географическое положение, место и роль страны на рынке международных туристских услуг (статус, специализация).</w:t>
      </w:r>
    </w:p>
    <w:p w:rsidR="00FF0F7C" w:rsidRPr="00E70EB1" w:rsidRDefault="00FF0F7C" w:rsidP="00341D20">
      <w:pPr>
        <w:tabs>
          <w:tab w:val="left" w:pos="284"/>
        </w:tabs>
        <w:jc w:val="both"/>
      </w:pPr>
      <w:r w:rsidRPr="00E70EB1">
        <w:t>2. Социально-экономические факторы развития международного туризма. Уровень развития туристской инфраструктуры (транспорт, средства размещения и питания, социальная инфраструктура).</w:t>
      </w:r>
    </w:p>
    <w:p w:rsidR="00FF0F7C" w:rsidRPr="00E70EB1" w:rsidRDefault="00FF0F7C" w:rsidP="00341D20">
      <w:pPr>
        <w:tabs>
          <w:tab w:val="left" w:pos="284"/>
        </w:tabs>
        <w:jc w:val="both"/>
      </w:pPr>
      <w:r w:rsidRPr="00E70EB1">
        <w:t xml:space="preserve">3. Рекреационно-туристский потенциал и его использование в международном туризме: </w:t>
      </w:r>
    </w:p>
    <w:p w:rsidR="00FF0F7C" w:rsidRPr="00E70EB1" w:rsidRDefault="00FF0F7C" w:rsidP="00341D20">
      <w:pPr>
        <w:tabs>
          <w:tab w:val="left" w:pos="851"/>
        </w:tabs>
        <w:ind w:left="567"/>
        <w:jc w:val="both"/>
      </w:pPr>
      <w:r w:rsidRPr="00E70EB1">
        <w:t xml:space="preserve"> - природно-рекреационные ресурсы;</w:t>
      </w:r>
    </w:p>
    <w:p w:rsidR="00FF0F7C" w:rsidRPr="00E70EB1" w:rsidRDefault="00FF0F7C" w:rsidP="00341D20">
      <w:pPr>
        <w:tabs>
          <w:tab w:val="left" w:pos="851"/>
        </w:tabs>
        <w:ind w:left="567"/>
        <w:jc w:val="both"/>
      </w:pPr>
      <w:r w:rsidRPr="00E70EB1">
        <w:t xml:space="preserve"> - культурно-исторические ресурсы;</w:t>
      </w:r>
    </w:p>
    <w:p w:rsidR="00FF0F7C" w:rsidRPr="00E70EB1" w:rsidRDefault="00FF0F7C" w:rsidP="00341D20">
      <w:pPr>
        <w:tabs>
          <w:tab w:val="left" w:pos="851"/>
        </w:tabs>
        <w:ind w:left="567"/>
        <w:jc w:val="both"/>
      </w:pPr>
      <w:r w:rsidRPr="00E70EB1">
        <w:t xml:space="preserve"> - анимации и аттракции (культурно-массовые мероприятия: национальные выставки, ярмарки, фестивали, национальные игры и т.д.);</w:t>
      </w:r>
    </w:p>
    <w:p w:rsidR="00FF0F7C" w:rsidRPr="00E70EB1" w:rsidRDefault="00FF0F7C" w:rsidP="00341D20">
      <w:pPr>
        <w:tabs>
          <w:tab w:val="left" w:pos="851"/>
        </w:tabs>
        <w:ind w:left="567"/>
        <w:jc w:val="both"/>
      </w:pPr>
      <w:r w:rsidRPr="00E70EB1">
        <w:t xml:space="preserve"> - объекты Всемирного наследия.</w:t>
      </w:r>
    </w:p>
    <w:p w:rsidR="00FF0F7C" w:rsidRPr="00E70EB1" w:rsidRDefault="00FF0F7C" w:rsidP="00341D20">
      <w:pPr>
        <w:tabs>
          <w:tab w:val="left" w:pos="284"/>
        </w:tabs>
        <w:jc w:val="both"/>
      </w:pPr>
      <w:r w:rsidRPr="00E70EB1">
        <w:t xml:space="preserve">4. Виды и формы международного туризма. Крупнейшие туристские центры. </w:t>
      </w:r>
    </w:p>
    <w:p w:rsidR="00FF0F7C" w:rsidRPr="00E70EB1" w:rsidRDefault="00FF0F7C" w:rsidP="00341D20">
      <w:pPr>
        <w:tabs>
          <w:tab w:val="left" w:pos="284"/>
        </w:tabs>
        <w:jc w:val="both"/>
      </w:pPr>
      <w:r w:rsidRPr="00E70EB1">
        <w:t>5. Особенности динамики и структуры международного туризма:</w:t>
      </w:r>
    </w:p>
    <w:p w:rsidR="00FF0F7C" w:rsidRPr="00E70EB1" w:rsidRDefault="00FF0F7C" w:rsidP="00341D20">
      <w:pPr>
        <w:tabs>
          <w:tab w:val="left" w:pos="851"/>
        </w:tabs>
        <w:ind w:left="567"/>
        <w:jc w:val="both"/>
      </w:pPr>
      <w:r w:rsidRPr="00E70EB1">
        <w:t xml:space="preserve"> - общие тенденции динамики и интенсивности развития туризма (прибытия, доходы, расходы);</w:t>
      </w:r>
    </w:p>
    <w:p w:rsidR="00FF0F7C" w:rsidRPr="00E70EB1" w:rsidRDefault="00FF0F7C" w:rsidP="00341D20">
      <w:pPr>
        <w:tabs>
          <w:tab w:val="left" w:pos="851"/>
        </w:tabs>
        <w:ind w:left="567"/>
        <w:jc w:val="both"/>
      </w:pPr>
      <w:r w:rsidRPr="00E70EB1">
        <w:t xml:space="preserve"> - географическая структура туристских потоков.</w:t>
      </w:r>
    </w:p>
    <w:p w:rsidR="00FF0F7C" w:rsidRPr="00E70EB1" w:rsidRDefault="00FF0F7C" w:rsidP="00341D20">
      <w:pPr>
        <w:jc w:val="both"/>
      </w:pPr>
      <w:r w:rsidRPr="00E70EB1">
        <w:t>6. Влияние туризма на отраслевую и территориальную структуру хозяйства:</w:t>
      </w:r>
    </w:p>
    <w:p w:rsidR="00FF0F7C" w:rsidRPr="00E70EB1" w:rsidRDefault="00FF0F7C" w:rsidP="00341D20">
      <w:pPr>
        <w:tabs>
          <w:tab w:val="left" w:pos="851"/>
        </w:tabs>
        <w:ind w:left="567"/>
        <w:jc w:val="both"/>
      </w:pPr>
      <w:r w:rsidRPr="00E70EB1">
        <w:t xml:space="preserve"> - экономическое значение туризма, его роль в хозяйственном комплексе страны (функции туризма (доля туристских поступлений в структуре макроэкономических показателей, влияние туристских поступлений на национальный платежный баланс);</w:t>
      </w:r>
    </w:p>
    <w:p w:rsidR="00FF0F7C" w:rsidRPr="00E70EB1" w:rsidRDefault="00FF0F7C" w:rsidP="00341D20">
      <w:pPr>
        <w:tabs>
          <w:tab w:val="left" w:pos="851"/>
        </w:tabs>
        <w:ind w:left="567"/>
        <w:jc w:val="both"/>
      </w:pPr>
      <w:r w:rsidRPr="00E70EB1">
        <w:lastRenderedPageBreak/>
        <w:t xml:space="preserve"> - территориальная структура туристского хозяйства, районы туристской специализации;</w:t>
      </w:r>
    </w:p>
    <w:p w:rsidR="00FF0F7C" w:rsidRPr="00E70EB1" w:rsidRDefault="00FF0F7C" w:rsidP="00341D20">
      <w:pPr>
        <w:tabs>
          <w:tab w:val="left" w:pos="851"/>
        </w:tabs>
        <w:ind w:left="567"/>
        <w:jc w:val="both"/>
      </w:pPr>
      <w:r w:rsidRPr="00E70EB1">
        <w:t xml:space="preserve"> - инновационная восприимчивость туристского сектора и конкурентоспособность национального туристского продукта.</w:t>
      </w:r>
    </w:p>
    <w:p w:rsidR="00FF0F7C" w:rsidRPr="004F44D3" w:rsidRDefault="00FF0F7C" w:rsidP="00341D20">
      <w:pPr>
        <w:jc w:val="both"/>
        <w:rPr>
          <w:sz w:val="28"/>
          <w:szCs w:val="28"/>
        </w:rPr>
      </w:pPr>
    </w:p>
    <w:p w:rsidR="00FF0F7C" w:rsidRDefault="00FF0F7C" w:rsidP="00341D20">
      <w:pPr>
        <w:jc w:val="both"/>
      </w:pPr>
      <w:r w:rsidRPr="00D862BD">
        <w:t xml:space="preserve">Предлагаемые страны для изучения: </w:t>
      </w:r>
    </w:p>
    <w:p w:rsidR="00FF0F7C" w:rsidRPr="00D862BD" w:rsidRDefault="00FF0F7C" w:rsidP="00341D20">
      <w:pPr>
        <w:jc w:val="both"/>
      </w:pPr>
      <w:r w:rsidRPr="00D862BD">
        <w:rPr>
          <w:i/>
        </w:rPr>
        <w:t>Европа:</w:t>
      </w:r>
      <w:r w:rsidRPr="00D862BD">
        <w:t xml:space="preserve"> Испания, Франция, Италия, Греция, Австрия, Швейцария, Великобритания, Германия, Болгария, Румыния, Хорватия, Венгрия, Польша, Чехия, Словакия, Беларусь.</w:t>
      </w:r>
    </w:p>
    <w:p w:rsidR="00FF0F7C" w:rsidRPr="00D862BD" w:rsidRDefault="00FF0F7C" w:rsidP="00341D20">
      <w:pPr>
        <w:jc w:val="both"/>
      </w:pPr>
      <w:r w:rsidRPr="00D862BD">
        <w:rPr>
          <w:i/>
        </w:rPr>
        <w:t>Америка:</w:t>
      </w:r>
      <w:r w:rsidRPr="00D862BD">
        <w:t xml:space="preserve"> США.</w:t>
      </w:r>
    </w:p>
    <w:p w:rsidR="00FF0F7C" w:rsidRPr="00D862BD" w:rsidRDefault="00FF0F7C" w:rsidP="00341D20">
      <w:pPr>
        <w:jc w:val="both"/>
      </w:pPr>
      <w:r w:rsidRPr="00D862BD">
        <w:rPr>
          <w:i/>
        </w:rPr>
        <w:t>Азия:</w:t>
      </w:r>
      <w:r w:rsidRPr="00D862BD">
        <w:t xml:space="preserve"> Китай, Япония, Таиланд, Малайзия, Сингапур, Индия. </w:t>
      </w:r>
      <w:r w:rsidRPr="00D862BD">
        <w:rPr>
          <w:i/>
        </w:rPr>
        <w:t>Австралия</w:t>
      </w:r>
      <w:r w:rsidRPr="00D862BD">
        <w:t>.</w:t>
      </w:r>
    </w:p>
    <w:p w:rsidR="00FF0F7C" w:rsidRPr="004F44D3" w:rsidRDefault="00FF0F7C" w:rsidP="00341D20">
      <w:pPr>
        <w:jc w:val="both"/>
        <w:rPr>
          <w:sz w:val="28"/>
          <w:szCs w:val="28"/>
        </w:rPr>
      </w:pPr>
      <w:r w:rsidRPr="00D862BD">
        <w:rPr>
          <w:i/>
        </w:rPr>
        <w:t xml:space="preserve">Африка: </w:t>
      </w:r>
      <w:r w:rsidRPr="00D862BD">
        <w:t>Египет, Алжир, Тунис, Марокко, Кения, Танзания.</w:t>
      </w:r>
    </w:p>
    <w:p w:rsidR="00FF0F7C" w:rsidRDefault="00FF0F7C" w:rsidP="00341D20">
      <w:pPr>
        <w:ind w:firstLine="708"/>
        <w:jc w:val="both"/>
        <w:rPr>
          <w:i/>
        </w:rPr>
      </w:pPr>
    </w:p>
    <w:p w:rsidR="00FF0F7C" w:rsidRDefault="00FF0F7C" w:rsidP="00341D20">
      <w:pPr>
        <w:ind w:firstLine="708"/>
        <w:jc w:val="both"/>
      </w:pPr>
      <w:r>
        <w:rPr>
          <w:i/>
        </w:rPr>
        <w:t>П</w:t>
      </w:r>
      <w:r w:rsidRPr="00466912">
        <w:rPr>
          <w:i/>
        </w:rPr>
        <w:t>одготовка и защита информационного проекта (презентации)</w:t>
      </w:r>
      <w:r>
        <w:t>: представить комплексный туристский образ страны в форме презентации.</w:t>
      </w:r>
    </w:p>
    <w:p w:rsidR="00FF0F7C" w:rsidRDefault="00FF0F7C" w:rsidP="00341D20">
      <w:pPr>
        <w:pStyle w:val="1"/>
        <w:spacing w:after="0" w:line="240" w:lineRule="auto"/>
        <w:ind w:left="0"/>
        <w:jc w:val="both"/>
        <w:rPr>
          <w:rFonts w:ascii="Times New Roman" w:hAnsi="Times New Roman"/>
          <w:bCs/>
          <w:sz w:val="24"/>
          <w:szCs w:val="24"/>
        </w:rPr>
      </w:pPr>
    </w:p>
    <w:p w:rsidR="00FF0F7C" w:rsidRPr="00FA628D" w:rsidRDefault="00FF0F7C" w:rsidP="00341D20">
      <w:pPr>
        <w:jc w:val="both"/>
        <w:rPr>
          <w:b/>
          <w:bCs/>
        </w:rPr>
      </w:pPr>
      <w:r>
        <w:rPr>
          <w:b/>
          <w:bCs/>
        </w:rPr>
        <w:t>Тема 2</w:t>
      </w:r>
      <w:r w:rsidRPr="00337D36">
        <w:rPr>
          <w:b/>
          <w:bCs/>
        </w:rPr>
        <w:t xml:space="preserve">. </w:t>
      </w:r>
      <w:r w:rsidRPr="00EB3314">
        <w:rPr>
          <w:b/>
        </w:rPr>
        <w:t>Мирохозяйственная концепция развития туризма</w:t>
      </w:r>
    </w:p>
    <w:p w:rsidR="00FF0F7C" w:rsidRDefault="00FF0F7C" w:rsidP="00341D20">
      <w:pPr>
        <w:ind w:firstLine="708"/>
        <w:jc w:val="both"/>
        <w:rPr>
          <w:bCs/>
          <w:i/>
        </w:rPr>
      </w:pPr>
      <w:r w:rsidRPr="00BD106F">
        <w:rPr>
          <w:bCs/>
          <w:i/>
        </w:rPr>
        <w:t>Вопросы к занятию</w:t>
      </w:r>
    </w:p>
    <w:p w:rsidR="00FF0F7C" w:rsidRDefault="00FF0F7C" w:rsidP="00341D20">
      <w:pPr>
        <w:tabs>
          <w:tab w:val="left" w:pos="851"/>
        </w:tabs>
        <w:ind w:firstLine="567"/>
        <w:jc w:val="both"/>
      </w:pPr>
      <w:r>
        <w:t xml:space="preserve">1. </w:t>
      </w:r>
      <w:r w:rsidRPr="007B023B">
        <w:t xml:space="preserve">Познавательная ценность туристско-рекреационных ресурсов. </w:t>
      </w:r>
    </w:p>
    <w:p w:rsidR="00FF0F7C" w:rsidRDefault="00FF0F7C" w:rsidP="00341D20">
      <w:pPr>
        <w:tabs>
          <w:tab w:val="left" w:pos="851"/>
        </w:tabs>
        <w:ind w:firstLine="567"/>
        <w:jc w:val="both"/>
      </w:pPr>
      <w:r>
        <w:t xml:space="preserve">2. </w:t>
      </w:r>
      <w:r w:rsidRPr="007B023B">
        <w:t>Объекты всемирного наследия ЮНЕСКО.</w:t>
      </w:r>
    </w:p>
    <w:p w:rsidR="00FF0F7C" w:rsidRPr="00952F45" w:rsidRDefault="00FF0F7C" w:rsidP="00341D20">
      <w:pPr>
        <w:tabs>
          <w:tab w:val="left" w:pos="851"/>
        </w:tabs>
        <w:ind w:firstLine="567"/>
        <w:jc w:val="both"/>
      </w:pPr>
      <w:r>
        <w:t>3.</w:t>
      </w:r>
      <w:r w:rsidRPr="000B2E6F">
        <w:t>Структура туристских объектов Всемирного наследия ЮНЕСКО</w:t>
      </w:r>
      <w:r>
        <w:t>.</w:t>
      </w:r>
    </w:p>
    <w:p w:rsidR="00FF0F7C" w:rsidRDefault="00FF0F7C" w:rsidP="00341D20">
      <w:pPr>
        <w:pStyle w:val="af6"/>
        <w:spacing w:after="0"/>
        <w:ind w:left="0" w:firstLine="284"/>
        <w:jc w:val="both"/>
        <w:rPr>
          <w:b/>
          <w:lang w:val="ru-RU"/>
        </w:rPr>
      </w:pPr>
    </w:p>
    <w:p w:rsidR="00FF0F7C" w:rsidRDefault="00FF0F7C" w:rsidP="00341D20">
      <w:pPr>
        <w:ind w:right="-6" w:firstLine="567"/>
        <w:jc w:val="both"/>
      </w:pPr>
      <w:r w:rsidRPr="0032634E">
        <w:rPr>
          <w:i/>
        </w:rPr>
        <w:t>Практическое задание</w:t>
      </w:r>
      <w:r>
        <w:rPr>
          <w:i/>
        </w:rPr>
        <w:t xml:space="preserve"> 1:</w:t>
      </w:r>
      <w:r w:rsidRPr="00E73DF4">
        <w:t>С использованием списка Всемирного наследия ЮНЕСКО (</w:t>
      </w:r>
      <w:proofErr w:type="spellStart"/>
      <w:r w:rsidRPr="00E73DF4">
        <w:rPr>
          <w:lang w:val="uk-UA"/>
        </w:rPr>
        <w:t>www</w:t>
      </w:r>
      <w:proofErr w:type="spellEnd"/>
      <w:r w:rsidRPr="00E73DF4">
        <w:rPr>
          <w:lang w:val="uk-UA"/>
        </w:rPr>
        <w:t>.</w:t>
      </w:r>
      <w:proofErr w:type="spellStart"/>
      <w:r w:rsidRPr="00E73DF4">
        <w:rPr>
          <w:lang w:val="en-US"/>
        </w:rPr>
        <w:t>unesco</w:t>
      </w:r>
      <w:proofErr w:type="spellEnd"/>
      <w:r w:rsidRPr="00E73DF4">
        <w:t>.</w:t>
      </w:r>
      <w:r w:rsidRPr="00E73DF4">
        <w:rPr>
          <w:lang w:val="en-US"/>
        </w:rPr>
        <w:t>org</w:t>
      </w:r>
      <w:r w:rsidRPr="00E73DF4">
        <w:t xml:space="preserve">), а также литературных источников по курсу «География международного туризма» изучить особенности географической структуры туристских объектов международного значения изучаемого региона (с нанесением на картографическую основу). </w:t>
      </w:r>
    </w:p>
    <w:p w:rsidR="00FF0F7C" w:rsidRPr="00E73DF4" w:rsidRDefault="00FF0F7C" w:rsidP="00341D20">
      <w:pPr>
        <w:tabs>
          <w:tab w:val="left" w:pos="2580"/>
        </w:tabs>
        <w:ind w:right="-6" w:firstLine="567"/>
        <w:jc w:val="both"/>
      </w:pPr>
      <w:r>
        <w:tab/>
      </w:r>
    </w:p>
    <w:p w:rsidR="00FF0F7C" w:rsidRPr="00E73DF4" w:rsidRDefault="00FF0F7C" w:rsidP="00341D20">
      <w:pPr>
        <w:ind w:right="-6" w:firstLine="567"/>
        <w:jc w:val="both"/>
      </w:pPr>
      <w:r w:rsidRPr="00E73DF4">
        <w:rPr>
          <w:i/>
        </w:rPr>
        <w:t xml:space="preserve">Практическое задание 2: </w:t>
      </w:r>
      <w:r w:rsidRPr="00E73DF4">
        <w:t>Выделить следующие типы объектов: архитектурно-градостроительные, археологические, современные исторические, этнографические памятники и объекты, курортные местности, памятники природы, национальные парки и резерваты биосферы, центры паломничества и др.</w:t>
      </w:r>
    </w:p>
    <w:p w:rsidR="00FF0F7C" w:rsidRPr="00466912" w:rsidRDefault="00FF0F7C" w:rsidP="00341D20">
      <w:pPr>
        <w:jc w:val="both"/>
        <w:rPr>
          <w:color w:val="000000"/>
        </w:rPr>
      </w:pPr>
    </w:p>
    <w:p w:rsidR="00FF0F7C" w:rsidRDefault="00FF0F7C" w:rsidP="00341D20">
      <w:pPr>
        <w:jc w:val="both"/>
        <w:rPr>
          <w:b/>
        </w:rPr>
      </w:pPr>
    </w:p>
    <w:p w:rsidR="00FF0F7C" w:rsidRPr="00FA628D" w:rsidRDefault="00FF0F7C" w:rsidP="003D519C">
      <w:pPr>
        <w:jc w:val="center"/>
        <w:rPr>
          <w:b/>
          <w:bCs/>
        </w:rPr>
      </w:pPr>
      <w:r>
        <w:rPr>
          <w:b/>
          <w:bCs/>
        </w:rPr>
        <w:t xml:space="preserve">Тема 3. </w:t>
      </w:r>
      <w:r w:rsidRPr="00EB3314">
        <w:rPr>
          <w:b/>
        </w:rPr>
        <w:t>География международных туристских миграций и их влияние на экономическое развитие стран и регионов</w:t>
      </w:r>
    </w:p>
    <w:p w:rsidR="00FF0F7C" w:rsidRDefault="00FF0F7C" w:rsidP="00341D20">
      <w:pPr>
        <w:ind w:firstLine="708"/>
        <w:jc w:val="both"/>
        <w:rPr>
          <w:bCs/>
          <w:i/>
        </w:rPr>
      </w:pPr>
      <w:r w:rsidRPr="00ED3E68">
        <w:rPr>
          <w:bCs/>
          <w:i/>
        </w:rPr>
        <w:t>Вопросы к занятию</w:t>
      </w:r>
    </w:p>
    <w:p w:rsidR="00FF0F7C" w:rsidRDefault="00FF0F7C" w:rsidP="00341D20">
      <w:pPr>
        <w:jc w:val="both"/>
      </w:pPr>
      <w:r>
        <w:t xml:space="preserve">1. </w:t>
      </w:r>
      <w:r w:rsidRPr="004F4739">
        <w:t>Географическая структура туристских потоков.</w:t>
      </w:r>
    </w:p>
    <w:p w:rsidR="00FF0F7C" w:rsidRPr="00421296" w:rsidRDefault="00FF0F7C" w:rsidP="00341D20">
      <w:pPr>
        <w:jc w:val="both"/>
      </w:pPr>
      <w:r>
        <w:t xml:space="preserve">2. </w:t>
      </w:r>
      <w:r w:rsidRPr="004F4739">
        <w:t>Экономическое значение туризма в странах и регионах мира</w:t>
      </w:r>
      <w:r>
        <w:t>.</w:t>
      </w:r>
    </w:p>
    <w:p w:rsidR="00FF0F7C" w:rsidRDefault="00FF0F7C" w:rsidP="00341D20">
      <w:pPr>
        <w:pStyle w:val="a9"/>
        <w:rPr>
          <w:b/>
        </w:rPr>
      </w:pPr>
    </w:p>
    <w:p w:rsidR="00FF0F7C" w:rsidRDefault="00FF0F7C" w:rsidP="00341D20">
      <w:pPr>
        <w:pStyle w:val="a9"/>
        <w:ind w:firstLine="709"/>
        <w:jc w:val="both"/>
        <w:rPr>
          <w:sz w:val="24"/>
          <w:szCs w:val="24"/>
        </w:rPr>
      </w:pPr>
      <w:r>
        <w:rPr>
          <w:i/>
          <w:sz w:val="24"/>
          <w:szCs w:val="24"/>
        </w:rPr>
        <w:t xml:space="preserve">Практическое задание 1: </w:t>
      </w:r>
      <w:r>
        <w:rPr>
          <w:sz w:val="24"/>
          <w:szCs w:val="24"/>
        </w:rPr>
        <w:t xml:space="preserve">Используя статистические интернет ресурсы официальных организаций </w:t>
      </w:r>
      <w:r w:rsidRPr="00D53982">
        <w:rPr>
          <w:sz w:val="24"/>
          <w:szCs w:val="24"/>
        </w:rPr>
        <w:t>(</w:t>
      </w:r>
      <w:hyperlink r:id="rId10" w:history="1">
        <w:r w:rsidRPr="00D53982">
          <w:rPr>
            <w:rStyle w:val="a7"/>
            <w:sz w:val="24"/>
            <w:szCs w:val="24"/>
            <w:lang w:val="uk-UA"/>
          </w:rPr>
          <w:t>www.</w:t>
        </w:r>
        <w:r w:rsidRPr="00D53982">
          <w:rPr>
            <w:rStyle w:val="a7"/>
            <w:sz w:val="24"/>
            <w:szCs w:val="24"/>
            <w:lang w:val="en-US"/>
          </w:rPr>
          <w:t>unwto</w:t>
        </w:r>
        <w:r w:rsidRPr="00D53982">
          <w:rPr>
            <w:rStyle w:val="a7"/>
            <w:sz w:val="24"/>
            <w:szCs w:val="24"/>
            <w:lang w:val="uk-UA"/>
          </w:rPr>
          <w:t>.org</w:t>
        </w:r>
      </w:hyperlink>
      <w:r w:rsidRPr="00D53982">
        <w:rPr>
          <w:sz w:val="24"/>
          <w:szCs w:val="24"/>
        </w:rPr>
        <w:t xml:space="preserve">, </w:t>
      </w:r>
      <w:hyperlink r:id="rId11" w:history="1">
        <w:r w:rsidRPr="00D53982">
          <w:rPr>
            <w:rStyle w:val="a7"/>
            <w:sz w:val="24"/>
            <w:szCs w:val="24"/>
            <w:lang w:val="uk-UA"/>
          </w:rPr>
          <w:t>www.worldbank.org</w:t>
        </w:r>
      </w:hyperlink>
      <w:r w:rsidRPr="00D53982">
        <w:rPr>
          <w:sz w:val="24"/>
          <w:szCs w:val="24"/>
          <w:lang w:val="uk-UA"/>
        </w:rPr>
        <w:t xml:space="preserve">, </w:t>
      </w:r>
      <w:hyperlink r:id="rId12" w:history="1">
        <w:r w:rsidRPr="00D53982">
          <w:rPr>
            <w:sz w:val="24"/>
            <w:szCs w:val="24"/>
            <w:lang w:val="uk-UA"/>
          </w:rPr>
          <w:t>www.cia.gov/cia/publications/factbook</w:t>
        </w:r>
      </w:hyperlink>
      <w:r w:rsidRPr="00D53982">
        <w:rPr>
          <w:sz w:val="24"/>
          <w:szCs w:val="24"/>
          <w:lang w:val="uk-UA"/>
        </w:rPr>
        <w:t xml:space="preserve"> и др.)</w:t>
      </w:r>
      <w:r w:rsidRPr="00D53982">
        <w:rPr>
          <w:sz w:val="24"/>
          <w:szCs w:val="24"/>
        </w:rPr>
        <w:t xml:space="preserve">рассчитать удельный вес доходов от международного туризма в ВВП (на примере стран выбранного </w:t>
      </w:r>
      <w:proofErr w:type="spellStart"/>
      <w:r w:rsidRPr="00D53982">
        <w:rPr>
          <w:sz w:val="24"/>
          <w:szCs w:val="24"/>
        </w:rPr>
        <w:t>мезорегиона</w:t>
      </w:r>
      <w:proofErr w:type="spellEnd"/>
      <w:r w:rsidRPr="00D53982">
        <w:rPr>
          <w:sz w:val="24"/>
          <w:szCs w:val="24"/>
        </w:rPr>
        <w:t>).</w:t>
      </w:r>
    </w:p>
    <w:p w:rsidR="00FF0F7C" w:rsidRDefault="00FF0F7C" w:rsidP="00341D20">
      <w:pPr>
        <w:pStyle w:val="a9"/>
        <w:ind w:firstLine="709"/>
        <w:jc w:val="both"/>
        <w:rPr>
          <w:sz w:val="24"/>
          <w:szCs w:val="24"/>
        </w:rPr>
      </w:pPr>
      <w:r>
        <w:rPr>
          <w:i/>
          <w:sz w:val="24"/>
          <w:szCs w:val="24"/>
        </w:rPr>
        <w:t xml:space="preserve">Практическое задание 2: </w:t>
      </w:r>
      <w:r w:rsidRPr="00D53982">
        <w:rPr>
          <w:sz w:val="24"/>
          <w:szCs w:val="24"/>
        </w:rPr>
        <w:t xml:space="preserve">Рассчитать удельный вес доходов от туризма в объеме экспорта товаров и услуг (на примере стран выбранного </w:t>
      </w:r>
      <w:proofErr w:type="spellStart"/>
      <w:r w:rsidRPr="00D53982">
        <w:rPr>
          <w:sz w:val="24"/>
          <w:szCs w:val="24"/>
        </w:rPr>
        <w:t>мезорегиона</w:t>
      </w:r>
      <w:proofErr w:type="spellEnd"/>
      <w:r w:rsidRPr="00D53982">
        <w:rPr>
          <w:sz w:val="24"/>
          <w:szCs w:val="24"/>
        </w:rPr>
        <w:t>).</w:t>
      </w:r>
    </w:p>
    <w:p w:rsidR="00FF0F7C" w:rsidRDefault="00FF0F7C" w:rsidP="00341D20">
      <w:pPr>
        <w:pStyle w:val="a9"/>
        <w:ind w:firstLine="709"/>
        <w:jc w:val="both"/>
        <w:rPr>
          <w:sz w:val="24"/>
          <w:szCs w:val="24"/>
        </w:rPr>
      </w:pPr>
      <w:r>
        <w:rPr>
          <w:sz w:val="24"/>
          <w:szCs w:val="24"/>
        </w:rPr>
        <w:t>Результаты представить в виде таблицы.</w:t>
      </w:r>
    </w:p>
    <w:p w:rsidR="00FF0F7C" w:rsidRDefault="00FF0F7C" w:rsidP="00341D20">
      <w:pPr>
        <w:pStyle w:val="a9"/>
        <w:ind w:firstLine="709"/>
        <w:jc w:val="center"/>
        <w:rPr>
          <w:sz w:val="24"/>
          <w:szCs w:val="24"/>
        </w:rPr>
      </w:pPr>
    </w:p>
    <w:p w:rsidR="00FF0F7C" w:rsidRDefault="00FF0F7C" w:rsidP="00341D20">
      <w:pPr>
        <w:pStyle w:val="a9"/>
        <w:ind w:firstLine="709"/>
        <w:jc w:val="center"/>
        <w:rPr>
          <w:sz w:val="24"/>
          <w:szCs w:val="24"/>
        </w:rPr>
      </w:pPr>
      <w:r>
        <w:rPr>
          <w:sz w:val="24"/>
          <w:szCs w:val="24"/>
        </w:rPr>
        <w:t xml:space="preserve">Экономическое значение международного туризма в странах </w:t>
      </w:r>
      <w:proofErr w:type="spellStart"/>
      <w:r>
        <w:rPr>
          <w:sz w:val="24"/>
          <w:szCs w:val="24"/>
        </w:rPr>
        <w:t>мезорегиона</w:t>
      </w:r>
      <w:proofErr w:type="spellEnd"/>
      <w:r>
        <w:rPr>
          <w:sz w:val="24"/>
          <w:szCs w:val="24"/>
        </w:rPr>
        <w:t xml:space="preserve"> (по выбору) </w:t>
      </w:r>
    </w:p>
    <w:p w:rsidR="00FF0F7C" w:rsidRDefault="00FF0F7C" w:rsidP="00341D20">
      <w:pPr>
        <w:pStyle w:val="a9"/>
        <w:ind w:firstLine="709"/>
        <w:jc w:val="center"/>
        <w:rPr>
          <w:sz w:val="24"/>
          <w:szCs w:val="24"/>
        </w:rPr>
      </w:pPr>
      <w:r>
        <w:rPr>
          <w:sz w:val="24"/>
          <w:szCs w:val="24"/>
        </w:rPr>
        <w:t>в 20..г.</w:t>
      </w:r>
    </w:p>
    <w:p w:rsidR="00FF0F7C" w:rsidRDefault="00FF0F7C" w:rsidP="00341D20">
      <w:pPr>
        <w:pStyle w:val="a9"/>
        <w:ind w:firstLine="709"/>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701"/>
        <w:gridCol w:w="1418"/>
        <w:gridCol w:w="1701"/>
        <w:gridCol w:w="1850"/>
        <w:gridCol w:w="1851"/>
      </w:tblGrid>
      <w:tr w:rsidR="00FF0F7C" w:rsidTr="00943666">
        <w:tc>
          <w:tcPr>
            <w:tcW w:w="1384" w:type="dxa"/>
          </w:tcPr>
          <w:p w:rsidR="00FF0F7C" w:rsidRPr="00CA4EDA" w:rsidRDefault="00FF0F7C" w:rsidP="00943666">
            <w:pPr>
              <w:pStyle w:val="a9"/>
              <w:jc w:val="both"/>
              <w:rPr>
                <w:sz w:val="24"/>
                <w:szCs w:val="24"/>
              </w:rPr>
            </w:pPr>
            <w:r w:rsidRPr="00CA4EDA">
              <w:rPr>
                <w:sz w:val="24"/>
                <w:szCs w:val="24"/>
              </w:rPr>
              <w:lastRenderedPageBreak/>
              <w:t>Страна</w:t>
            </w:r>
          </w:p>
        </w:tc>
        <w:tc>
          <w:tcPr>
            <w:tcW w:w="1701" w:type="dxa"/>
          </w:tcPr>
          <w:p w:rsidR="00FF0F7C" w:rsidRPr="00CA4EDA" w:rsidRDefault="00FF0F7C" w:rsidP="00943666">
            <w:pPr>
              <w:pStyle w:val="a9"/>
              <w:jc w:val="both"/>
              <w:rPr>
                <w:sz w:val="24"/>
                <w:szCs w:val="24"/>
              </w:rPr>
            </w:pPr>
            <w:r w:rsidRPr="00CA4EDA">
              <w:rPr>
                <w:sz w:val="24"/>
                <w:szCs w:val="24"/>
              </w:rPr>
              <w:t>Доходы от международного туризма, млрд. долл.</w:t>
            </w:r>
          </w:p>
        </w:tc>
        <w:tc>
          <w:tcPr>
            <w:tcW w:w="1418" w:type="dxa"/>
          </w:tcPr>
          <w:p w:rsidR="00FF0F7C" w:rsidRPr="00CA4EDA" w:rsidRDefault="00FF0F7C" w:rsidP="00943666">
            <w:pPr>
              <w:pStyle w:val="a9"/>
              <w:jc w:val="both"/>
              <w:rPr>
                <w:sz w:val="24"/>
                <w:szCs w:val="24"/>
              </w:rPr>
            </w:pPr>
            <w:r w:rsidRPr="00CA4EDA">
              <w:rPr>
                <w:sz w:val="24"/>
                <w:szCs w:val="24"/>
              </w:rPr>
              <w:t>Объем ВВП, млрд. долл.</w:t>
            </w:r>
          </w:p>
        </w:tc>
        <w:tc>
          <w:tcPr>
            <w:tcW w:w="1701" w:type="dxa"/>
          </w:tcPr>
          <w:p w:rsidR="00FF0F7C" w:rsidRPr="00CA4EDA" w:rsidRDefault="00FF0F7C" w:rsidP="00943666">
            <w:pPr>
              <w:pStyle w:val="a9"/>
              <w:jc w:val="both"/>
              <w:rPr>
                <w:sz w:val="24"/>
                <w:szCs w:val="24"/>
              </w:rPr>
            </w:pPr>
            <w:r w:rsidRPr="00CA4EDA">
              <w:rPr>
                <w:sz w:val="24"/>
                <w:szCs w:val="24"/>
              </w:rPr>
              <w:t>Объем экспорта, млрд. долл.</w:t>
            </w:r>
          </w:p>
        </w:tc>
        <w:tc>
          <w:tcPr>
            <w:tcW w:w="1850" w:type="dxa"/>
          </w:tcPr>
          <w:p w:rsidR="00FF0F7C" w:rsidRPr="00CA4EDA" w:rsidRDefault="00FF0F7C" w:rsidP="00943666">
            <w:pPr>
              <w:pStyle w:val="a9"/>
              <w:jc w:val="both"/>
              <w:rPr>
                <w:sz w:val="24"/>
                <w:szCs w:val="24"/>
              </w:rPr>
            </w:pPr>
            <w:r w:rsidRPr="00CA4EDA">
              <w:rPr>
                <w:sz w:val="24"/>
                <w:szCs w:val="24"/>
              </w:rPr>
              <w:t>Доля доходов от туризма в объеме ВВП, %</w:t>
            </w:r>
          </w:p>
        </w:tc>
        <w:tc>
          <w:tcPr>
            <w:tcW w:w="1851" w:type="dxa"/>
          </w:tcPr>
          <w:p w:rsidR="00FF0F7C" w:rsidRPr="00CA4EDA" w:rsidRDefault="00FF0F7C" w:rsidP="00943666">
            <w:pPr>
              <w:pStyle w:val="a9"/>
              <w:jc w:val="both"/>
              <w:rPr>
                <w:sz w:val="24"/>
                <w:szCs w:val="24"/>
              </w:rPr>
            </w:pPr>
            <w:r w:rsidRPr="00CA4EDA">
              <w:rPr>
                <w:sz w:val="24"/>
                <w:szCs w:val="24"/>
              </w:rPr>
              <w:t>Доля доходов от туризма в объеме экспорта, %</w:t>
            </w:r>
          </w:p>
        </w:tc>
      </w:tr>
      <w:tr w:rsidR="00FF0F7C" w:rsidTr="00943666">
        <w:tc>
          <w:tcPr>
            <w:tcW w:w="1384" w:type="dxa"/>
          </w:tcPr>
          <w:p w:rsidR="00FF0F7C" w:rsidRPr="00CA4EDA" w:rsidRDefault="00FF0F7C" w:rsidP="00943666">
            <w:pPr>
              <w:pStyle w:val="a9"/>
              <w:jc w:val="both"/>
              <w:rPr>
                <w:sz w:val="24"/>
                <w:szCs w:val="24"/>
              </w:rPr>
            </w:pPr>
          </w:p>
        </w:tc>
        <w:tc>
          <w:tcPr>
            <w:tcW w:w="1701" w:type="dxa"/>
          </w:tcPr>
          <w:p w:rsidR="00FF0F7C" w:rsidRPr="00CA4EDA" w:rsidRDefault="00FF0F7C" w:rsidP="00943666">
            <w:pPr>
              <w:pStyle w:val="a9"/>
              <w:jc w:val="both"/>
              <w:rPr>
                <w:sz w:val="24"/>
                <w:szCs w:val="24"/>
              </w:rPr>
            </w:pPr>
          </w:p>
        </w:tc>
        <w:tc>
          <w:tcPr>
            <w:tcW w:w="1418" w:type="dxa"/>
          </w:tcPr>
          <w:p w:rsidR="00FF0F7C" w:rsidRPr="00CA4EDA" w:rsidRDefault="00FF0F7C" w:rsidP="00943666">
            <w:pPr>
              <w:pStyle w:val="a9"/>
              <w:jc w:val="both"/>
              <w:rPr>
                <w:sz w:val="24"/>
                <w:szCs w:val="24"/>
              </w:rPr>
            </w:pPr>
          </w:p>
        </w:tc>
        <w:tc>
          <w:tcPr>
            <w:tcW w:w="1701" w:type="dxa"/>
          </w:tcPr>
          <w:p w:rsidR="00FF0F7C" w:rsidRPr="00CA4EDA" w:rsidRDefault="00FF0F7C" w:rsidP="00943666">
            <w:pPr>
              <w:pStyle w:val="a9"/>
              <w:jc w:val="both"/>
              <w:rPr>
                <w:sz w:val="24"/>
                <w:szCs w:val="24"/>
              </w:rPr>
            </w:pPr>
          </w:p>
        </w:tc>
        <w:tc>
          <w:tcPr>
            <w:tcW w:w="1850" w:type="dxa"/>
          </w:tcPr>
          <w:p w:rsidR="00FF0F7C" w:rsidRPr="00CA4EDA" w:rsidRDefault="00FF0F7C" w:rsidP="00943666">
            <w:pPr>
              <w:pStyle w:val="a9"/>
              <w:jc w:val="both"/>
              <w:rPr>
                <w:sz w:val="24"/>
                <w:szCs w:val="24"/>
              </w:rPr>
            </w:pPr>
          </w:p>
        </w:tc>
        <w:tc>
          <w:tcPr>
            <w:tcW w:w="1851" w:type="dxa"/>
          </w:tcPr>
          <w:p w:rsidR="00FF0F7C" w:rsidRPr="00CA4EDA" w:rsidRDefault="00FF0F7C" w:rsidP="00943666">
            <w:pPr>
              <w:pStyle w:val="a9"/>
              <w:jc w:val="both"/>
              <w:rPr>
                <w:sz w:val="24"/>
                <w:szCs w:val="24"/>
              </w:rPr>
            </w:pPr>
          </w:p>
        </w:tc>
      </w:tr>
      <w:tr w:rsidR="00FF0F7C" w:rsidTr="00943666">
        <w:tc>
          <w:tcPr>
            <w:tcW w:w="1384" w:type="dxa"/>
          </w:tcPr>
          <w:p w:rsidR="00FF0F7C" w:rsidRPr="00CA4EDA" w:rsidRDefault="00FF0F7C" w:rsidP="00943666">
            <w:pPr>
              <w:pStyle w:val="a9"/>
              <w:jc w:val="both"/>
              <w:rPr>
                <w:sz w:val="24"/>
                <w:szCs w:val="24"/>
              </w:rPr>
            </w:pPr>
          </w:p>
        </w:tc>
        <w:tc>
          <w:tcPr>
            <w:tcW w:w="1701" w:type="dxa"/>
          </w:tcPr>
          <w:p w:rsidR="00FF0F7C" w:rsidRPr="00CA4EDA" w:rsidRDefault="00FF0F7C" w:rsidP="00943666">
            <w:pPr>
              <w:pStyle w:val="a9"/>
              <w:jc w:val="both"/>
              <w:rPr>
                <w:sz w:val="24"/>
                <w:szCs w:val="24"/>
              </w:rPr>
            </w:pPr>
          </w:p>
        </w:tc>
        <w:tc>
          <w:tcPr>
            <w:tcW w:w="1418" w:type="dxa"/>
          </w:tcPr>
          <w:p w:rsidR="00FF0F7C" w:rsidRPr="00CA4EDA" w:rsidRDefault="00FF0F7C" w:rsidP="00943666">
            <w:pPr>
              <w:pStyle w:val="a9"/>
              <w:jc w:val="both"/>
              <w:rPr>
                <w:sz w:val="24"/>
                <w:szCs w:val="24"/>
              </w:rPr>
            </w:pPr>
          </w:p>
        </w:tc>
        <w:tc>
          <w:tcPr>
            <w:tcW w:w="1701" w:type="dxa"/>
          </w:tcPr>
          <w:p w:rsidR="00FF0F7C" w:rsidRPr="00CA4EDA" w:rsidRDefault="00FF0F7C" w:rsidP="00943666">
            <w:pPr>
              <w:pStyle w:val="a9"/>
              <w:jc w:val="both"/>
              <w:rPr>
                <w:sz w:val="24"/>
                <w:szCs w:val="24"/>
              </w:rPr>
            </w:pPr>
          </w:p>
        </w:tc>
        <w:tc>
          <w:tcPr>
            <w:tcW w:w="1850" w:type="dxa"/>
          </w:tcPr>
          <w:p w:rsidR="00FF0F7C" w:rsidRPr="00CA4EDA" w:rsidRDefault="00FF0F7C" w:rsidP="00943666">
            <w:pPr>
              <w:pStyle w:val="a9"/>
              <w:jc w:val="both"/>
              <w:rPr>
                <w:sz w:val="24"/>
                <w:szCs w:val="24"/>
              </w:rPr>
            </w:pPr>
          </w:p>
        </w:tc>
        <w:tc>
          <w:tcPr>
            <w:tcW w:w="1851" w:type="dxa"/>
          </w:tcPr>
          <w:p w:rsidR="00FF0F7C" w:rsidRPr="00CA4EDA" w:rsidRDefault="00FF0F7C" w:rsidP="00943666">
            <w:pPr>
              <w:pStyle w:val="a9"/>
              <w:jc w:val="both"/>
              <w:rPr>
                <w:sz w:val="24"/>
                <w:szCs w:val="24"/>
              </w:rPr>
            </w:pPr>
          </w:p>
        </w:tc>
      </w:tr>
      <w:tr w:rsidR="00FF0F7C" w:rsidTr="00943666">
        <w:tc>
          <w:tcPr>
            <w:tcW w:w="1384" w:type="dxa"/>
          </w:tcPr>
          <w:p w:rsidR="00FF0F7C" w:rsidRPr="00CA4EDA" w:rsidRDefault="00FF0F7C" w:rsidP="00943666">
            <w:pPr>
              <w:pStyle w:val="a9"/>
              <w:jc w:val="both"/>
              <w:rPr>
                <w:sz w:val="24"/>
                <w:szCs w:val="24"/>
              </w:rPr>
            </w:pPr>
          </w:p>
        </w:tc>
        <w:tc>
          <w:tcPr>
            <w:tcW w:w="1701" w:type="dxa"/>
          </w:tcPr>
          <w:p w:rsidR="00FF0F7C" w:rsidRPr="00CA4EDA" w:rsidRDefault="00FF0F7C" w:rsidP="00943666">
            <w:pPr>
              <w:pStyle w:val="a9"/>
              <w:jc w:val="both"/>
              <w:rPr>
                <w:sz w:val="24"/>
                <w:szCs w:val="24"/>
              </w:rPr>
            </w:pPr>
          </w:p>
        </w:tc>
        <w:tc>
          <w:tcPr>
            <w:tcW w:w="1418" w:type="dxa"/>
          </w:tcPr>
          <w:p w:rsidR="00FF0F7C" w:rsidRPr="00CA4EDA" w:rsidRDefault="00FF0F7C" w:rsidP="00943666">
            <w:pPr>
              <w:pStyle w:val="a9"/>
              <w:jc w:val="both"/>
              <w:rPr>
                <w:sz w:val="24"/>
                <w:szCs w:val="24"/>
              </w:rPr>
            </w:pPr>
          </w:p>
        </w:tc>
        <w:tc>
          <w:tcPr>
            <w:tcW w:w="1701" w:type="dxa"/>
          </w:tcPr>
          <w:p w:rsidR="00FF0F7C" w:rsidRPr="00CA4EDA" w:rsidRDefault="00FF0F7C" w:rsidP="00943666">
            <w:pPr>
              <w:pStyle w:val="a9"/>
              <w:jc w:val="both"/>
              <w:rPr>
                <w:sz w:val="24"/>
                <w:szCs w:val="24"/>
              </w:rPr>
            </w:pPr>
          </w:p>
        </w:tc>
        <w:tc>
          <w:tcPr>
            <w:tcW w:w="1850" w:type="dxa"/>
          </w:tcPr>
          <w:p w:rsidR="00FF0F7C" w:rsidRPr="00CA4EDA" w:rsidRDefault="00FF0F7C" w:rsidP="00943666">
            <w:pPr>
              <w:pStyle w:val="a9"/>
              <w:jc w:val="both"/>
              <w:rPr>
                <w:sz w:val="24"/>
                <w:szCs w:val="24"/>
              </w:rPr>
            </w:pPr>
          </w:p>
        </w:tc>
        <w:tc>
          <w:tcPr>
            <w:tcW w:w="1851" w:type="dxa"/>
          </w:tcPr>
          <w:p w:rsidR="00FF0F7C" w:rsidRPr="00CA4EDA" w:rsidRDefault="00FF0F7C" w:rsidP="00943666">
            <w:pPr>
              <w:pStyle w:val="a9"/>
              <w:jc w:val="both"/>
              <w:rPr>
                <w:sz w:val="24"/>
                <w:szCs w:val="24"/>
              </w:rPr>
            </w:pPr>
          </w:p>
        </w:tc>
      </w:tr>
    </w:tbl>
    <w:p w:rsidR="00FF0F7C" w:rsidRDefault="00FF0F7C" w:rsidP="00341D20">
      <w:pPr>
        <w:pStyle w:val="a9"/>
        <w:ind w:firstLine="709"/>
        <w:jc w:val="both"/>
        <w:rPr>
          <w:sz w:val="24"/>
          <w:szCs w:val="24"/>
        </w:rPr>
      </w:pPr>
    </w:p>
    <w:p w:rsidR="00FF0F7C" w:rsidRPr="00D53982" w:rsidRDefault="00FF0F7C" w:rsidP="00341D20">
      <w:pPr>
        <w:pStyle w:val="a9"/>
        <w:jc w:val="both"/>
        <w:rPr>
          <w:sz w:val="24"/>
          <w:szCs w:val="24"/>
        </w:rPr>
      </w:pPr>
    </w:p>
    <w:p w:rsidR="00FF0F7C" w:rsidRPr="00D53982" w:rsidRDefault="00FF0F7C" w:rsidP="00341D20">
      <w:pPr>
        <w:ind w:firstLine="567"/>
        <w:jc w:val="both"/>
      </w:pPr>
      <w:r>
        <w:rPr>
          <w:i/>
        </w:rPr>
        <w:t xml:space="preserve">Практическое задание 3: </w:t>
      </w:r>
      <w:r w:rsidRPr="00D53982">
        <w:t xml:space="preserve">На основании полученных показателей сделать группировку стран региона по роли туризма в экономике страны. Выделить группы стран с различным рангом функции туризма в хозяйственном комплексе: </w:t>
      </w:r>
    </w:p>
    <w:p w:rsidR="00FF0F7C" w:rsidRPr="00D53982" w:rsidRDefault="00FF0F7C" w:rsidP="00341D20">
      <w:pPr>
        <w:ind w:firstLine="567"/>
        <w:jc w:val="both"/>
      </w:pPr>
      <w:r w:rsidRPr="00D53982">
        <w:t>1 группа – ранг функции туризма – сопутствующая: доля туризма в ВВП – менее 1 %, доля туризма в объеме экспорта товаров и услуг - менее 4 %</w:t>
      </w:r>
    </w:p>
    <w:p w:rsidR="00FF0F7C" w:rsidRPr="00D53982" w:rsidRDefault="00FF0F7C" w:rsidP="00341D20">
      <w:pPr>
        <w:ind w:firstLine="567"/>
        <w:jc w:val="both"/>
      </w:pPr>
      <w:r w:rsidRPr="00D53982">
        <w:t>2 группа – функция туризма – дополняющая: доля туризма в ВВП – от 1 до 5 %, доля туризма в объеме экспорта товаров и услуг – от 4 до 10 %</w:t>
      </w:r>
    </w:p>
    <w:p w:rsidR="00FF0F7C" w:rsidRPr="00D53982" w:rsidRDefault="00FF0F7C" w:rsidP="00341D20">
      <w:pPr>
        <w:ind w:firstLine="567"/>
        <w:jc w:val="both"/>
      </w:pPr>
      <w:r w:rsidRPr="00D53982">
        <w:t>3 группа – функция ведущая: доля туризма в ВВП – от 5 до 10 %, доля туризма в объеме экспорта товаров и услуг – от 10 до 15 %</w:t>
      </w:r>
    </w:p>
    <w:p w:rsidR="00FF0F7C" w:rsidRPr="00D53982" w:rsidRDefault="00FF0F7C" w:rsidP="00341D20">
      <w:pPr>
        <w:ind w:firstLine="567"/>
        <w:jc w:val="both"/>
      </w:pPr>
      <w:r w:rsidRPr="00D53982">
        <w:t>4 группа – функция основная (главная, туризм – основа экономики страны): доля туризма в ВВП – более 10 %, доля туризма в объеме экспорта товаров и услуг – более 15 %.</w:t>
      </w:r>
    </w:p>
    <w:p w:rsidR="00FF0F7C" w:rsidRDefault="00FF0F7C" w:rsidP="00341D20">
      <w:pPr>
        <w:pStyle w:val="a9"/>
        <w:ind w:firstLine="709"/>
        <w:rPr>
          <w:sz w:val="24"/>
          <w:szCs w:val="24"/>
        </w:rPr>
      </w:pPr>
      <w:r>
        <w:rPr>
          <w:sz w:val="24"/>
          <w:szCs w:val="24"/>
        </w:rPr>
        <w:t>Результаты представить в виде таблицы.</w:t>
      </w:r>
    </w:p>
    <w:p w:rsidR="00FF0F7C" w:rsidRDefault="00FF0F7C" w:rsidP="00341D20">
      <w:pPr>
        <w:pStyle w:val="a9"/>
        <w:ind w:firstLine="709"/>
        <w:rPr>
          <w:sz w:val="24"/>
          <w:szCs w:val="24"/>
        </w:rPr>
      </w:pPr>
    </w:p>
    <w:p w:rsidR="00FF0F7C" w:rsidRDefault="00FF0F7C" w:rsidP="00341D20">
      <w:pPr>
        <w:pStyle w:val="a9"/>
        <w:ind w:firstLine="709"/>
        <w:jc w:val="center"/>
        <w:rPr>
          <w:sz w:val="24"/>
          <w:szCs w:val="24"/>
        </w:rPr>
      </w:pPr>
      <w:r>
        <w:rPr>
          <w:sz w:val="24"/>
          <w:szCs w:val="24"/>
        </w:rPr>
        <w:t xml:space="preserve">Функции туризма в хозяйственном комплексе стран </w:t>
      </w:r>
      <w:proofErr w:type="spellStart"/>
      <w:r>
        <w:rPr>
          <w:sz w:val="24"/>
          <w:szCs w:val="24"/>
        </w:rPr>
        <w:t>мезорегиона</w:t>
      </w:r>
      <w:proofErr w:type="spellEnd"/>
      <w:r>
        <w:rPr>
          <w:sz w:val="24"/>
          <w:szCs w:val="24"/>
        </w:rPr>
        <w:t xml:space="preserve"> (по выбору) </w:t>
      </w:r>
    </w:p>
    <w:p w:rsidR="00FF0F7C" w:rsidRPr="00D53982" w:rsidRDefault="00FF0F7C" w:rsidP="00341D20">
      <w:pPr>
        <w:pStyle w:val="a9"/>
        <w:ind w:firstLine="709"/>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2476"/>
        <w:gridCol w:w="2477"/>
      </w:tblGrid>
      <w:tr w:rsidR="00FF0F7C" w:rsidTr="00943666">
        <w:tc>
          <w:tcPr>
            <w:tcW w:w="2476" w:type="dxa"/>
          </w:tcPr>
          <w:p w:rsidR="00FF0F7C" w:rsidRDefault="00FF0F7C" w:rsidP="00943666">
            <w:pPr>
              <w:jc w:val="both"/>
            </w:pPr>
            <w:r>
              <w:t>Сопутствующая функция</w:t>
            </w:r>
          </w:p>
        </w:tc>
        <w:tc>
          <w:tcPr>
            <w:tcW w:w="2476" w:type="dxa"/>
          </w:tcPr>
          <w:p w:rsidR="00FF0F7C" w:rsidRDefault="00FF0F7C" w:rsidP="00943666">
            <w:pPr>
              <w:jc w:val="both"/>
            </w:pPr>
            <w:r>
              <w:t>Дополняющая функция</w:t>
            </w:r>
          </w:p>
        </w:tc>
        <w:tc>
          <w:tcPr>
            <w:tcW w:w="2476" w:type="dxa"/>
          </w:tcPr>
          <w:p w:rsidR="00FF0F7C" w:rsidRDefault="00FF0F7C" w:rsidP="00943666">
            <w:pPr>
              <w:jc w:val="both"/>
            </w:pPr>
            <w:r>
              <w:t>Ведущая функция</w:t>
            </w:r>
          </w:p>
        </w:tc>
        <w:tc>
          <w:tcPr>
            <w:tcW w:w="2477" w:type="dxa"/>
          </w:tcPr>
          <w:p w:rsidR="00FF0F7C" w:rsidRDefault="00FF0F7C" w:rsidP="00943666">
            <w:pPr>
              <w:jc w:val="both"/>
            </w:pPr>
            <w:r>
              <w:t>Основная функция</w:t>
            </w:r>
          </w:p>
        </w:tc>
      </w:tr>
      <w:tr w:rsidR="00FF0F7C" w:rsidTr="00943666">
        <w:tc>
          <w:tcPr>
            <w:tcW w:w="2476" w:type="dxa"/>
          </w:tcPr>
          <w:p w:rsidR="00FF0F7C" w:rsidRDefault="00FF0F7C" w:rsidP="00943666">
            <w:pPr>
              <w:jc w:val="both"/>
            </w:pPr>
          </w:p>
        </w:tc>
        <w:tc>
          <w:tcPr>
            <w:tcW w:w="2476" w:type="dxa"/>
          </w:tcPr>
          <w:p w:rsidR="00FF0F7C" w:rsidRDefault="00FF0F7C" w:rsidP="00943666">
            <w:pPr>
              <w:jc w:val="both"/>
            </w:pPr>
          </w:p>
        </w:tc>
        <w:tc>
          <w:tcPr>
            <w:tcW w:w="2476" w:type="dxa"/>
          </w:tcPr>
          <w:p w:rsidR="00FF0F7C" w:rsidRDefault="00FF0F7C" w:rsidP="00943666">
            <w:pPr>
              <w:jc w:val="both"/>
            </w:pPr>
          </w:p>
        </w:tc>
        <w:tc>
          <w:tcPr>
            <w:tcW w:w="2477" w:type="dxa"/>
          </w:tcPr>
          <w:p w:rsidR="00FF0F7C" w:rsidRDefault="00FF0F7C" w:rsidP="00943666">
            <w:pPr>
              <w:jc w:val="both"/>
            </w:pPr>
          </w:p>
        </w:tc>
      </w:tr>
      <w:tr w:rsidR="00FF0F7C" w:rsidTr="00943666">
        <w:tc>
          <w:tcPr>
            <w:tcW w:w="2476" w:type="dxa"/>
          </w:tcPr>
          <w:p w:rsidR="00FF0F7C" w:rsidRDefault="00FF0F7C" w:rsidP="00943666">
            <w:pPr>
              <w:jc w:val="both"/>
            </w:pPr>
          </w:p>
        </w:tc>
        <w:tc>
          <w:tcPr>
            <w:tcW w:w="2476" w:type="dxa"/>
          </w:tcPr>
          <w:p w:rsidR="00FF0F7C" w:rsidRDefault="00FF0F7C" w:rsidP="00943666">
            <w:pPr>
              <w:jc w:val="both"/>
            </w:pPr>
          </w:p>
        </w:tc>
        <w:tc>
          <w:tcPr>
            <w:tcW w:w="2476" w:type="dxa"/>
          </w:tcPr>
          <w:p w:rsidR="00FF0F7C" w:rsidRDefault="00FF0F7C" w:rsidP="00943666">
            <w:pPr>
              <w:jc w:val="both"/>
            </w:pPr>
          </w:p>
        </w:tc>
        <w:tc>
          <w:tcPr>
            <w:tcW w:w="2477" w:type="dxa"/>
          </w:tcPr>
          <w:p w:rsidR="00FF0F7C" w:rsidRDefault="00FF0F7C" w:rsidP="00943666">
            <w:pPr>
              <w:jc w:val="both"/>
            </w:pPr>
          </w:p>
        </w:tc>
      </w:tr>
      <w:tr w:rsidR="00FF0F7C" w:rsidTr="00943666">
        <w:tc>
          <w:tcPr>
            <w:tcW w:w="2476" w:type="dxa"/>
          </w:tcPr>
          <w:p w:rsidR="00FF0F7C" w:rsidRDefault="00FF0F7C" w:rsidP="00943666">
            <w:pPr>
              <w:jc w:val="both"/>
            </w:pPr>
          </w:p>
        </w:tc>
        <w:tc>
          <w:tcPr>
            <w:tcW w:w="2476" w:type="dxa"/>
          </w:tcPr>
          <w:p w:rsidR="00FF0F7C" w:rsidRDefault="00FF0F7C" w:rsidP="00943666">
            <w:pPr>
              <w:jc w:val="both"/>
            </w:pPr>
          </w:p>
        </w:tc>
        <w:tc>
          <w:tcPr>
            <w:tcW w:w="2476" w:type="dxa"/>
          </w:tcPr>
          <w:p w:rsidR="00FF0F7C" w:rsidRDefault="00FF0F7C" w:rsidP="00943666">
            <w:pPr>
              <w:jc w:val="both"/>
            </w:pPr>
          </w:p>
        </w:tc>
        <w:tc>
          <w:tcPr>
            <w:tcW w:w="2477" w:type="dxa"/>
          </w:tcPr>
          <w:p w:rsidR="00FF0F7C" w:rsidRDefault="00FF0F7C" w:rsidP="00943666">
            <w:pPr>
              <w:jc w:val="both"/>
            </w:pPr>
          </w:p>
        </w:tc>
      </w:tr>
      <w:tr w:rsidR="00FF0F7C" w:rsidTr="00943666">
        <w:tc>
          <w:tcPr>
            <w:tcW w:w="2476" w:type="dxa"/>
          </w:tcPr>
          <w:p w:rsidR="00FF0F7C" w:rsidRDefault="00FF0F7C" w:rsidP="00943666">
            <w:pPr>
              <w:jc w:val="both"/>
            </w:pPr>
          </w:p>
        </w:tc>
        <w:tc>
          <w:tcPr>
            <w:tcW w:w="2476" w:type="dxa"/>
          </w:tcPr>
          <w:p w:rsidR="00FF0F7C" w:rsidRDefault="00FF0F7C" w:rsidP="00943666">
            <w:pPr>
              <w:jc w:val="both"/>
            </w:pPr>
          </w:p>
        </w:tc>
        <w:tc>
          <w:tcPr>
            <w:tcW w:w="2476" w:type="dxa"/>
          </w:tcPr>
          <w:p w:rsidR="00FF0F7C" w:rsidRDefault="00FF0F7C" w:rsidP="00943666">
            <w:pPr>
              <w:jc w:val="both"/>
            </w:pPr>
          </w:p>
        </w:tc>
        <w:tc>
          <w:tcPr>
            <w:tcW w:w="2477" w:type="dxa"/>
          </w:tcPr>
          <w:p w:rsidR="00FF0F7C" w:rsidRDefault="00FF0F7C" w:rsidP="00943666">
            <w:pPr>
              <w:jc w:val="both"/>
            </w:pPr>
          </w:p>
        </w:tc>
      </w:tr>
    </w:tbl>
    <w:p w:rsidR="00FF0F7C" w:rsidRPr="007C7C85" w:rsidRDefault="00FF0F7C" w:rsidP="00341D20">
      <w:pPr>
        <w:ind w:firstLine="708"/>
        <w:jc w:val="both"/>
      </w:pPr>
    </w:p>
    <w:p w:rsidR="00FF0F7C" w:rsidRPr="00EB3314" w:rsidRDefault="00FF0F7C" w:rsidP="003D519C">
      <w:pPr>
        <w:jc w:val="center"/>
      </w:pPr>
      <w:r>
        <w:rPr>
          <w:b/>
        </w:rPr>
        <w:t>Тема 4.</w:t>
      </w:r>
      <w:r w:rsidRPr="00EB3314">
        <w:rPr>
          <w:b/>
        </w:rPr>
        <w:t>Сегментация международного туристского рынка</w:t>
      </w:r>
    </w:p>
    <w:p w:rsidR="00FF0F7C" w:rsidRDefault="00FF0F7C" w:rsidP="003D519C">
      <w:pPr>
        <w:ind w:firstLine="360"/>
        <w:jc w:val="both"/>
        <w:rPr>
          <w:i/>
        </w:rPr>
      </w:pPr>
      <w:r w:rsidRPr="00466912">
        <w:rPr>
          <w:i/>
        </w:rPr>
        <w:t>Вопросы к занятию</w:t>
      </w:r>
    </w:p>
    <w:p w:rsidR="00FF0F7C" w:rsidRDefault="00FF0F7C" w:rsidP="003D519C">
      <w:pPr>
        <w:ind w:left="34"/>
        <w:jc w:val="both"/>
      </w:pPr>
      <w:r>
        <w:t xml:space="preserve">1. </w:t>
      </w:r>
      <w:r w:rsidRPr="007B023B">
        <w:t xml:space="preserve">Сегментация туристского рынка по различным критериям. </w:t>
      </w:r>
    </w:p>
    <w:p w:rsidR="00FF0F7C" w:rsidRDefault="00FF0F7C" w:rsidP="003D519C">
      <w:pPr>
        <w:ind w:left="34"/>
        <w:jc w:val="both"/>
        <w:rPr>
          <w:bCs/>
        </w:rPr>
      </w:pPr>
      <w:r>
        <w:t xml:space="preserve">2. </w:t>
      </w:r>
      <w:r w:rsidRPr="0092641C">
        <w:rPr>
          <w:bCs/>
        </w:rPr>
        <w:t>Основные подходы к классификации видов и форм туризма.</w:t>
      </w:r>
    </w:p>
    <w:p w:rsidR="00FF0F7C" w:rsidRDefault="00FF0F7C" w:rsidP="003D519C">
      <w:pPr>
        <w:jc w:val="both"/>
      </w:pPr>
      <w:r>
        <w:rPr>
          <w:bCs/>
        </w:rPr>
        <w:t xml:space="preserve">3. </w:t>
      </w:r>
      <w:r w:rsidRPr="007B023B">
        <w:t xml:space="preserve">Туризм с целью отдыха и развлечений. </w:t>
      </w:r>
    </w:p>
    <w:p w:rsidR="00FF0F7C" w:rsidRDefault="00FF0F7C" w:rsidP="003D519C">
      <w:pPr>
        <w:jc w:val="both"/>
      </w:pPr>
      <w:r>
        <w:t xml:space="preserve">4. </w:t>
      </w:r>
      <w:r w:rsidRPr="007B023B">
        <w:t>Лечебно-оздоровительный туризм.</w:t>
      </w:r>
    </w:p>
    <w:p w:rsidR="00FF0F7C" w:rsidRDefault="00FF0F7C" w:rsidP="003D519C">
      <w:pPr>
        <w:jc w:val="both"/>
      </w:pPr>
      <w:r>
        <w:t xml:space="preserve">5. </w:t>
      </w:r>
      <w:r w:rsidRPr="0092641C">
        <w:t xml:space="preserve">Рекреационный туризм. Лечебно-оздоровительный туризм. </w:t>
      </w:r>
    </w:p>
    <w:p w:rsidR="00FF0F7C" w:rsidRDefault="00FF0F7C" w:rsidP="003D519C">
      <w:pPr>
        <w:jc w:val="both"/>
      </w:pPr>
      <w:r>
        <w:t xml:space="preserve">6. </w:t>
      </w:r>
      <w:r w:rsidRPr="0092641C">
        <w:t>Культурно-познавательный туризм.</w:t>
      </w:r>
    </w:p>
    <w:p w:rsidR="00FF0F7C" w:rsidRDefault="00FF0F7C" w:rsidP="003D519C">
      <w:pPr>
        <w:jc w:val="both"/>
      </w:pPr>
      <w:r>
        <w:t xml:space="preserve">7. </w:t>
      </w:r>
      <w:r w:rsidRPr="0092641C">
        <w:t>Паломничество и религиозный туризм.</w:t>
      </w:r>
    </w:p>
    <w:p w:rsidR="00FF0F7C" w:rsidRDefault="00FF0F7C" w:rsidP="003D519C">
      <w:pPr>
        <w:jc w:val="both"/>
        <w:rPr>
          <w:rFonts w:cs="Arial"/>
        </w:rPr>
      </w:pPr>
      <w:r>
        <w:t xml:space="preserve">8. </w:t>
      </w:r>
      <w:r w:rsidRPr="0092641C">
        <w:rPr>
          <w:rFonts w:cs="Arial"/>
        </w:rPr>
        <w:t>Городской туризм.</w:t>
      </w:r>
    </w:p>
    <w:p w:rsidR="00FF0F7C" w:rsidRDefault="00FF0F7C" w:rsidP="003D519C">
      <w:pPr>
        <w:jc w:val="both"/>
        <w:rPr>
          <w:rFonts w:cs="Arial"/>
        </w:rPr>
      </w:pPr>
      <w:r>
        <w:rPr>
          <w:rFonts w:cs="Arial"/>
        </w:rPr>
        <w:t xml:space="preserve">9. </w:t>
      </w:r>
      <w:r w:rsidRPr="0092641C">
        <w:rPr>
          <w:rFonts w:cs="Arial"/>
        </w:rPr>
        <w:t>Деловой туризм.</w:t>
      </w:r>
    </w:p>
    <w:p w:rsidR="00FF0F7C" w:rsidRPr="00952F45" w:rsidRDefault="00FF0F7C" w:rsidP="003D519C">
      <w:pPr>
        <w:jc w:val="both"/>
      </w:pPr>
      <w:r>
        <w:rPr>
          <w:rFonts w:cs="Arial"/>
        </w:rPr>
        <w:t xml:space="preserve">10. </w:t>
      </w:r>
      <w:r w:rsidRPr="0092641C">
        <w:rPr>
          <w:rFonts w:cs="Arial"/>
        </w:rPr>
        <w:t>Альтернативный (устойчивый) туризм.</w:t>
      </w:r>
    </w:p>
    <w:p w:rsidR="00FF0F7C" w:rsidRDefault="00FF0F7C" w:rsidP="003D519C">
      <w:pPr>
        <w:pStyle w:val="a8"/>
        <w:spacing w:after="0"/>
        <w:jc w:val="both"/>
        <w:rPr>
          <w:rFonts w:ascii="Times New Roman" w:hAnsi="Times New Roman"/>
          <w:b/>
          <w:color w:val="auto"/>
          <w:sz w:val="24"/>
          <w:szCs w:val="24"/>
        </w:rPr>
      </w:pPr>
    </w:p>
    <w:p w:rsidR="00FF0F7C" w:rsidRPr="0065192A" w:rsidRDefault="00FF0F7C" w:rsidP="003D519C">
      <w:pPr>
        <w:pStyle w:val="a8"/>
        <w:spacing w:after="0"/>
        <w:ind w:firstLine="360"/>
        <w:jc w:val="both"/>
        <w:rPr>
          <w:rFonts w:ascii="Times New Roman" w:hAnsi="Times New Roman"/>
          <w:b/>
          <w:color w:val="auto"/>
          <w:sz w:val="24"/>
          <w:szCs w:val="24"/>
        </w:rPr>
      </w:pPr>
      <w:r>
        <w:rPr>
          <w:rFonts w:ascii="Times New Roman" w:hAnsi="Times New Roman"/>
          <w:i/>
          <w:color w:val="auto"/>
          <w:sz w:val="24"/>
          <w:szCs w:val="24"/>
        </w:rPr>
        <w:t xml:space="preserve">Практическое </w:t>
      </w:r>
      <w:r w:rsidRPr="007557B3">
        <w:rPr>
          <w:rFonts w:ascii="Times New Roman" w:hAnsi="Times New Roman"/>
          <w:i/>
          <w:color w:val="auto"/>
          <w:sz w:val="24"/>
          <w:szCs w:val="24"/>
        </w:rPr>
        <w:t>задани</w:t>
      </w:r>
      <w:r>
        <w:rPr>
          <w:rFonts w:ascii="Times New Roman" w:hAnsi="Times New Roman"/>
          <w:i/>
          <w:color w:val="auto"/>
          <w:sz w:val="24"/>
          <w:szCs w:val="24"/>
        </w:rPr>
        <w:t xml:space="preserve">е: </w:t>
      </w:r>
      <w:r>
        <w:rPr>
          <w:rFonts w:ascii="Times New Roman" w:hAnsi="Times New Roman"/>
          <w:color w:val="auto"/>
          <w:sz w:val="24"/>
          <w:szCs w:val="24"/>
        </w:rPr>
        <w:t xml:space="preserve">на примере страны (по выбору студента) выделить основные сегменты туристского рынка в разрезе видов и форм международного туризма. Дать характеристику основным сегментам туристского рынка, выделить основные центры международного туризма страны, рекреационные районы (районы туристской </w:t>
      </w:r>
      <w:r>
        <w:rPr>
          <w:rFonts w:ascii="Times New Roman" w:hAnsi="Times New Roman"/>
          <w:color w:val="auto"/>
          <w:sz w:val="24"/>
          <w:szCs w:val="24"/>
        </w:rPr>
        <w:lastRenderedPageBreak/>
        <w:t>специализации), проанализировать особенности развития туризма в крупнейших туристских центрах.</w:t>
      </w:r>
    </w:p>
    <w:p w:rsidR="00FF0F7C" w:rsidRPr="00C7395D" w:rsidRDefault="00FF0F7C" w:rsidP="003D519C">
      <w:pPr>
        <w:tabs>
          <w:tab w:val="left" w:pos="1134"/>
        </w:tabs>
        <w:ind w:left="360" w:right="-1"/>
        <w:jc w:val="both"/>
        <w:rPr>
          <w:bCs/>
        </w:rPr>
      </w:pPr>
    </w:p>
    <w:p w:rsidR="00FF0F7C" w:rsidRPr="00466912" w:rsidRDefault="00FF0F7C" w:rsidP="003D519C">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FF0F7C" w:rsidRPr="005F48B9" w:rsidRDefault="00FF0F7C" w:rsidP="003D519C">
      <w:pPr>
        <w:jc w:val="both"/>
        <w:rPr>
          <w:b/>
        </w:rPr>
      </w:pPr>
    </w:p>
    <w:p w:rsidR="00FF0F7C" w:rsidRPr="00CD3615" w:rsidRDefault="00FF0F7C" w:rsidP="00341D20">
      <w:pPr>
        <w:ind w:firstLine="708"/>
        <w:jc w:val="both"/>
        <w:rPr>
          <w:color w:val="000000"/>
        </w:rPr>
      </w:pPr>
    </w:p>
    <w:p w:rsidR="00FF0F7C" w:rsidRPr="00FA628D" w:rsidRDefault="00FF0F7C" w:rsidP="003D519C">
      <w:pPr>
        <w:jc w:val="center"/>
        <w:rPr>
          <w:b/>
        </w:rPr>
      </w:pPr>
      <w:r>
        <w:rPr>
          <w:b/>
        </w:rPr>
        <w:t>Тема 5</w:t>
      </w:r>
      <w:r w:rsidRPr="00337D36">
        <w:rPr>
          <w:b/>
        </w:rPr>
        <w:t xml:space="preserve">. </w:t>
      </w:r>
      <w:r w:rsidRPr="003A76FF">
        <w:rPr>
          <w:b/>
        </w:rPr>
        <w:t>Географические тенденции развития международного туризма в Европе</w:t>
      </w:r>
    </w:p>
    <w:p w:rsidR="00FF0F7C" w:rsidRDefault="00FF0F7C" w:rsidP="00341D20">
      <w:pPr>
        <w:ind w:firstLine="708"/>
        <w:jc w:val="both"/>
        <w:rPr>
          <w:i/>
        </w:rPr>
      </w:pPr>
      <w:r w:rsidRPr="007E03E8">
        <w:rPr>
          <w:i/>
        </w:rPr>
        <w:t>Вопросы к занятию</w:t>
      </w:r>
    </w:p>
    <w:p w:rsidR="00FF0F7C" w:rsidRDefault="00FF0F7C" w:rsidP="00341D20">
      <w:pPr>
        <w:widowControl w:val="0"/>
        <w:shd w:val="clear" w:color="auto" w:fill="FFFFFF"/>
        <w:tabs>
          <w:tab w:val="left" w:pos="993"/>
        </w:tabs>
        <w:autoSpaceDE w:val="0"/>
        <w:autoSpaceDN w:val="0"/>
        <w:adjustRightInd w:val="0"/>
        <w:ind w:right="22"/>
        <w:jc w:val="both"/>
      </w:pPr>
      <w:r>
        <w:t xml:space="preserve">1. </w:t>
      </w:r>
      <w:r w:rsidRPr="00C06B3E">
        <w:t xml:space="preserve">Общие тенденции и факторы развития международного туризма в Европе. </w:t>
      </w:r>
    </w:p>
    <w:p w:rsidR="00FF0F7C" w:rsidRDefault="00FF0F7C" w:rsidP="00341D20">
      <w:pPr>
        <w:widowControl w:val="0"/>
        <w:shd w:val="clear" w:color="auto" w:fill="FFFFFF"/>
        <w:tabs>
          <w:tab w:val="left" w:pos="993"/>
        </w:tabs>
        <w:autoSpaceDE w:val="0"/>
        <w:autoSpaceDN w:val="0"/>
        <w:adjustRightInd w:val="0"/>
        <w:ind w:right="22"/>
        <w:jc w:val="both"/>
      </w:pPr>
      <w:r>
        <w:t xml:space="preserve">2. </w:t>
      </w:r>
      <w:r w:rsidRPr="00C06B3E">
        <w:t>Особенности территориальной специализации туристского хозяйства.</w:t>
      </w:r>
    </w:p>
    <w:p w:rsidR="00FF0F7C" w:rsidRDefault="00FF0F7C" w:rsidP="00341D20">
      <w:pPr>
        <w:widowControl w:val="0"/>
        <w:shd w:val="clear" w:color="auto" w:fill="FFFFFF"/>
        <w:tabs>
          <w:tab w:val="left" w:pos="993"/>
        </w:tabs>
        <w:autoSpaceDE w:val="0"/>
        <w:autoSpaceDN w:val="0"/>
        <w:adjustRightInd w:val="0"/>
        <w:ind w:right="22"/>
        <w:jc w:val="both"/>
      </w:pPr>
      <w:r>
        <w:t xml:space="preserve">3. </w:t>
      </w:r>
      <w:r w:rsidRPr="00C06B3E">
        <w:t>Тенденции развития международного туризма в Средиземноморье. Виды международного туризма и крупнейшие туристские центры.</w:t>
      </w:r>
    </w:p>
    <w:p w:rsidR="00FF0F7C" w:rsidRDefault="00FF0F7C" w:rsidP="00341D20">
      <w:pPr>
        <w:widowControl w:val="0"/>
        <w:shd w:val="clear" w:color="auto" w:fill="FFFFFF"/>
        <w:tabs>
          <w:tab w:val="left" w:pos="993"/>
        </w:tabs>
        <w:autoSpaceDE w:val="0"/>
        <w:autoSpaceDN w:val="0"/>
        <w:adjustRightInd w:val="0"/>
        <w:ind w:right="22"/>
        <w:jc w:val="both"/>
      </w:pPr>
      <w:r>
        <w:t xml:space="preserve">4. </w:t>
      </w:r>
      <w:r w:rsidRPr="00C06B3E">
        <w:t>Тенденции развития международного туризма в Альпийском районе. Виды международного туризма и крупнейшие туристские центры.</w:t>
      </w:r>
    </w:p>
    <w:p w:rsidR="00FF0F7C" w:rsidRDefault="00FF0F7C" w:rsidP="00341D20">
      <w:pPr>
        <w:widowControl w:val="0"/>
        <w:shd w:val="clear" w:color="auto" w:fill="FFFFFF"/>
        <w:tabs>
          <w:tab w:val="left" w:pos="993"/>
        </w:tabs>
        <w:autoSpaceDE w:val="0"/>
        <w:autoSpaceDN w:val="0"/>
        <w:adjustRightInd w:val="0"/>
        <w:ind w:right="22"/>
        <w:jc w:val="both"/>
        <w:rPr>
          <w:spacing w:val="-1"/>
        </w:rPr>
      </w:pPr>
      <w:r>
        <w:t xml:space="preserve">5. </w:t>
      </w:r>
      <w:r w:rsidRPr="00C06B3E">
        <w:t>Тенденции развития ме</w:t>
      </w:r>
      <w:r>
        <w:t>ждународного туризма в Западное</w:t>
      </w:r>
      <w:r w:rsidRPr="00C06B3E">
        <w:t xml:space="preserve">вропейском туристском </w:t>
      </w:r>
      <w:r w:rsidRPr="00C06B3E">
        <w:rPr>
          <w:spacing w:val="-1"/>
        </w:rPr>
        <w:t xml:space="preserve">районе. Виды международного туризма и крупнейшие туристские центры. </w:t>
      </w:r>
    </w:p>
    <w:p w:rsidR="00FF0F7C" w:rsidRDefault="00FF0F7C" w:rsidP="00341D20">
      <w:pPr>
        <w:widowControl w:val="0"/>
        <w:shd w:val="clear" w:color="auto" w:fill="FFFFFF"/>
        <w:tabs>
          <w:tab w:val="left" w:pos="993"/>
        </w:tabs>
        <w:autoSpaceDE w:val="0"/>
        <w:autoSpaceDN w:val="0"/>
        <w:adjustRightInd w:val="0"/>
        <w:ind w:right="22"/>
        <w:jc w:val="both"/>
        <w:rPr>
          <w:spacing w:val="-1"/>
        </w:rPr>
      </w:pPr>
      <w:r>
        <w:rPr>
          <w:spacing w:val="-1"/>
        </w:rPr>
        <w:t xml:space="preserve">6. </w:t>
      </w:r>
      <w:r w:rsidRPr="00C06B3E">
        <w:t xml:space="preserve">Тенденции  развития  международного туризма в  Северной  Европе. Особенности </w:t>
      </w:r>
      <w:r w:rsidRPr="00C06B3E">
        <w:rPr>
          <w:spacing w:val="-1"/>
        </w:rPr>
        <w:t>туристских предложений стран Северной Европы, крупнейшие туристские центры.</w:t>
      </w:r>
    </w:p>
    <w:p w:rsidR="00FF0F7C" w:rsidRPr="00421296" w:rsidRDefault="00FF0F7C" w:rsidP="00341D20">
      <w:pPr>
        <w:widowControl w:val="0"/>
        <w:shd w:val="clear" w:color="auto" w:fill="FFFFFF"/>
        <w:tabs>
          <w:tab w:val="left" w:pos="993"/>
        </w:tabs>
        <w:autoSpaceDE w:val="0"/>
        <w:autoSpaceDN w:val="0"/>
        <w:adjustRightInd w:val="0"/>
        <w:ind w:right="22"/>
        <w:jc w:val="both"/>
        <w:rPr>
          <w:spacing w:val="-18"/>
        </w:rPr>
      </w:pPr>
      <w:r>
        <w:rPr>
          <w:spacing w:val="-1"/>
        </w:rPr>
        <w:t xml:space="preserve">7. </w:t>
      </w:r>
      <w:r w:rsidRPr="00C06B3E">
        <w:rPr>
          <w:spacing w:val="-1"/>
        </w:rPr>
        <w:t xml:space="preserve"> Тенденции развития международного туризма в </w:t>
      </w:r>
      <w:r w:rsidRPr="00C06B3E">
        <w:t xml:space="preserve">странах Центральной и Восточной Европы (ЦВЕ). </w:t>
      </w:r>
      <w:r w:rsidRPr="00C06B3E">
        <w:rPr>
          <w:spacing w:val="-1"/>
        </w:rPr>
        <w:t>Основные виды международного туризма в ЦВЕ. Крупнейшие туристские центры.</w:t>
      </w:r>
    </w:p>
    <w:p w:rsidR="00FF0F7C" w:rsidRDefault="00FF0F7C" w:rsidP="00341D20">
      <w:pPr>
        <w:jc w:val="both"/>
        <w:rPr>
          <w:b/>
        </w:rPr>
      </w:pPr>
    </w:p>
    <w:p w:rsidR="00FF0F7C" w:rsidRDefault="00FF0F7C" w:rsidP="00341D20">
      <w:pPr>
        <w:ind w:firstLine="567"/>
        <w:jc w:val="both"/>
      </w:pPr>
      <w:r w:rsidRPr="001D3ABC">
        <w:rPr>
          <w:i/>
        </w:rPr>
        <w:t xml:space="preserve">Практическое задание 1: </w:t>
      </w:r>
      <w:r w:rsidRPr="001D3ABC">
        <w:t xml:space="preserve">Изучить географию туристских потоков </w:t>
      </w:r>
      <w:r>
        <w:t xml:space="preserve">в макро- и </w:t>
      </w:r>
      <w:proofErr w:type="spellStart"/>
      <w:r>
        <w:t>мезорегионах</w:t>
      </w:r>
      <w:proofErr w:type="spellEnd"/>
      <w:r>
        <w:t xml:space="preserve"> Европы</w:t>
      </w:r>
      <w:r w:rsidRPr="001D3ABC">
        <w:t>, построив матрицу туристских миграций. Сделать вывод об особенностях современной географической структуры туристских потоков. Для построения матрицы использовать статистические показатели въездных и выездных потоков.</w:t>
      </w:r>
    </w:p>
    <w:p w:rsidR="00FF0F7C" w:rsidRDefault="00FF0F7C" w:rsidP="00341D20">
      <w:pPr>
        <w:ind w:firstLine="567"/>
        <w:jc w:val="both"/>
      </w:pPr>
    </w:p>
    <w:p w:rsidR="00FF0F7C" w:rsidRPr="000F229C" w:rsidRDefault="00FF0F7C" w:rsidP="00341D20">
      <w:pPr>
        <w:ind w:firstLine="567"/>
        <w:jc w:val="both"/>
      </w:pPr>
      <w:r w:rsidRPr="001D3ABC">
        <w:rPr>
          <w:i/>
        </w:rPr>
        <w:t xml:space="preserve">Практическое </w:t>
      </w:r>
      <w:r>
        <w:rPr>
          <w:i/>
        </w:rPr>
        <w:t>задание 2</w:t>
      </w:r>
      <w:r w:rsidRPr="001D3ABC">
        <w:rPr>
          <w:i/>
        </w:rPr>
        <w:t>:</w:t>
      </w:r>
      <w:r w:rsidRPr="000F229C">
        <w:t xml:space="preserve">Изучить динамику географической структуры туристских потоков в изучаемом регионе с использованием графической модели треугольника </w:t>
      </w:r>
      <w:proofErr w:type="spellStart"/>
      <w:r w:rsidRPr="000F229C">
        <w:t>Перэ</w:t>
      </w:r>
      <w:proofErr w:type="spellEnd"/>
      <w:r w:rsidRPr="000F229C">
        <w:t>. Сделать вывод об особенностях географической структуры туристских миграций в  выбранном регионе.</w:t>
      </w:r>
    </w:p>
    <w:p w:rsidR="00FF0F7C" w:rsidRPr="001D3ABC" w:rsidRDefault="00FF0F7C" w:rsidP="00341D20">
      <w:pPr>
        <w:jc w:val="both"/>
        <w:rPr>
          <w:i/>
        </w:rPr>
      </w:pPr>
    </w:p>
    <w:p w:rsidR="00FF0F7C" w:rsidRDefault="00FF0F7C" w:rsidP="00341D20">
      <w:pPr>
        <w:jc w:val="both"/>
        <w:rPr>
          <w:b/>
        </w:rPr>
      </w:pPr>
    </w:p>
    <w:p w:rsidR="00FF0F7C" w:rsidRPr="003A76FF" w:rsidRDefault="00FF0F7C" w:rsidP="003D519C">
      <w:pPr>
        <w:jc w:val="center"/>
        <w:rPr>
          <w:b/>
        </w:rPr>
      </w:pPr>
      <w:r>
        <w:rPr>
          <w:b/>
        </w:rPr>
        <w:t xml:space="preserve">Тема 6. </w:t>
      </w:r>
      <w:r w:rsidRPr="003A76FF">
        <w:rPr>
          <w:b/>
        </w:rPr>
        <w:t>Географические тенденции развития международного туризма в Америке</w:t>
      </w:r>
    </w:p>
    <w:p w:rsidR="00FF0F7C" w:rsidRDefault="00FF0F7C" w:rsidP="00341D20">
      <w:pPr>
        <w:ind w:firstLine="708"/>
        <w:jc w:val="both"/>
        <w:rPr>
          <w:i/>
        </w:rPr>
      </w:pPr>
      <w:r w:rsidRPr="002E6EA5">
        <w:rPr>
          <w:i/>
        </w:rPr>
        <w:t>Вопросы к занятию</w:t>
      </w:r>
    </w:p>
    <w:p w:rsidR="00FF0F7C" w:rsidRDefault="00FF0F7C" w:rsidP="00341D20">
      <w:pPr>
        <w:widowControl w:val="0"/>
        <w:shd w:val="clear" w:color="auto" w:fill="FFFFFF"/>
        <w:tabs>
          <w:tab w:val="left" w:pos="34"/>
        </w:tabs>
        <w:autoSpaceDE w:val="0"/>
        <w:autoSpaceDN w:val="0"/>
        <w:adjustRightInd w:val="0"/>
        <w:ind w:right="29"/>
        <w:jc w:val="both"/>
      </w:pPr>
      <w:r>
        <w:t xml:space="preserve">1. </w:t>
      </w:r>
      <w:r w:rsidRPr="00C06B3E">
        <w:t>Общие тенденции и факторы развития международного туризма в Америке.</w:t>
      </w:r>
    </w:p>
    <w:p w:rsidR="00FF0F7C" w:rsidRDefault="00FF0F7C" w:rsidP="00341D20">
      <w:pPr>
        <w:widowControl w:val="0"/>
        <w:shd w:val="clear" w:color="auto" w:fill="FFFFFF"/>
        <w:tabs>
          <w:tab w:val="left" w:pos="34"/>
        </w:tabs>
        <w:autoSpaceDE w:val="0"/>
        <w:autoSpaceDN w:val="0"/>
        <w:adjustRightInd w:val="0"/>
        <w:ind w:right="29"/>
        <w:jc w:val="both"/>
        <w:rPr>
          <w:spacing w:val="-1"/>
        </w:rPr>
      </w:pPr>
      <w:r>
        <w:rPr>
          <w:spacing w:val="-18"/>
        </w:rPr>
        <w:t xml:space="preserve">2. </w:t>
      </w:r>
      <w:r w:rsidRPr="00C06B3E">
        <w:rPr>
          <w:spacing w:val="-1"/>
        </w:rPr>
        <w:t xml:space="preserve">Тенденции и перспективы развития международного туризма в Северной Америке. </w:t>
      </w:r>
    </w:p>
    <w:p w:rsidR="00FF0F7C" w:rsidRDefault="00FF0F7C" w:rsidP="00341D20">
      <w:pPr>
        <w:shd w:val="clear" w:color="auto" w:fill="FFFFFF"/>
        <w:ind w:right="14"/>
        <w:jc w:val="both"/>
      </w:pPr>
      <w:r>
        <w:rPr>
          <w:spacing w:val="-18"/>
        </w:rPr>
        <w:t xml:space="preserve">3. </w:t>
      </w:r>
      <w:r w:rsidRPr="00C06B3E">
        <w:t xml:space="preserve">Рекреационно-туристский потенциал стран Северной Америки. </w:t>
      </w:r>
    </w:p>
    <w:p w:rsidR="00FF0F7C" w:rsidRDefault="00FF0F7C" w:rsidP="00341D20">
      <w:pPr>
        <w:shd w:val="clear" w:color="auto" w:fill="FFFFFF"/>
        <w:tabs>
          <w:tab w:val="left" w:pos="0"/>
        </w:tabs>
        <w:ind w:right="22"/>
        <w:jc w:val="both"/>
      </w:pPr>
      <w:r>
        <w:t xml:space="preserve">4. </w:t>
      </w:r>
      <w:r w:rsidRPr="00C06B3E">
        <w:t>Виды международного туризма в Северной Америке. Крупнейшие туристские центры.</w:t>
      </w:r>
    </w:p>
    <w:p w:rsidR="00FF0F7C" w:rsidRDefault="00FF0F7C" w:rsidP="00341D20">
      <w:pPr>
        <w:shd w:val="clear" w:color="auto" w:fill="FFFFFF"/>
        <w:tabs>
          <w:tab w:val="left" w:pos="993"/>
        </w:tabs>
        <w:ind w:right="22"/>
        <w:jc w:val="both"/>
      </w:pPr>
      <w:r>
        <w:t xml:space="preserve">5. </w:t>
      </w:r>
      <w:r w:rsidRPr="00C06B3E">
        <w:rPr>
          <w:spacing w:val="-1"/>
        </w:rPr>
        <w:t xml:space="preserve">Особенности развития международного туризма в </w:t>
      </w:r>
      <w:proofErr w:type="spellStart"/>
      <w:r w:rsidRPr="00C06B3E">
        <w:rPr>
          <w:spacing w:val="-1"/>
        </w:rPr>
        <w:t>Карибскоммезорегионе</w:t>
      </w:r>
      <w:proofErr w:type="spellEnd"/>
      <w:r w:rsidRPr="00C06B3E">
        <w:rPr>
          <w:spacing w:val="-1"/>
        </w:rPr>
        <w:t xml:space="preserve">. Виды </w:t>
      </w:r>
      <w:r w:rsidRPr="00C06B3E">
        <w:t>международного туризма. Крупнейшие туристские центры.</w:t>
      </w:r>
    </w:p>
    <w:p w:rsidR="00FF0F7C" w:rsidRPr="00421296" w:rsidRDefault="00FF0F7C" w:rsidP="00341D20">
      <w:pPr>
        <w:shd w:val="clear" w:color="auto" w:fill="FFFFFF"/>
        <w:tabs>
          <w:tab w:val="left" w:pos="993"/>
        </w:tabs>
        <w:ind w:right="22"/>
        <w:jc w:val="both"/>
      </w:pPr>
      <w:r>
        <w:t xml:space="preserve">6. </w:t>
      </w:r>
      <w:r w:rsidRPr="00C06B3E">
        <w:t>Особенности развития международного туризма в Южной Америке. Виды международного туризма. Крупнейшие туристские центры.</w:t>
      </w:r>
    </w:p>
    <w:p w:rsidR="00FF0F7C" w:rsidRDefault="00FF0F7C" w:rsidP="00341D20">
      <w:pPr>
        <w:ind w:firstLine="567"/>
        <w:jc w:val="both"/>
        <w:rPr>
          <w:i/>
        </w:rPr>
      </w:pPr>
    </w:p>
    <w:p w:rsidR="00FF0F7C" w:rsidRDefault="00FF0F7C" w:rsidP="00341D20">
      <w:pPr>
        <w:ind w:firstLine="567"/>
        <w:jc w:val="both"/>
        <w:rPr>
          <w:b/>
        </w:rPr>
      </w:pPr>
      <w:r>
        <w:rPr>
          <w:i/>
        </w:rPr>
        <w:t>П</w:t>
      </w:r>
      <w:r w:rsidRPr="00466912">
        <w:rPr>
          <w:i/>
        </w:rPr>
        <w:t>одготовка и защита информационного проекта (презентации)</w:t>
      </w:r>
      <w:r>
        <w:t xml:space="preserve">: на примере </w:t>
      </w:r>
      <w:proofErr w:type="spellStart"/>
      <w:r>
        <w:t>мезорегиона</w:t>
      </w:r>
      <w:proofErr w:type="spellEnd"/>
      <w:r>
        <w:t xml:space="preserve"> Америки (по выбору) подготовить информационный проект на тему «</w:t>
      </w:r>
      <w:r w:rsidRPr="00C06B3E">
        <w:rPr>
          <w:spacing w:val="-1"/>
        </w:rPr>
        <w:t xml:space="preserve">Основные виды </w:t>
      </w:r>
      <w:r>
        <w:rPr>
          <w:spacing w:val="-1"/>
        </w:rPr>
        <w:t xml:space="preserve">и формы </w:t>
      </w:r>
      <w:r w:rsidRPr="00C06B3E">
        <w:rPr>
          <w:spacing w:val="-1"/>
        </w:rPr>
        <w:t>международного туризма. Крупнейшие туристские центры</w:t>
      </w:r>
      <w:r>
        <w:rPr>
          <w:spacing w:val="-1"/>
        </w:rPr>
        <w:t>»</w:t>
      </w:r>
    </w:p>
    <w:p w:rsidR="00FF0F7C" w:rsidRDefault="00FF0F7C" w:rsidP="00341D20">
      <w:pPr>
        <w:ind w:firstLine="360"/>
        <w:jc w:val="both"/>
        <w:rPr>
          <w:i/>
        </w:rPr>
      </w:pPr>
    </w:p>
    <w:p w:rsidR="00FF0F7C" w:rsidRDefault="00FF0F7C" w:rsidP="00341D20">
      <w:pPr>
        <w:pStyle w:val="c0"/>
        <w:spacing w:before="0" w:beforeAutospacing="0" w:after="0" w:afterAutospacing="0"/>
        <w:jc w:val="both"/>
        <w:rPr>
          <w:rFonts w:ascii="Tahoma" w:hAnsi="Tahoma" w:cs="Tahoma"/>
          <w:color w:val="525252"/>
          <w:sz w:val="20"/>
          <w:szCs w:val="20"/>
        </w:rPr>
      </w:pPr>
      <w:r>
        <w:rPr>
          <w:i/>
        </w:rPr>
        <w:tab/>
      </w:r>
    </w:p>
    <w:p w:rsidR="00FF0F7C" w:rsidRDefault="00FF0F7C" w:rsidP="003D519C">
      <w:pPr>
        <w:jc w:val="center"/>
        <w:rPr>
          <w:b/>
        </w:rPr>
      </w:pPr>
      <w:r>
        <w:rPr>
          <w:b/>
        </w:rPr>
        <w:lastRenderedPageBreak/>
        <w:t xml:space="preserve">Тема 7. </w:t>
      </w:r>
      <w:r w:rsidRPr="003A76FF">
        <w:rPr>
          <w:b/>
        </w:rPr>
        <w:t xml:space="preserve">Географические тенденции развития </w:t>
      </w:r>
      <w:r>
        <w:rPr>
          <w:b/>
        </w:rPr>
        <w:t>международного туризма в Азии и Австралии.</w:t>
      </w:r>
    </w:p>
    <w:p w:rsidR="00FF0F7C" w:rsidRPr="00FA628D" w:rsidRDefault="00FF0F7C" w:rsidP="00341D20">
      <w:pPr>
        <w:ind w:firstLine="708"/>
        <w:jc w:val="both"/>
        <w:rPr>
          <w:i/>
        </w:rPr>
      </w:pPr>
      <w:r w:rsidRPr="002E6EA5">
        <w:rPr>
          <w:i/>
        </w:rPr>
        <w:t>Вопросы к занятию</w:t>
      </w:r>
    </w:p>
    <w:p w:rsidR="00FF0F7C" w:rsidRPr="00C06B3E" w:rsidRDefault="00FF0F7C" w:rsidP="00341D20">
      <w:pPr>
        <w:widowControl w:val="0"/>
        <w:numPr>
          <w:ilvl w:val="0"/>
          <w:numId w:val="37"/>
        </w:numPr>
        <w:shd w:val="clear" w:color="auto" w:fill="FFFFFF"/>
        <w:tabs>
          <w:tab w:val="left" w:pos="34"/>
        </w:tabs>
        <w:autoSpaceDE w:val="0"/>
        <w:autoSpaceDN w:val="0"/>
        <w:adjustRightInd w:val="0"/>
        <w:ind w:left="0" w:right="22" w:firstLine="502"/>
        <w:jc w:val="both"/>
        <w:rPr>
          <w:spacing w:val="-9"/>
        </w:rPr>
      </w:pPr>
      <w:r w:rsidRPr="00C06B3E">
        <w:t>Общие тенденции и факторы развития международного туризма в Азиатско-Тихоокеанском регионе. (АТР). Особенности территориальной специализации туристского хозяйства.</w:t>
      </w:r>
    </w:p>
    <w:p w:rsidR="00FF0F7C" w:rsidRPr="00C06B3E" w:rsidRDefault="00FF0F7C" w:rsidP="00341D20">
      <w:pPr>
        <w:widowControl w:val="0"/>
        <w:numPr>
          <w:ilvl w:val="0"/>
          <w:numId w:val="37"/>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Восточной </w:t>
      </w:r>
      <w:r w:rsidRPr="00C06B3E">
        <w:rPr>
          <w:spacing w:val="-1"/>
        </w:rPr>
        <w:t>Азии. Основные виды международного туризма и крупнейшие туристские центры.</w:t>
      </w:r>
    </w:p>
    <w:p w:rsidR="00FF0F7C" w:rsidRPr="00C06B3E" w:rsidRDefault="00FF0F7C" w:rsidP="00341D20">
      <w:pPr>
        <w:widowControl w:val="0"/>
        <w:numPr>
          <w:ilvl w:val="0"/>
          <w:numId w:val="37"/>
        </w:numPr>
        <w:shd w:val="clear" w:color="auto" w:fill="FFFFFF"/>
        <w:tabs>
          <w:tab w:val="left" w:pos="993"/>
        </w:tabs>
        <w:autoSpaceDE w:val="0"/>
        <w:autoSpaceDN w:val="0"/>
        <w:adjustRightInd w:val="0"/>
        <w:ind w:left="0" w:right="36" w:firstLine="567"/>
        <w:jc w:val="both"/>
        <w:rPr>
          <w:spacing w:val="-1"/>
        </w:rPr>
      </w:pPr>
      <w:r w:rsidRPr="00C06B3E">
        <w:rPr>
          <w:spacing w:val="-2"/>
        </w:rPr>
        <w:t xml:space="preserve">Особенности и факторы развития международного туризма в странах Юго-Восточной </w:t>
      </w:r>
      <w:r w:rsidRPr="00C06B3E">
        <w:rPr>
          <w:spacing w:val="-1"/>
        </w:rPr>
        <w:t>Азии. Основные виды международного туризма и крупнейшие туристские центры.</w:t>
      </w:r>
    </w:p>
    <w:p w:rsidR="00FF0F7C" w:rsidRPr="00C06B3E" w:rsidRDefault="00FF0F7C" w:rsidP="00341D20">
      <w:pPr>
        <w:widowControl w:val="0"/>
        <w:numPr>
          <w:ilvl w:val="0"/>
          <w:numId w:val="37"/>
        </w:numPr>
        <w:shd w:val="clear" w:color="auto" w:fill="FFFFFF"/>
        <w:tabs>
          <w:tab w:val="left" w:pos="993"/>
        </w:tabs>
        <w:autoSpaceDE w:val="0"/>
        <w:autoSpaceDN w:val="0"/>
        <w:adjustRightInd w:val="0"/>
        <w:ind w:left="0" w:right="43" w:firstLine="567"/>
        <w:jc w:val="both"/>
        <w:rPr>
          <w:spacing w:val="-11"/>
        </w:rPr>
      </w:pPr>
      <w:r w:rsidRPr="00C06B3E">
        <w:rPr>
          <w:spacing w:val="-1"/>
        </w:rPr>
        <w:t xml:space="preserve">Общие тенденции и факторы развития международного туризма в Южной Азии. </w:t>
      </w:r>
      <w:r w:rsidRPr="00C06B3E">
        <w:t>Рекреационный потенциал. Крупнейшие туристские центры</w:t>
      </w:r>
    </w:p>
    <w:p w:rsidR="00FF0F7C" w:rsidRPr="00FA628D" w:rsidRDefault="00FF0F7C" w:rsidP="00341D20">
      <w:pPr>
        <w:widowControl w:val="0"/>
        <w:numPr>
          <w:ilvl w:val="0"/>
          <w:numId w:val="37"/>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Юго-Западной Азии. Рекреационный потенциал и крупнейшие туристские центры.</w:t>
      </w:r>
    </w:p>
    <w:p w:rsidR="00FF0F7C" w:rsidRPr="000F229C" w:rsidRDefault="00FF0F7C" w:rsidP="00341D20">
      <w:pPr>
        <w:widowControl w:val="0"/>
        <w:numPr>
          <w:ilvl w:val="0"/>
          <w:numId w:val="37"/>
        </w:numPr>
        <w:shd w:val="clear" w:color="auto" w:fill="FFFFFF"/>
        <w:tabs>
          <w:tab w:val="left" w:pos="993"/>
        </w:tabs>
        <w:autoSpaceDE w:val="0"/>
        <w:autoSpaceDN w:val="0"/>
        <w:adjustRightInd w:val="0"/>
        <w:ind w:left="0" w:right="36" w:firstLine="567"/>
        <w:jc w:val="both"/>
        <w:rPr>
          <w:spacing w:val="-10"/>
        </w:rPr>
      </w:pPr>
      <w:r w:rsidRPr="00C06B3E">
        <w:t>Общие тенденции и факторы развития международного туризма в Австралии и Океании. Рекреационный потенциал и крупнейшие туристские центры.</w:t>
      </w:r>
    </w:p>
    <w:p w:rsidR="00FF0F7C" w:rsidRPr="00FA628D" w:rsidRDefault="00FF0F7C" w:rsidP="00341D20">
      <w:pPr>
        <w:widowControl w:val="0"/>
        <w:shd w:val="clear" w:color="auto" w:fill="FFFFFF"/>
        <w:tabs>
          <w:tab w:val="left" w:pos="993"/>
        </w:tabs>
        <w:autoSpaceDE w:val="0"/>
        <w:autoSpaceDN w:val="0"/>
        <w:adjustRightInd w:val="0"/>
        <w:ind w:left="567" w:right="36"/>
        <w:jc w:val="both"/>
        <w:rPr>
          <w:spacing w:val="-10"/>
        </w:rPr>
      </w:pPr>
    </w:p>
    <w:p w:rsidR="00FF0F7C" w:rsidRPr="000F229C" w:rsidRDefault="00FF0F7C" w:rsidP="00341D20">
      <w:pPr>
        <w:ind w:firstLine="567"/>
        <w:jc w:val="both"/>
        <w:rPr>
          <w:b/>
        </w:rPr>
      </w:pPr>
      <w:r w:rsidRPr="000F229C">
        <w:rPr>
          <w:i/>
        </w:rPr>
        <w:t>Подготовка и защита информационного проекта (презентации)</w:t>
      </w:r>
      <w:r>
        <w:t xml:space="preserve">: на примере </w:t>
      </w:r>
      <w:proofErr w:type="spellStart"/>
      <w:r>
        <w:t>мезорегиона</w:t>
      </w:r>
      <w:proofErr w:type="spellEnd"/>
      <w:r>
        <w:t xml:space="preserve"> АТР (по выбору) подготовить информационный проект на тему «</w:t>
      </w:r>
      <w:r w:rsidRPr="000F229C">
        <w:rPr>
          <w:spacing w:val="-1"/>
        </w:rPr>
        <w:t>Основные виды и формы международного туризма. Крупнейшие туристские центры»</w:t>
      </w:r>
    </w:p>
    <w:p w:rsidR="00FF0F7C" w:rsidRDefault="00FF0F7C" w:rsidP="00341D20">
      <w:pPr>
        <w:jc w:val="both"/>
        <w:rPr>
          <w:b/>
        </w:rPr>
      </w:pPr>
    </w:p>
    <w:p w:rsidR="00FF0F7C" w:rsidRPr="003A76FF" w:rsidRDefault="00FF0F7C" w:rsidP="003D519C">
      <w:pPr>
        <w:jc w:val="center"/>
        <w:rPr>
          <w:b/>
        </w:rPr>
      </w:pPr>
      <w:r>
        <w:rPr>
          <w:b/>
        </w:rPr>
        <w:t xml:space="preserve">Тема 8. </w:t>
      </w:r>
      <w:r w:rsidRPr="003A76FF">
        <w:rPr>
          <w:b/>
        </w:rPr>
        <w:t>Африка – потенциальный туристский район мирового туризма</w:t>
      </w:r>
    </w:p>
    <w:p w:rsidR="00FF0F7C" w:rsidRPr="00FA628D" w:rsidRDefault="00FF0F7C" w:rsidP="00341D20">
      <w:pPr>
        <w:ind w:firstLine="708"/>
        <w:jc w:val="both"/>
        <w:rPr>
          <w:i/>
        </w:rPr>
      </w:pPr>
      <w:r w:rsidRPr="002E6EA5">
        <w:rPr>
          <w:i/>
        </w:rPr>
        <w:t>Вопросы к занятию</w:t>
      </w:r>
    </w:p>
    <w:p w:rsidR="00FF0F7C" w:rsidRDefault="00FF0F7C" w:rsidP="00341D20">
      <w:pPr>
        <w:widowControl w:val="0"/>
        <w:autoSpaceDE w:val="0"/>
        <w:autoSpaceDN w:val="0"/>
        <w:adjustRightInd w:val="0"/>
        <w:ind w:firstLine="709"/>
        <w:jc w:val="both"/>
      </w:pPr>
      <w:r>
        <w:t xml:space="preserve">1. </w:t>
      </w:r>
      <w:r w:rsidRPr="00C06B3E">
        <w:t xml:space="preserve">Общие тенденции и факторы развития международного туризма в Африке. </w:t>
      </w:r>
    </w:p>
    <w:p w:rsidR="00FF0F7C" w:rsidRDefault="00FF0F7C" w:rsidP="00341D20">
      <w:pPr>
        <w:widowControl w:val="0"/>
        <w:autoSpaceDE w:val="0"/>
        <w:autoSpaceDN w:val="0"/>
        <w:adjustRightInd w:val="0"/>
        <w:ind w:firstLine="709"/>
        <w:jc w:val="both"/>
      </w:pPr>
      <w:r>
        <w:t xml:space="preserve">2. </w:t>
      </w:r>
      <w:r w:rsidRPr="00C06B3E">
        <w:t xml:space="preserve">Туристские </w:t>
      </w:r>
      <w:proofErr w:type="spellStart"/>
      <w:r w:rsidRPr="00C06B3E">
        <w:t>мезорегионы</w:t>
      </w:r>
      <w:proofErr w:type="spellEnd"/>
      <w:r w:rsidRPr="00C06B3E">
        <w:t>, их рекреационный потенциал и крупнейшие туристские центры.</w:t>
      </w:r>
    </w:p>
    <w:p w:rsidR="00FF0F7C" w:rsidRDefault="00FF0F7C" w:rsidP="00341D20">
      <w:pPr>
        <w:pStyle w:val="23"/>
        <w:spacing w:after="0" w:line="240" w:lineRule="auto"/>
        <w:ind w:firstLine="708"/>
      </w:pPr>
      <w:r>
        <w:t xml:space="preserve">3. </w:t>
      </w:r>
      <w:proofErr w:type="spellStart"/>
      <w:r w:rsidRPr="0024141D">
        <w:t>Внутрирегиональные</w:t>
      </w:r>
      <w:proofErr w:type="spellEnd"/>
      <w:r w:rsidRPr="0024141D">
        <w:t xml:space="preserve"> различия в освоении туристского пространства Африки. </w:t>
      </w:r>
    </w:p>
    <w:p w:rsidR="00FF0F7C" w:rsidRDefault="00FF0F7C" w:rsidP="00341D20">
      <w:pPr>
        <w:pStyle w:val="23"/>
        <w:spacing w:after="0" w:line="240" w:lineRule="auto"/>
        <w:ind w:firstLine="708"/>
      </w:pPr>
      <w:r>
        <w:t xml:space="preserve">4. </w:t>
      </w:r>
      <w:r w:rsidRPr="0024141D">
        <w:t xml:space="preserve">Рекреационный потенциал и крупнейшие туристские центры Северной Африки (Египет, Алжир, Тунис, Марокко). </w:t>
      </w:r>
    </w:p>
    <w:p w:rsidR="00FF0F7C" w:rsidRDefault="00FF0F7C" w:rsidP="00341D20">
      <w:pPr>
        <w:pStyle w:val="23"/>
        <w:spacing w:after="0" w:line="240" w:lineRule="auto"/>
        <w:ind w:firstLine="708"/>
      </w:pPr>
      <w:r>
        <w:t xml:space="preserve">5. </w:t>
      </w:r>
      <w:r w:rsidRPr="0024141D">
        <w:t xml:space="preserve">Рекреационный потенциал Тропической Африки. </w:t>
      </w:r>
    </w:p>
    <w:p w:rsidR="00FF0F7C" w:rsidRPr="0024141D" w:rsidRDefault="00FF0F7C" w:rsidP="00341D20">
      <w:pPr>
        <w:pStyle w:val="23"/>
        <w:spacing w:after="0" w:line="240" w:lineRule="auto"/>
        <w:ind w:firstLine="708"/>
      </w:pPr>
      <w:r>
        <w:t xml:space="preserve">6. </w:t>
      </w:r>
      <w:r w:rsidRPr="0024141D">
        <w:t>Природные охраняемые территории Восточной Африки (Кения, Танзания).</w:t>
      </w:r>
    </w:p>
    <w:p w:rsidR="00FF0F7C" w:rsidRDefault="00FF0F7C" w:rsidP="00341D20">
      <w:pPr>
        <w:widowControl w:val="0"/>
        <w:autoSpaceDE w:val="0"/>
        <w:autoSpaceDN w:val="0"/>
        <w:adjustRightInd w:val="0"/>
        <w:ind w:firstLine="709"/>
        <w:jc w:val="both"/>
        <w:rPr>
          <w:b/>
        </w:rPr>
      </w:pPr>
    </w:p>
    <w:p w:rsidR="00FF0F7C" w:rsidRDefault="00FF0F7C" w:rsidP="00341D20">
      <w:pPr>
        <w:ind w:firstLine="567"/>
        <w:jc w:val="both"/>
        <w:rPr>
          <w:i/>
        </w:rPr>
      </w:pPr>
    </w:p>
    <w:p w:rsidR="00FF0F7C" w:rsidRDefault="00FF0F7C" w:rsidP="00341D20">
      <w:pPr>
        <w:ind w:firstLine="567"/>
        <w:jc w:val="both"/>
        <w:rPr>
          <w:b/>
        </w:rPr>
      </w:pPr>
      <w:r>
        <w:rPr>
          <w:i/>
        </w:rPr>
        <w:t>П</w:t>
      </w:r>
      <w:r w:rsidRPr="00466912">
        <w:rPr>
          <w:i/>
        </w:rPr>
        <w:t>одготовка и защита информационного проекта (презентации)</w:t>
      </w:r>
      <w:r>
        <w:t>: на примере любой страны Африки (по выбору) подготовить информационный проект на тему «</w:t>
      </w:r>
      <w:r w:rsidRPr="00C06B3E">
        <w:rPr>
          <w:spacing w:val="-1"/>
        </w:rPr>
        <w:t xml:space="preserve">Основные виды </w:t>
      </w:r>
      <w:r>
        <w:rPr>
          <w:spacing w:val="-1"/>
        </w:rPr>
        <w:t xml:space="preserve">и формы </w:t>
      </w:r>
      <w:r w:rsidRPr="00C06B3E">
        <w:rPr>
          <w:spacing w:val="-1"/>
        </w:rPr>
        <w:t>международного туризма. Крупнейшие туристские центры</w:t>
      </w:r>
      <w:r>
        <w:rPr>
          <w:spacing w:val="-1"/>
        </w:rPr>
        <w:t>».</w:t>
      </w:r>
    </w:p>
    <w:p w:rsidR="00FF0F7C" w:rsidRPr="00341D20" w:rsidRDefault="00FF0F7C" w:rsidP="00341D20">
      <w:pPr>
        <w:pStyle w:val="1"/>
        <w:spacing w:after="0" w:line="240" w:lineRule="auto"/>
        <w:ind w:left="0"/>
        <w:jc w:val="both"/>
        <w:rPr>
          <w:rFonts w:ascii="Times New Roman" w:hAnsi="Times New Roman"/>
          <w:bCs/>
          <w:sz w:val="24"/>
          <w:szCs w:val="24"/>
        </w:rPr>
      </w:pPr>
    </w:p>
    <w:p w:rsidR="00FF0F7C" w:rsidRPr="00341D20" w:rsidRDefault="00FF0F7C" w:rsidP="00341D20">
      <w:pPr>
        <w:pStyle w:val="1"/>
        <w:spacing w:after="0" w:line="240" w:lineRule="auto"/>
        <w:ind w:left="0"/>
        <w:rPr>
          <w:rFonts w:ascii="Times New Roman" w:hAnsi="Times New Roman"/>
          <w:b/>
          <w:bCs/>
          <w:sz w:val="24"/>
          <w:szCs w:val="24"/>
        </w:rPr>
      </w:pPr>
    </w:p>
    <w:p w:rsidR="00C3127B" w:rsidRDefault="00C3127B" w:rsidP="00C3127B">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C3127B" w:rsidRDefault="00C3127B" w:rsidP="00C3127B">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F0F7C" w:rsidRPr="00DC11F5" w:rsidRDefault="00FF0F7C" w:rsidP="00D00133">
      <w:pPr>
        <w:widowControl w:val="0"/>
        <w:autoSpaceDE w:val="0"/>
        <w:autoSpaceDN w:val="0"/>
        <w:adjustRightInd w:val="0"/>
        <w:ind w:firstLine="708"/>
        <w:rPr>
          <w:b/>
          <w:bCs/>
          <w:i/>
          <w:iCs/>
          <w:highlight w:val="white"/>
        </w:rPr>
      </w:pPr>
    </w:p>
    <w:p w:rsidR="00FF0F7C" w:rsidRPr="00DC11F5" w:rsidRDefault="00FF0F7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F0F7C" w:rsidRDefault="00FF0F7C" w:rsidP="00D00133">
      <w:pPr>
        <w:autoSpaceDE w:val="0"/>
        <w:autoSpaceDN w:val="0"/>
        <w:adjustRightInd w:val="0"/>
        <w:ind w:left="720"/>
        <w:rPr>
          <w:b/>
          <w:iCs/>
        </w:rPr>
      </w:pPr>
      <w:r w:rsidRPr="00DC11F5">
        <w:rPr>
          <w:b/>
          <w:iCs/>
        </w:rPr>
        <w:t>7.1. Основная учебная литература:</w:t>
      </w:r>
    </w:p>
    <w:p w:rsidR="00FF0F7C" w:rsidRDefault="00FF0F7C" w:rsidP="009D452F">
      <w:pPr>
        <w:ind w:firstLine="360"/>
        <w:jc w:val="both"/>
        <w:rPr>
          <w:color w:val="000000"/>
          <w:shd w:val="clear" w:color="auto" w:fill="FFFFFF"/>
        </w:rPr>
      </w:pP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1. Туристическое страноведение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144 c. — 978-985-536-378-2. — Режим доступа: </w:t>
      </w:r>
      <w:hyperlink r:id="rId13" w:history="1">
        <w:r w:rsidRPr="006B7CBB">
          <w:rPr>
            <w:rStyle w:val="a7"/>
            <w:shd w:val="clear" w:color="auto" w:fill="FFFFFF"/>
          </w:rPr>
          <w:t>http://www.iprbookshop.ru/28063.html</w:t>
        </w:r>
      </w:hyperlink>
    </w:p>
    <w:p w:rsidR="00FF0F7C" w:rsidRPr="006B7CBB" w:rsidRDefault="00FF0F7C" w:rsidP="009D452F">
      <w:pPr>
        <w:tabs>
          <w:tab w:val="left" w:pos="1560"/>
        </w:tabs>
        <w:ind w:firstLine="360"/>
        <w:jc w:val="both"/>
        <w:rPr>
          <w:color w:val="000000"/>
          <w:shd w:val="clear" w:color="auto" w:fill="FFFFFF"/>
        </w:rPr>
      </w:pPr>
      <w:r>
        <w:rPr>
          <w:color w:val="000000"/>
          <w:shd w:val="clear" w:color="auto" w:fill="FFFFFF"/>
        </w:rPr>
        <w:tab/>
      </w:r>
    </w:p>
    <w:p w:rsidR="00FF0F7C" w:rsidRDefault="00FF0F7C" w:rsidP="009D452F">
      <w:pPr>
        <w:ind w:firstLine="360"/>
        <w:jc w:val="both"/>
        <w:rPr>
          <w:color w:val="000000"/>
          <w:shd w:val="clear" w:color="auto" w:fill="FFFFFF"/>
        </w:rPr>
      </w:pPr>
      <w:r>
        <w:rPr>
          <w:color w:val="000000"/>
          <w:shd w:val="clear" w:color="auto" w:fill="FFFFFF"/>
        </w:rPr>
        <w:t xml:space="preserve">2. </w:t>
      </w:r>
      <w:proofErr w:type="spellStart"/>
      <w:r w:rsidRPr="006B7CBB">
        <w:rPr>
          <w:color w:val="000000"/>
          <w:shd w:val="clear" w:color="auto" w:fill="FFFFFF"/>
        </w:rPr>
        <w:t>Бессараб</w:t>
      </w:r>
      <w:proofErr w:type="spellEnd"/>
      <w:r w:rsidRPr="006B7CBB">
        <w:rPr>
          <w:color w:val="000000"/>
          <w:shd w:val="clear" w:color="auto" w:fill="FFFFFF"/>
        </w:rPr>
        <w:t xml:space="preserve">, Д. А. География международного туризма. Часть 2. География видов туризма [Электронный ресурс] : пособие для студентов вузов / Д. А. </w:t>
      </w:r>
      <w:proofErr w:type="spellStart"/>
      <w:r w:rsidRPr="006B7CBB">
        <w:rPr>
          <w:color w:val="000000"/>
          <w:shd w:val="clear" w:color="auto" w:fill="FFFFFF"/>
        </w:rPr>
        <w:t>Бессараб</w:t>
      </w:r>
      <w:proofErr w:type="spellEnd"/>
      <w:r w:rsidRPr="006B7CBB">
        <w:rPr>
          <w:color w:val="000000"/>
          <w:shd w:val="clear" w:color="auto" w:fill="FFFFFF"/>
        </w:rPr>
        <w:t xml:space="preserve">, Л. В. </w:t>
      </w:r>
      <w:proofErr w:type="spellStart"/>
      <w:r w:rsidRPr="006B7CBB">
        <w:rPr>
          <w:color w:val="000000"/>
          <w:shd w:val="clear" w:color="auto" w:fill="FFFFFF"/>
        </w:rPr>
        <w:t>Штефан</w:t>
      </w:r>
      <w:proofErr w:type="spellEnd"/>
      <w:r w:rsidRPr="006B7CBB">
        <w:rPr>
          <w:color w:val="000000"/>
          <w:shd w:val="clear" w:color="auto" w:fill="FFFFFF"/>
        </w:rPr>
        <w:t>. — Электрон. текстовые данные. — Минск :</w:t>
      </w:r>
      <w:proofErr w:type="spellStart"/>
      <w:r w:rsidRPr="006B7CBB">
        <w:rPr>
          <w:color w:val="000000"/>
          <w:shd w:val="clear" w:color="auto" w:fill="FFFFFF"/>
        </w:rPr>
        <w:t>ТетраСистемс</w:t>
      </w:r>
      <w:proofErr w:type="spellEnd"/>
      <w:r w:rsidRPr="006B7CBB">
        <w:rPr>
          <w:color w:val="000000"/>
          <w:shd w:val="clear" w:color="auto" w:fill="FFFFFF"/>
        </w:rPr>
        <w:t xml:space="preserve">, 2013. — 224 c. — 978-985-536-379-9. — Режим доступа: </w:t>
      </w:r>
      <w:hyperlink r:id="rId14" w:history="1">
        <w:r w:rsidRPr="006B7CBB">
          <w:rPr>
            <w:rStyle w:val="a7"/>
            <w:shd w:val="clear" w:color="auto" w:fill="FFFFFF"/>
          </w:rPr>
          <w:t>http://www.iprbookshop.ru/28062.html</w:t>
        </w:r>
      </w:hyperlink>
    </w:p>
    <w:p w:rsidR="00FF0F7C" w:rsidRDefault="00FF0F7C" w:rsidP="009D452F">
      <w:pPr>
        <w:ind w:firstLine="360"/>
        <w:jc w:val="both"/>
        <w:rPr>
          <w:color w:val="000000"/>
          <w:shd w:val="clear" w:color="auto" w:fill="FFFFFF"/>
        </w:rPr>
      </w:pPr>
    </w:p>
    <w:p w:rsidR="00FF0F7C" w:rsidRDefault="00FF0F7C" w:rsidP="009D452F">
      <w:pPr>
        <w:ind w:firstLine="360"/>
        <w:jc w:val="both"/>
        <w:rPr>
          <w:color w:val="000000"/>
          <w:shd w:val="clear" w:color="auto" w:fill="FFFFFF"/>
        </w:rPr>
      </w:pPr>
      <w:r>
        <w:rPr>
          <w:color w:val="000000"/>
          <w:shd w:val="clear" w:color="auto" w:fill="FFFFFF"/>
        </w:rPr>
        <w:t xml:space="preserve">3. </w:t>
      </w:r>
      <w:proofErr w:type="spellStart"/>
      <w:r w:rsidRPr="00AF0687">
        <w:rPr>
          <w:color w:val="000000"/>
          <w:shd w:val="clear" w:color="auto" w:fill="FFFFFF"/>
        </w:rPr>
        <w:t>Ердавлетов</w:t>
      </w:r>
      <w:proofErr w:type="spellEnd"/>
      <w:r w:rsidRPr="00AF0687">
        <w:rPr>
          <w:color w:val="000000"/>
          <w:shd w:val="clear" w:color="auto" w:fill="FFFFFF"/>
        </w:rPr>
        <w:t xml:space="preserve">, С. Р. География международного туризма [Электронный ресурс] : учебное пособие для изучения курса «География международного туризма» / С. Р. </w:t>
      </w:r>
      <w:proofErr w:type="spellStart"/>
      <w:r w:rsidRPr="00AF0687">
        <w:rPr>
          <w:color w:val="000000"/>
          <w:shd w:val="clear" w:color="auto" w:fill="FFFFFF"/>
        </w:rPr>
        <w:t>Ердавлетов</w:t>
      </w:r>
      <w:proofErr w:type="spellEnd"/>
      <w:r w:rsidRPr="00AF0687">
        <w:rPr>
          <w:color w:val="000000"/>
          <w:shd w:val="clear" w:color="auto" w:fill="FFFFFF"/>
        </w:rPr>
        <w:t>, Ж. Н. Алиева. — Электрон. текстовые данные. — Алматы : Казахский национальный университет им. аль-</w:t>
      </w:r>
      <w:proofErr w:type="spellStart"/>
      <w:r w:rsidRPr="00AF0687">
        <w:rPr>
          <w:color w:val="000000"/>
          <w:shd w:val="clear" w:color="auto" w:fill="FFFFFF"/>
        </w:rPr>
        <w:t>Фараби</w:t>
      </w:r>
      <w:proofErr w:type="spellEnd"/>
      <w:r w:rsidRPr="00AF0687">
        <w:rPr>
          <w:color w:val="000000"/>
          <w:shd w:val="clear" w:color="auto" w:fill="FFFFFF"/>
        </w:rPr>
        <w:t xml:space="preserve">, 2013. — 273 c. — 978-601-247-971-3. — Режим доступа: </w:t>
      </w:r>
      <w:hyperlink r:id="rId15" w:history="1">
        <w:r w:rsidRPr="00AF0687">
          <w:rPr>
            <w:rStyle w:val="a7"/>
            <w:shd w:val="clear" w:color="auto" w:fill="FFFFFF"/>
          </w:rPr>
          <w:t>http://www.iprbookshop.ru/59770.html</w:t>
        </w:r>
      </w:hyperlink>
    </w:p>
    <w:p w:rsidR="00FF0F7C" w:rsidRPr="00AF0687" w:rsidRDefault="00FF0F7C" w:rsidP="009D452F">
      <w:pPr>
        <w:ind w:firstLine="360"/>
        <w:jc w:val="both"/>
        <w:rPr>
          <w:color w:val="000000"/>
          <w:shd w:val="clear" w:color="auto" w:fill="FFFFFF"/>
        </w:rPr>
      </w:pPr>
    </w:p>
    <w:p w:rsidR="00FF0F7C" w:rsidRDefault="00FF0F7C" w:rsidP="009D452F">
      <w:pPr>
        <w:autoSpaceDE w:val="0"/>
        <w:autoSpaceDN w:val="0"/>
        <w:adjustRightInd w:val="0"/>
        <w:ind w:firstLine="426"/>
        <w:jc w:val="both"/>
        <w:rPr>
          <w:color w:val="000000"/>
          <w:shd w:val="clear" w:color="auto" w:fill="FFFFFF"/>
        </w:rPr>
      </w:pPr>
      <w:r>
        <w:t xml:space="preserve">4.  </w:t>
      </w:r>
      <w:r w:rsidRPr="006B7CBB">
        <w:rPr>
          <w:color w:val="000000"/>
          <w:shd w:val="clear" w:color="auto" w:fill="FFFFFF"/>
        </w:rPr>
        <w:t xml:space="preserve">Королева, Л. В. География туризма [Электронный ресурс] : практикум / Л. В. Королева. — Электрон. текстовые данные. — М. : Российская международная академия туризма, Логос, 2015. — 64 c. — 978-5-98704-818-4. — Режим доступа: </w:t>
      </w:r>
      <w:hyperlink r:id="rId16" w:history="1">
        <w:r w:rsidRPr="006B7CBB">
          <w:rPr>
            <w:rStyle w:val="a7"/>
            <w:shd w:val="clear" w:color="auto" w:fill="FFFFFF"/>
          </w:rPr>
          <w:t>http://www.iprbookshop.ru/51856.html</w:t>
        </w:r>
      </w:hyperlink>
    </w:p>
    <w:p w:rsidR="00FF0F7C" w:rsidRDefault="00FF0F7C" w:rsidP="00A87188">
      <w:pPr>
        <w:ind w:firstLine="360"/>
        <w:jc w:val="both"/>
        <w:rPr>
          <w:color w:val="000000"/>
          <w:shd w:val="clear" w:color="auto" w:fill="FFFFFF"/>
        </w:rPr>
      </w:pPr>
    </w:p>
    <w:p w:rsidR="00FF0F7C" w:rsidRPr="00DC11F5" w:rsidRDefault="00FF0F7C" w:rsidP="0013497C">
      <w:pPr>
        <w:autoSpaceDE w:val="0"/>
        <w:autoSpaceDN w:val="0"/>
        <w:adjustRightInd w:val="0"/>
        <w:ind w:firstLine="426"/>
        <w:jc w:val="both"/>
        <w:rPr>
          <w:b/>
          <w:iCs/>
        </w:rPr>
      </w:pPr>
    </w:p>
    <w:p w:rsidR="00FF0F7C" w:rsidRDefault="00FF0F7C" w:rsidP="00BF1A80">
      <w:pPr>
        <w:numPr>
          <w:ilvl w:val="1"/>
          <w:numId w:val="12"/>
        </w:numPr>
        <w:autoSpaceDE w:val="0"/>
        <w:autoSpaceDN w:val="0"/>
        <w:adjustRightInd w:val="0"/>
        <w:rPr>
          <w:b/>
          <w:iCs/>
        </w:rPr>
      </w:pPr>
      <w:r w:rsidRPr="00DC11F5">
        <w:rPr>
          <w:b/>
          <w:iCs/>
        </w:rPr>
        <w:t>Дополнительная учебная литература:</w:t>
      </w:r>
    </w:p>
    <w:p w:rsidR="00FF0F7C" w:rsidRPr="00DC11F5" w:rsidRDefault="00FF0F7C" w:rsidP="0013497C">
      <w:pPr>
        <w:autoSpaceDE w:val="0"/>
        <w:autoSpaceDN w:val="0"/>
        <w:adjustRightInd w:val="0"/>
        <w:ind w:left="1069"/>
        <w:rPr>
          <w:b/>
          <w:iCs/>
        </w:rPr>
      </w:pPr>
    </w:p>
    <w:p w:rsidR="00FF0F7C" w:rsidRDefault="00FF0F7C" w:rsidP="009D452F">
      <w:pPr>
        <w:ind w:firstLine="360"/>
        <w:jc w:val="both"/>
        <w:rPr>
          <w:color w:val="000000"/>
          <w:shd w:val="clear" w:color="auto" w:fill="FFFFFF"/>
        </w:rPr>
      </w:pPr>
      <w:r>
        <w:rPr>
          <w:color w:val="000000"/>
          <w:shd w:val="clear" w:color="auto" w:fill="FFFFFF"/>
        </w:rPr>
        <w:t xml:space="preserve">1. </w:t>
      </w:r>
      <w:r w:rsidRPr="006B7CBB">
        <w:rPr>
          <w:color w:val="000000"/>
          <w:shd w:val="clear" w:color="auto" w:fill="FFFFFF"/>
        </w:rPr>
        <w:t xml:space="preserve">Ростом, Г. Р. География [Электронный ресурс] : учебное пособие для студентов направления «Туризм» / Г. Р. Ростом. — Электрон. текстовые данные. — Липецк : Липецкий государственный технический университет, ЭБС АСВ, 2015. — 233 c. — 978-5-88247-769-0. — Режим доступа: </w:t>
      </w:r>
      <w:hyperlink r:id="rId17" w:history="1">
        <w:r w:rsidRPr="006B7CBB">
          <w:rPr>
            <w:rStyle w:val="a7"/>
            <w:shd w:val="clear" w:color="auto" w:fill="FFFFFF"/>
          </w:rPr>
          <w:t>http://www.iprbookshop.ru/73066.html</w:t>
        </w:r>
      </w:hyperlink>
    </w:p>
    <w:p w:rsidR="00FF0F7C" w:rsidRPr="006B7CBB" w:rsidRDefault="00FF0F7C" w:rsidP="009D452F">
      <w:pPr>
        <w:ind w:firstLine="360"/>
        <w:jc w:val="both"/>
        <w:rPr>
          <w:color w:val="000000"/>
          <w:shd w:val="clear" w:color="auto" w:fill="FFFFFF"/>
        </w:rPr>
      </w:pPr>
    </w:p>
    <w:p w:rsidR="00FF0F7C" w:rsidRDefault="00FF0F7C" w:rsidP="009D452F">
      <w:pPr>
        <w:ind w:firstLine="360"/>
        <w:jc w:val="both"/>
        <w:rPr>
          <w:color w:val="000000"/>
          <w:shd w:val="clear" w:color="auto" w:fill="FFFFFF"/>
        </w:rPr>
      </w:pPr>
      <w:r>
        <w:rPr>
          <w:color w:val="000000"/>
          <w:shd w:val="clear" w:color="auto" w:fill="FFFFFF"/>
        </w:rPr>
        <w:t xml:space="preserve">2. </w:t>
      </w:r>
      <w:r w:rsidRPr="006B7CBB">
        <w:rPr>
          <w:color w:val="000000"/>
          <w:shd w:val="clear" w:color="auto" w:fill="FFFFFF"/>
        </w:rPr>
        <w:t xml:space="preserve">Туризм и рекреация на пути устойчивого развития: отечественные и зарубежные исследования [Электронный ресурс] : монография / Е. С. Агеева, Е. В. </w:t>
      </w:r>
      <w:proofErr w:type="spellStart"/>
      <w:r w:rsidRPr="006B7CBB">
        <w:rPr>
          <w:color w:val="000000"/>
          <w:shd w:val="clear" w:color="auto" w:fill="FFFFFF"/>
        </w:rPr>
        <w:t>Аигина</w:t>
      </w:r>
      <w:proofErr w:type="spellEnd"/>
      <w:r w:rsidRPr="006B7CBB">
        <w:rPr>
          <w:color w:val="000000"/>
          <w:shd w:val="clear" w:color="auto" w:fill="FFFFFF"/>
        </w:rPr>
        <w:t xml:space="preserve">, А. Ю. Александрова [и др.] ; под ред. В. И. </w:t>
      </w:r>
      <w:proofErr w:type="spellStart"/>
      <w:r w:rsidRPr="006B7CBB">
        <w:rPr>
          <w:color w:val="000000"/>
          <w:shd w:val="clear" w:color="auto" w:fill="FFFFFF"/>
        </w:rPr>
        <w:t>Кружалин</w:t>
      </w:r>
      <w:proofErr w:type="spellEnd"/>
      <w:r w:rsidRPr="006B7CBB">
        <w:rPr>
          <w:color w:val="000000"/>
          <w:shd w:val="clear" w:color="auto" w:fill="FFFFFF"/>
        </w:rPr>
        <w:t xml:space="preserve">, А. Ю. Александрова. — Электрон. текстовые данные. — М. : Советский спорт, 2008. — 430 c. — 978-5-9718-0308-9. — Режим доступа: </w:t>
      </w:r>
      <w:hyperlink r:id="rId18" w:history="1">
        <w:r w:rsidRPr="006B7CBB">
          <w:rPr>
            <w:rStyle w:val="a7"/>
            <w:shd w:val="clear" w:color="auto" w:fill="FFFFFF"/>
          </w:rPr>
          <w:t>http://www.iprbookshop.ru/40792.html</w:t>
        </w:r>
      </w:hyperlink>
    </w:p>
    <w:p w:rsidR="00FF0F7C" w:rsidRPr="006B7CBB" w:rsidRDefault="00FF0F7C" w:rsidP="009D452F">
      <w:pPr>
        <w:ind w:firstLine="360"/>
        <w:jc w:val="both"/>
        <w:rPr>
          <w:color w:val="000000"/>
          <w:shd w:val="clear" w:color="auto" w:fill="FFFFFF"/>
        </w:rPr>
      </w:pPr>
    </w:p>
    <w:p w:rsidR="00FF0F7C" w:rsidRDefault="00FF0F7C" w:rsidP="009D452F">
      <w:pPr>
        <w:ind w:firstLine="360"/>
        <w:jc w:val="both"/>
        <w:rPr>
          <w:color w:val="000000"/>
          <w:shd w:val="clear" w:color="auto" w:fill="FFFFFF"/>
        </w:rPr>
      </w:pPr>
      <w:r>
        <w:rPr>
          <w:color w:val="000000"/>
          <w:shd w:val="clear" w:color="auto" w:fill="FFFFFF"/>
        </w:rPr>
        <w:t xml:space="preserve">3. </w:t>
      </w:r>
      <w:proofErr w:type="spellStart"/>
      <w:r w:rsidRPr="006B7CBB">
        <w:rPr>
          <w:color w:val="000000"/>
          <w:shd w:val="clear" w:color="auto" w:fill="FFFFFF"/>
        </w:rPr>
        <w:t>Чибилёва</w:t>
      </w:r>
      <w:proofErr w:type="spellEnd"/>
      <w:r w:rsidRPr="006B7CBB">
        <w:rPr>
          <w:color w:val="000000"/>
          <w:shd w:val="clear" w:color="auto" w:fill="FFFFFF"/>
        </w:rPr>
        <w:t xml:space="preserve">, В. П. Рекреационная география [Электронный ресурс] : учебное пособие / В. П. </w:t>
      </w:r>
      <w:proofErr w:type="spellStart"/>
      <w:r w:rsidRPr="006B7CBB">
        <w:rPr>
          <w:color w:val="000000"/>
          <w:shd w:val="clear" w:color="auto" w:fill="FFFFFF"/>
        </w:rPr>
        <w:t>Чибилёва</w:t>
      </w:r>
      <w:proofErr w:type="spellEnd"/>
      <w:r w:rsidRPr="006B7CBB">
        <w:rPr>
          <w:color w:val="000000"/>
          <w:shd w:val="clear" w:color="auto" w:fill="FFFFFF"/>
        </w:rPr>
        <w:t xml:space="preserve">, И. Ю. Филимонова. — Электрон. текстовые данные. — Оренбург : Оренбургский государственный университет, ЭБС АСВ, Институт степи Уральского отделения Российской академии наук, 2015. — 203 c. — 978-5-7410-1347-2. — Режим доступа: </w:t>
      </w:r>
      <w:hyperlink r:id="rId19" w:history="1">
        <w:r w:rsidRPr="006B7CBB">
          <w:rPr>
            <w:rStyle w:val="a7"/>
            <w:shd w:val="clear" w:color="auto" w:fill="FFFFFF"/>
          </w:rPr>
          <w:t>http://www.iprbookshop.ru/54155.html</w:t>
        </w:r>
      </w:hyperlink>
    </w:p>
    <w:p w:rsidR="00FF0F7C" w:rsidRPr="006B7CBB" w:rsidRDefault="00FF0F7C" w:rsidP="009D452F">
      <w:pPr>
        <w:ind w:firstLine="360"/>
        <w:jc w:val="both"/>
        <w:rPr>
          <w:color w:val="000000"/>
          <w:shd w:val="clear" w:color="auto" w:fill="FFFFFF"/>
        </w:rPr>
      </w:pPr>
    </w:p>
    <w:p w:rsidR="00FF0F7C" w:rsidRPr="006B7CBB" w:rsidRDefault="00FF0F7C" w:rsidP="009D452F">
      <w:pPr>
        <w:ind w:firstLine="360"/>
        <w:jc w:val="both"/>
        <w:rPr>
          <w:color w:val="000000"/>
          <w:shd w:val="clear" w:color="auto" w:fill="FFFFFF"/>
        </w:rPr>
      </w:pPr>
      <w:r>
        <w:rPr>
          <w:color w:val="000000"/>
          <w:shd w:val="clear" w:color="auto" w:fill="FFFFFF"/>
        </w:rPr>
        <w:t xml:space="preserve">4. </w:t>
      </w:r>
      <w:proofErr w:type="spellStart"/>
      <w:r w:rsidRPr="006B7CBB">
        <w:rPr>
          <w:color w:val="000000"/>
          <w:shd w:val="clear" w:color="auto" w:fill="FFFFFF"/>
        </w:rPr>
        <w:t>Шаруненко</w:t>
      </w:r>
      <w:proofErr w:type="spellEnd"/>
      <w:r w:rsidRPr="006B7CBB">
        <w:rPr>
          <w:color w:val="000000"/>
          <w:shd w:val="clear" w:color="auto" w:fill="FFFFFF"/>
        </w:rPr>
        <w:t xml:space="preserve">, Ю. М. Рекреационный туризм [Электронный ресурс] : учебно-методическое пособие / Ю. М. </w:t>
      </w:r>
      <w:proofErr w:type="spellStart"/>
      <w:r w:rsidRPr="006B7CBB">
        <w:rPr>
          <w:color w:val="000000"/>
          <w:shd w:val="clear" w:color="auto" w:fill="FFFFFF"/>
        </w:rPr>
        <w:t>Шаруненко</w:t>
      </w:r>
      <w:proofErr w:type="spellEnd"/>
      <w:r w:rsidRPr="006B7CBB">
        <w:rPr>
          <w:color w:val="000000"/>
          <w:shd w:val="clear" w:color="auto" w:fill="FFFFFF"/>
        </w:rPr>
        <w:t xml:space="preserve">. — Электрон. текстовые данные. — Орел : Межрегиональная Академия безопасности и выживания (МАБИВ), 2014. — 102 c. — 2227-8397. — Режим доступа: </w:t>
      </w:r>
      <w:hyperlink r:id="rId20" w:history="1">
        <w:r w:rsidRPr="006B7CBB">
          <w:rPr>
            <w:rStyle w:val="a7"/>
            <w:shd w:val="clear" w:color="auto" w:fill="FFFFFF"/>
          </w:rPr>
          <w:t>http://www.iprbookshop.ru/33439.html</w:t>
        </w:r>
      </w:hyperlink>
    </w:p>
    <w:p w:rsidR="00FF0F7C" w:rsidRPr="00DC11F5" w:rsidRDefault="00FF0F7C" w:rsidP="004B0DB4">
      <w:pPr>
        <w:autoSpaceDE w:val="0"/>
        <w:autoSpaceDN w:val="0"/>
        <w:adjustRightInd w:val="0"/>
        <w:ind w:left="1069"/>
        <w:rPr>
          <w:b/>
          <w:iCs/>
        </w:rPr>
      </w:pPr>
    </w:p>
    <w:p w:rsidR="00FF0F7C" w:rsidRPr="00DC11F5" w:rsidRDefault="00FF0F7C"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F0F7C" w:rsidRDefault="00FF0F7C" w:rsidP="00CD3615">
      <w:pPr>
        <w:shd w:val="clear" w:color="auto" w:fill="FFFFFF"/>
        <w:rPr>
          <w:rFonts w:ascii="Helvetica" w:hAnsi="Helvetica" w:cs="Helvetica"/>
          <w:color w:val="000000"/>
          <w:sz w:val="21"/>
          <w:szCs w:val="21"/>
        </w:rPr>
      </w:pPr>
    </w:p>
    <w:p w:rsidR="00FF0F7C" w:rsidRPr="000B66F0" w:rsidRDefault="002C6432" w:rsidP="00B33FCC">
      <w:pPr>
        <w:numPr>
          <w:ilvl w:val="0"/>
          <w:numId w:val="38"/>
        </w:numPr>
        <w:shd w:val="clear" w:color="auto" w:fill="FFFFFF"/>
        <w:jc w:val="both"/>
      </w:pPr>
      <w:hyperlink r:id="rId21" w:tgtFrame="_blank" w:history="1">
        <w:r w:rsidR="00FF0F7C" w:rsidRPr="000B66F0">
          <w:rPr>
            <w:rStyle w:val="a7"/>
            <w:color w:val="auto"/>
            <w:u w:val="none"/>
          </w:rPr>
          <w:t>Вестник Московского университета. Серия 5. География</w:t>
        </w:r>
      </w:hyperlink>
      <w:r w:rsidR="00FF0F7C">
        <w:t xml:space="preserve">. </w:t>
      </w:r>
      <w:r w:rsidR="00FF0F7C" w:rsidRPr="000B66F0">
        <w:rPr>
          <w:color w:val="000000"/>
        </w:rPr>
        <w:t>ISSN: 0579-9414</w:t>
      </w:r>
    </w:p>
    <w:p w:rsidR="00FF0F7C" w:rsidRPr="000B66F0" w:rsidRDefault="00FF0F7C" w:rsidP="00B33FCC">
      <w:pPr>
        <w:autoSpaceDE w:val="0"/>
        <w:autoSpaceDN w:val="0"/>
        <w:adjustRightInd w:val="0"/>
        <w:jc w:val="both"/>
        <w:rPr>
          <w:b/>
          <w:bCs/>
        </w:rPr>
      </w:pPr>
    </w:p>
    <w:p w:rsidR="00FF0F7C" w:rsidRPr="00707077" w:rsidRDefault="002C6432" w:rsidP="00B33FCC">
      <w:pPr>
        <w:numPr>
          <w:ilvl w:val="0"/>
          <w:numId w:val="38"/>
        </w:numPr>
        <w:shd w:val="clear" w:color="auto" w:fill="FFFFFF"/>
        <w:jc w:val="both"/>
      </w:pPr>
      <w:hyperlink r:id="rId22" w:tgtFrame="_blank" w:history="1">
        <w:r w:rsidR="00FF0F7C" w:rsidRPr="000B66F0">
          <w:rPr>
            <w:rStyle w:val="a7"/>
            <w:color w:val="auto"/>
            <w:u w:val="none"/>
          </w:rPr>
          <w:t xml:space="preserve">Вестник Московского университета. Серия 8. История. </w:t>
        </w:r>
      </w:hyperlink>
      <w:r w:rsidR="00FF0F7C" w:rsidRPr="000B66F0">
        <w:rPr>
          <w:color w:val="000000"/>
        </w:rPr>
        <w:t>ISSN: 0130-0083</w:t>
      </w:r>
    </w:p>
    <w:p w:rsidR="00FF0F7C" w:rsidRDefault="00FF0F7C" w:rsidP="00B33FCC">
      <w:pPr>
        <w:pStyle w:val="a3"/>
      </w:pPr>
    </w:p>
    <w:p w:rsidR="00FF0F7C" w:rsidRPr="000B66F0" w:rsidRDefault="002C6432" w:rsidP="00B33FCC">
      <w:pPr>
        <w:numPr>
          <w:ilvl w:val="0"/>
          <w:numId w:val="38"/>
        </w:numPr>
        <w:shd w:val="clear" w:color="auto" w:fill="FFFFFF"/>
        <w:jc w:val="both"/>
      </w:pPr>
      <w:hyperlink r:id="rId23" w:tgtFrame="_blank" w:history="1">
        <w:r w:rsidR="00FF0F7C" w:rsidRPr="00707077">
          <w:rPr>
            <w:rStyle w:val="a7"/>
            <w:color w:val="auto"/>
            <w:u w:val="none"/>
          </w:rPr>
          <w:t>Вестник Волгоградского государственного университета. Серия 4. История. Регионоведение. Международные отношения</w:t>
        </w:r>
      </w:hyperlink>
      <w:r w:rsidR="00FF0F7C" w:rsidRPr="000B66F0">
        <w:t>. ISSN: 1998-9938</w:t>
      </w:r>
    </w:p>
    <w:p w:rsidR="00FF0F7C" w:rsidRPr="00DC11F5" w:rsidRDefault="00FF0F7C" w:rsidP="0011664E">
      <w:pPr>
        <w:autoSpaceDE w:val="0"/>
        <w:autoSpaceDN w:val="0"/>
        <w:adjustRightInd w:val="0"/>
        <w:rPr>
          <w:b/>
          <w:bCs/>
        </w:rPr>
      </w:pPr>
    </w:p>
    <w:p w:rsidR="00FF0F7C" w:rsidRDefault="00FF0F7C" w:rsidP="00896A13">
      <w:pPr>
        <w:autoSpaceDE w:val="0"/>
        <w:autoSpaceDN w:val="0"/>
        <w:adjustRightInd w:val="0"/>
        <w:ind w:firstLine="709"/>
        <w:jc w:val="both"/>
        <w:rPr>
          <w:b/>
          <w:bCs/>
          <w:i/>
          <w:iCs/>
        </w:rPr>
      </w:pPr>
    </w:p>
    <w:p w:rsidR="00FF0F7C" w:rsidRPr="00DC11F5" w:rsidRDefault="00FF0F7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F0F7C" w:rsidRDefault="002C6432" w:rsidP="003F18DB">
      <w:pPr>
        <w:widowControl w:val="0"/>
        <w:autoSpaceDE w:val="0"/>
        <w:autoSpaceDN w:val="0"/>
        <w:adjustRightInd w:val="0"/>
        <w:jc w:val="both"/>
        <w:rPr>
          <w:shd w:val="clear" w:color="auto" w:fill="FFFFFF"/>
        </w:rPr>
      </w:pPr>
      <w:hyperlink r:id="rId24" w:history="1">
        <w:r w:rsidR="00FF0F7C" w:rsidRPr="00DC11F5">
          <w:rPr>
            <w:rStyle w:val="a7"/>
            <w:shd w:val="clear" w:color="auto" w:fill="FFFFFF"/>
          </w:rPr>
          <w:t>www.iprbookshop.ru</w:t>
        </w:r>
      </w:hyperlink>
      <w:r w:rsidR="00FF0F7C" w:rsidRPr="00DC11F5">
        <w:rPr>
          <w:shd w:val="clear" w:color="auto" w:fill="FFFFFF"/>
        </w:rPr>
        <w:t xml:space="preserve">  - электронно-библиотечная система</w:t>
      </w:r>
    </w:p>
    <w:p w:rsidR="00FF0F7C" w:rsidRPr="000710D9" w:rsidRDefault="00FF0F7C" w:rsidP="00A71C43">
      <w:r w:rsidRPr="000710D9">
        <w:t xml:space="preserve">www.gumer.info  -  электронная   библиотека   </w:t>
      </w:r>
      <w:proofErr w:type="spellStart"/>
      <w:r w:rsidRPr="000710D9">
        <w:t>Гумер</w:t>
      </w:r>
      <w:proofErr w:type="spellEnd"/>
      <w:r w:rsidRPr="000710D9">
        <w:t xml:space="preserve">. </w:t>
      </w:r>
    </w:p>
    <w:p w:rsidR="00FF0F7C" w:rsidRPr="000710D9" w:rsidRDefault="00FF0F7C" w:rsidP="00A71C43">
      <w:r w:rsidRPr="000710D9">
        <w:t>www.zipsites.ru –бесплатная электронная Интернет библиотека.</w:t>
      </w:r>
    </w:p>
    <w:p w:rsidR="00FF0F7C" w:rsidRPr="00A71C43" w:rsidRDefault="00FF0F7C" w:rsidP="00A71C43">
      <w:r w:rsidRPr="000710D9">
        <w:t>www.elibraru.ru- бесплатная электронная Интернет биб</w:t>
      </w:r>
      <w:r>
        <w:t>лиотека.</w:t>
      </w:r>
    </w:p>
    <w:p w:rsidR="00FF0F7C" w:rsidRPr="001E1177" w:rsidRDefault="00FF0F7C"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FF0F7C" w:rsidRPr="001E1177" w:rsidRDefault="00FF0F7C"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r w:rsidRPr="00B33FCC">
        <w:t>регионам</w:t>
      </w:r>
      <w:r w:rsidRPr="001E1177">
        <w:rPr>
          <w:lang w:val="uk-UA"/>
        </w:rPr>
        <w:t>)</w:t>
      </w:r>
    </w:p>
    <w:p w:rsidR="00FF0F7C" w:rsidRDefault="00FF0F7C"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FF0F7C" w:rsidRPr="000710D9" w:rsidRDefault="002C6432" w:rsidP="0040001B">
      <w:hyperlink r:id="rId25" w:history="1">
        <w:r w:rsidR="00FF0F7C" w:rsidRPr="00753021">
          <w:rPr>
            <w:rStyle w:val="a7"/>
          </w:rPr>
          <w:t>https://www.iso.org/ru/iso-9001-quality-management.html</w:t>
        </w:r>
      </w:hyperlink>
      <w:r w:rsidR="00FF0F7C">
        <w:t xml:space="preserve"> Официальный сайт Международной организации по стандартизации</w:t>
      </w:r>
    </w:p>
    <w:p w:rsidR="00FF0F7C" w:rsidRPr="0040001B" w:rsidRDefault="00FF0F7C" w:rsidP="001E1177">
      <w:pPr>
        <w:widowControl w:val="0"/>
        <w:tabs>
          <w:tab w:val="left" w:pos="851"/>
        </w:tabs>
        <w:jc w:val="both"/>
      </w:pPr>
    </w:p>
    <w:p w:rsidR="00FF0F7C" w:rsidRPr="00DC11F5" w:rsidRDefault="00FF0F7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F0F7C" w:rsidRPr="00DC11F5" w:rsidRDefault="00FF0F7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F0F7C" w:rsidRPr="00DC11F5" w:rsidRDefault="00FF0F7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F0F7C" w:rsidRPr="00DC11F5" w:rsidRDefault="00FF0F7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F0F7C" w:rsidRPr="00DC11F5" w:rsidRDefault="00FF0F7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F0F7C" w:rsidRPr="00DC11F5" w:rsidRDefault="00FF0F7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F0F7C" w:rsidRPr="00DC11F5" w:rsidRDefault="00FF0F7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F0F7C" w:rsidRPr="00DC11F5" w:rsidRDefault="00FF0F7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F0F7C" w:rsidRPr="00DC11F5" w:rsidRDefault="00FF0F7C" w:rsidP="00D00133">
      <w:pPr>
        <w:widowControl w:val="0"/>
        <w:autoSpaceDE w:val="0"/>
        <w:autoSpaceDN w:val="0"/>
        <w:adjustRightInd w:val="0"/>
        <w:ind w:firstLine="360"/>
        <w:jc w:val="both"/>
      </w:pPr>
      <w:r w:rsidRPr="00DC11F5">
        <w:t xml:space="preserve">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w:t>
      </w:r>
      <w:r w:rsidRPr="00DC11F5">
        <w:lastRenderedPageBreak/>
        <w:t>ними.</w:t>
      </w:r>
    </w:p>
    <w:p w:rsidR="00FF0F7C" w:rsidRPr="00DC11F5" w:rsidRDefault="00FF0F7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F0F7C" w:rsidRPr="00DC11F5" w:rsidRDefault="00FF0F7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F0F7C" w:rsidRPr="00DC11F5" w:rsidRDefault="00FF0F7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F0F7C" w:rsidRPr="00DC11F5" w:rsidRDefault="00FF0F7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F0F7C" w:rsidRPr="00DC11F5" w:rsidRDefault="00FF0F7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F0F7C" w:rsidRPr="00DC11F5" w:rsidRDefault="00FF0F7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F0F7C" w:rsidRPr="00DC11F5" w:rsidRDefault="00FF0F7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F0F7C" w:rsidRPr="00DC11F5" w:rsidRDefault="00FF0F7C" w:rsidP="00D00133">
      <w:pPr>
        <w:autoSpaceDE w:val="0"/>
        <w:autoSpaceDN w:val="0"/>
        <w:adjustRightInd w:val="0"/>
        <w:jc w:val="both"/>
      </w:pPr>
    </w:p>
    <w:p w:rsidR="00FF0F7C" w:rsidRPr="00DC11F5" w:rsidRDefault="00FF0F7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F0F7C" w:rsidRPr="00DC11F5" w:rsidRDefault="00FF0F7C" w:rsidP="00292248">
      <w:pPr>
        <w:autoSpaceDE w:val="0"/>
        <w:autoSpaceDN w:val="0"/>
        <w:adjustRightInd w:val="0"/>
        <w:jc w:val="both"/>
        <w:rPr>
          <w:b/>
          <w:bCs/>
          <w:i/>
          <w:iCs/>
        </w:rPr>
      </w:pPr>
    </w:p>
    <w:p w:rsidR="00FF0F7C" w:rsidRPr="00677E8F" w:rsidRDefault="00FF0F7C" w:rsidP="00292248">
      <w:pPr>
        <w:autoSpaceDE w:val="0"/>
        <w:autoSpaceDN w:val="0"/>
        <w:adjustRightInd w:val="0"/>
        <w:jc w:val="both"/>
        <w:rPr>
          <w:b/>
          <w:bCs/>
          <w:i/>
          <w:iCs/>
          <w:lang w:val="en-US"/>
        </w:rPr>
      </w:pPr>
      <w:r w:rsidRPr="00677E8F">
        <w:rPr>
          <w:lang w:val="en-US"/>
        </w:rPr>
        <w:t>1.</w:t>
      </w:r>
      <w:r w:rsidRPr="00DC11F5">
        <w:t>Операционнаясистема</w:t>
      </w:r>
      <w:r w:rsidRPr="00677E8F">
        <w:rPr>
          <w:lang w:val="en-US"/>
        </w:rPr>
        <w:t xml:space="preserve"> </w:t>
      </w:r>
      <w:r w:rsidRPr="00DC11F5">
        <w:rPr>
          <w:lang w:val="en-US"/>
        </w:rPr>
        <w:t>Microsoft</w:t>
      </w:r>
      <w:r w:rsidRPr="00677E8F">
        <w:rPr>
          <w:lang w:val="en-US"/>
        </w:rPr>
        <w:t xml:space="preserve"> </w:t>
      </w:r>
      <w:r w:rsidRPr="00DC11F5">
        <w:rPr>
          <w:lang w:val="en-US"/>
        </w:rPr>
        <w:t>Windows</w:t>
      </w:r>
    </w:p>
    <w:p w:rsidR="00FF0F7C" w:rsidRPr="00677E8F" w:rsidRDefault="00FF0F7C" w:rsidP="00292248">
      <w:pPr>
        <w:autoSpaceDE w:val="0"/>
        <w:autoSpaceDN w:val="0"/>
        <w:adjustRightInd w:val="0"/>
        <w:jc w:val="both"/>
        <w:rPr>
          <w:lang w:val="en-US"/>
        </w:rPr>
      </w:pPr>
      <w:r w:rsidRPr="00677E8F">
        <w:rPr>
          <w:lang w:val="en-US"/>
        </w:rPr>
        <w:t>2.</w:t>
      </w:r>
      <w:r w:rsidRPr="00DC11F5">
        <w:rPr>
          <w:lang w:val="en-US"/>
        </w:rPr>
        <w:t>Microsoft</w:t>
      </w:r>
      <w:r w:rsidRPr="00677E8F">
        <w:rPr>
          <w:lang w:val="en-US"/>
        </w:rPr>
        <w:t xml:space="preserve"> </w:t>
      </w:r>
      <w:r w:rsidRPr="00DC11F5">
        <w:rPr>
          <w:lang w:val="en-US"/>
        </w:rPr>
        <w:t>Office</w:t>
      </w:r>
      <w:r w:rsidRPr="00677E8F">
        <w:rPr>
          <w:lang w:val="en-US"/>
        </w:rPr>
        <w:t xml:space="preserve"> 2010-2016</w:t>
      </w:r>
    </w:p>
    <w:p w:rsidR="00FF0F7C" w:rsidRPr="00677E8F" w:rsidRDefault="00FF0F7C" w:rsidP="00292248">
      <w:pPr>
        <w:autoSpaceDE w:val="0"/>
        <w:autoSpaceDN w:val="0"/>
        <w:adjustRightInd w:val="0"/>
        <w:jc w:val="both"/>
        <w:rPr>
          <w:lang w:val="en-US"/>
        </w:rPr>
      </w:pPr>
      <w:r w:rsidRPr="00677E8F">
        <w:rPr>
          <w:lang w:val="en-US"/>
        </w:rPr>
        <w:t>3.</w:t>
      </w:r>
      <w:r w:rsidRPr="00DC11F5">
        <w:t>Антивирус</w:t>
      </w:r>
      <w:r w:rsidRPr="00677E8F">
        <w:rPr>
          <w:lang w:val="en-US"/>
        </w:rPr>
        <w:t xml:space="preserve"> </w:t>
      </w:r>
      <w:r w:rsidRPr="00DC11F5">
        <w:rPr>
          <w:lang w:val="en-US"/>
        </w:rPr>
        <w:t>Kaspersky</w:t>
      </w:r>
      <w:r w:rsidRPr="00677E8F">
        <w:rPr>
          <w:lang w:val="en-US"/>
        </w:rPr>
        <w:t xml:space="preserve"> </w:t>
      </w:r>
      <w:r w:rsidRPr="00DC11F5">
        <w:rPr>
          <w:lang w:val="en-US"/>
        </w:rPr>
        <w:t>Endpoint</w:t>
      </w:r>
      <w:r w:rsidRPr="00677E8F">
        <w:rPr>
          <w:lang w:val="en-US"/>
        </w:rPr>
        <w:t xml:space="preserve"> </w:t>
      </w:r>
      <w:r w:rsidRPr="00DC11F5">
        <w:rPr>
          <w:lang w:val="en-US"/>
        </w:rPr>
        <w:t>Security</w:t>
      </w:r>
    </w:p>
    <w:p w:rsidR="00FF0F7C" w:rsidRPr="00677E8F" w:rsidRDefault="00FF0F7C" w:rsidP="00292248">
      <w:pPr>
        <w:autoSpaceDE w:val="0"/>
        <w:autoSpaceDN w:val="0"/>
        <w:adjustRightInd w:val="0"/>
        <w:jc w:val="both"/>
        <w:rPr>
          <w:lang w:val="en-US"/>
        </w:rPr>
      </w:pPr>
      <w:r w:rsidRPr="00677E8F">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FF0F7C" w:rsidRPr="00677E8F" w:rsidRDefault="00FF0F7C" w:rsidP="00292248">
      <w:pPr>
        <w:autoSpaceDE w:val="0"/>
        <w:autoSpaceDN w:val="0"/>
        <w:adjustRightInd w:val="0"/>
        <w:jc w:val="both"/>
        <w:rPr>
          <w:lang w:val="en-US"/>
        </w:rPr>
      </w:pPr>
      <w:r w:rsidRPr="00677E8F">
        <w:rPr>
          <w:lang w:val="en-US"/>
        </w:rPr>
        <w:t>5.</w:t>
      </w:r>
      <w:r w:rsidRPr="00DC11F5">
        <w:t>Архиватор</w:t>
      </w:r>
      <w:r w:rsidRPr="00677E8F">
        <w:rPr>
          <w:lang w:val="en-US"/>
        </w:rPr>
        <w:t xml:space="preserve"> 7-</w:t>
      </w:r>
      <w:r w:rsidRPr="00DC11F5">
        <w:rPr>
          <w:lang w:val="en-US"/>
        </w:rPr>
        <w:t>zip</w:t>
      </w:r>
    </w:p>
    <w:p w:rsidR="00FF0F7C" w:rsidRPr="00DC11F5" w:rsidRDefault="00FF0F7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F0F7C" w:rsidRPr="00DC11F5" w:rsidRDefault="00FF0F7C" w:rsidP="00292248">
      <w:pPr>
        <w:autoSpaceDE w:val="0"/>
        <w:autoSpaceDN w:val="0"/>
        <w:adjustRightInd w:val="0"/>
        <w:jc w:val="both"/>
        <w:rPr>
          <w:b/>
          <w:bCs/>
          <w:i/>
          <w:iCs/>
        </w:rPr>
      </w:pPr>
      <w:r w:rsidRPr="00DC11F5">
        <w:t>7.Справочно-правовая система Гарант</w:t>
      </w:r>
    </w:p>
    <w:p w:rsidR="00FF0F7C" w:rsidRPr="00DC11F5" w:rsidRDefault="00FF0F7C" w:rsidP="00CD591B">
      <w:pPr>
        <w:autoSpaceDE w:val="0"/>
        <w:autoSpaceDN w:val="0"/>
        <w:adjustRightInd w:val="0"/>
        <w:jc w:val="both"/>
      </w:pPr>
    </w:p>
    <w:p w:rsidR="00FF0F7C" w:rsidRPr="00DC11F5" w:rsidRDefault="00FF0F7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F0F7C" w:rsidRPr="00DC11F5" w:rsidRDefault="00FF0F7C" w:rsidP="00292248">
      <w:pPr>
        <w:ind w:left="720"/>
        <w:contextualSpacing/>
        <w:jc w:val="both"/>
      </w:pPr>
      <w:r w:rsidRPr="00DC11F5">
        <w:t>1.Проектор, ноутбук</w:t>
      </w:r>
    </w:p>
    <w:p w:rsidR="00FF0F7C" w:rsidRPr="00DC11F5" w:rsidRDefault="00FF0F7C" w:rsidP="00292248">
      <w:pPr>
        <w:ind w:left="720"/>
        <w:contextualSpacing/>
        <w:jc w:val="both"/>
      </w:pPr>
      <w:r w:rsidRPr="00DC11F5">
        <w:t xml:space="preserve">2.Проекционный экран </w:t>
      </w:r>
    </w:p>
    <w:p w:rsidR="00FF0F7C" w:rsidRPr="00DC11F5" w:rsidRDefault="00FF0F7C" w:rsidP="00292248">
      <w:pPr>
        <w:ind w:left="720"/>
        <w:contextualSpacing/>
        <w:jc w:val="both"/>
      </w:pPr>
      <w:r w:rsidRPr="00DC11F5">
        <w:t>3.Колонки</w:t>
      </w:r>
    </w:p>
    <w:p w:rsidR="00FF0F7C" w:rsidRPr="00DC11F5" w:rsidRDefault="00FF0F7C" w:rsidP="00292248">
      <w:pPr>
        <w:autoSpaceDE w:val="0"/>
        <w:autoSpaceDN w:val="0"/>
        <w:adjustRightInd w:val="0"/>
      </w:pPr>
    </w:p>
    <w:p w:rsidR="00FF0F7C" w:rsidRPr="00DC11F5" w:rsidRDefault="00FF0F7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F0F7C" w:rsidRPr="00DC11F5" w:rsidRDefault="00FF0F7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F0F7C" w:rsidRPr="00DC11F5" w:rsidRDefault="00FF0F7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F0F7C" w:rsidRPr="00DC11F5" w:rsidRDefault="00FF0F7C" w:rsidP="00034A75">
      <w:pPr>
        <w:tabs>
          <w:tab w:val="center" w:pos="4536"/>
          <w:tab w:val="right" w:pos="9072"/>
        </w:tabs>
        <w:ind w:firstLine="709"/>
        <w:jc w:val="both"/>
      </w:pPr>
    </w:p>
    <w:p w:rsidR="00FF0F7C" w:rsidRPr="00DC11F5" w:rsidRDefault="00FF0F7C" w:rsidP="00D00133">
      <w:pPr>
        <w:tabs>
          <w:tab w:val="center" w:pos="4536"/>
          <w:tab w:val="right" w:pos="9072"/>
        </w:tabs>
        <w:autoSpaceDE w:val="0"/>
        <w:autoSpaceDN w:val="0"/>
        <w:adjustRightInd w:val="0"/>
        <w:jc w:val="both"/>
        <w:rPr>
          <w:b/>
          <w:bCs/>
        </w:rPr>
      </w:pPr>
      <w:r w:rsidRPr="00DC11F5">
        <w:rPr>
          <w:b/>
          <w:bCs/>
        </w:rPr>
        <w:lastRenderedPageBreak/>
        <w:t>12.1. В освоении учебной дисциплины  используются следующие традиционные образовательные технологии:</w:t>
      </w:r>
    </w:p>
    <w:p w:rsidR="00FF0F7C" w:rsidRPr="00DC11F5" w:rsidRDefault="00FF0F7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F0F7C" w:rsidRPr="00DC11F5" w:rsidRDefault="00FF0F7C" w:rsidP="00D00133">
      <w:pPr>
        <w:tabs>
          <w:tab w:val="center" w:pos="4536"/>
          <w:tab w:val="right" w:pos="9072"/>
        </w:tabs>
        <w:autoSpaceDE w:val="0"/>
        <w:autoSpaceDN w:val="0"/>
        <w:adjustRightInd w:val="0"/>
      </w:pPr>
      <w:r w:rsidRPr="00DC11F5">
        <w:t>- практические занятия;</w:t>
      </w:r>
    </w:p>
    <w:p w:rsidR="00FF0F7C" w:rsidRPr="00DC11F5" w:rsidRDefault="00FF0F7C" w:rsidP="00D00133">
      <w:pPr>
        <w:tabs>
          <w:tab w:val="center" w:pos="4536"/>
          <w:tab w:val="right" w:pos="9072"/>
        </w:tabs>
        <w:autoSpaceDE w:val="0"/>
        <w:autoSpaceDN w:val="0"/>
        <w:adjustRightInd w:val="0"/>
      </w:pPr>
      <w:r w:rsidRPr="00DC11F5">
        <w:t>- контрольные опросы;</w:t>
      </w:r>
    </w:p>
    <w:p w:rsidR="00FF0F7C" w:rsidRPr="00DC11F5" w:rsidRDefault="00FF0F7C" w:rsidP="00D00133">
      <w:pPr>
        <w:tabs>
          <w:tab w:val="center" w:pos="4536"/>
          <w:tab w:val="right" w:pos="9072"/>
        </w:tabs>
        <w:autoSpaceDE w:val="0"/>
        <w:autoSpaceDN w:val="0"/>
        <w:adjustRightInd w:val="0"/>
      </w:pPr>
      <w:r w:rsidRPr="00DC11F5">
        <w:t>- консультации;</w:t>
      </w:r>
    </w:p>
    <w:p w:rsidR="00FF0F7C" w:rsidRPr="00DC11F5" w:rsidRDefault="00FF0F7C" w:rsidP="00D00133">
      <w:pPr>
        <w:tabs>
          <w:tab w:val="center" w:pos="4536"/>
          <w:tab w:val="right" w:pos="9072"/>
        </w:tabs>
        <w:autoSpaceDE w:val="0"/>
        <w:autoSpaceDN w:val="0"/>
        <w:adjustRightInd w:val="0"/>
      </w:pPr>
      <w:r w:rsidRPr="00DC11F5">
        <w:t>- самостоятельная работа с учебной литературой;</w:t>
      </w:r>
    </w:p>
    <w:p w:rsidR="00FF0F7C" w:rsidRPr="00DC11F5" w:rsidRDefault="00FF0F7C" w:rsidP="00D00133">
      <w:pPr>
        <w:tabs>
          <w:tab w:val="center" w:pos="4536"/>
          <w:tab w:val="right" w:pos="9072"/>
        </w:tabs>
        <w:autoSpaceDE w:val="0"/>
        <w:autoSpaceDN w:val="0"/>
        <w:adjustRightInd w:val="0"/>
      </w:pPr>
      <w:r w:rsidRPr="00DC11F5">
        <w:t>- подготовка и обсуждение рефератов, презентаций;</w:t>
      </w:r>
    </w:p>
    <w:p w:rsidR="00FF0F7C" w:rsidRPr="00DC11F5" w:rsidRDefault="00FF0F7C" w:rsidP="00D00133">
      <w:pPr>
        <w:tabs>
          <w:tab w:val="center" w:pos="4536"/>
          <w:tab w:val="right" w:pos="9072"/>
        </w:tabs>
        <w:autoSpaceDE w:val="0"/>
        <w:autoSpaceDN w:val="0"/>
        <w:adjustRightInd w:val="0"/>
      </w:pPr>
      <w:r w:rsidRPr="00DC11F5">
        <w:t>- тестирование по основным темам дисциплины.</w:t>
      </w:r>
    </w:p>
    <w:p w:rsidR="00FF0F7C" w:rsidRPr="00DC11F5" w:rsidRDefault="00FF0F7C" w:rsidP="00D00133">
      <w:pPr>
        <w:tabs>
          <w:tab w:val="center" w:pos="4536"/>
          <w:tab w:val="right" w:pos="9072"/>
        </w:tabs>
        <w:autoSpaceDE w:val="0"/>
        <w:autoSpaceDN w:val="0"/>
        <w:adjustRightInd w:val="0"/>
        <w:rPr>
          <w:b/>
          <w:bCs/>
        </w:rPr>
      </w:pPr>
    </w:p>
    <w:p w:rsidR="00FF0F7C" w:rsidRPr="00DC11F5" w:rsidRDefault="00FF0F7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F0F7C" w:rsidRPr="004D5EC8" w:rsidRDefault="00FF0F7C" w:rsidP="006178D3">
      <w:pPr>
        <w:tabs>
          <w:tab w:val="center" w:pos="851"/>
          <w:tab w:val="right" w:pos="9072"/>
        </w:tabs>
        <w:autoSpaceDE w:val="0"/>
        <w:autoSpaceDN w:val="0"/>
        <w:adjustRightInd w:val="0"/>
        <w:jc w:val="both"/>
      </w:pPr>
      <w:r w:rsidRPr="00DC11F5">
        <w:tab/>
      </w:r>
      <w:r w:rsidRPr="004D5EC8">
        <w:tab/>
        <w:t>Из перечня видов: («</w:t>
      </w:r>
      <w:r w:rsidRPr="004D5EC8">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D5EC8">
        <w:t>) используются следующие:</w:t>
      </w:r>
    </w:p>
    <w:p w:rsidR="00FF0F7C" w:rsidRPr="004D5EC8" w:rsidRDefault="00FF0F7C" w:rsidP="00B33FCC">
      <w:pPr>
        <w:tabs>
          <w:tab w:val="center" w:pos="4536"/>
          <w:tab w:val="right" w:pos="9072"/>
        </w:tabs>
        <w:autoSpaceDE w:val="0"/>
        <w:autoSpaceDN w:val="0"/>
        <w:adjustRightInd w:val="0"/>
        <w:rPr>
          <w:iCs/>
        </w:rPr>
      </w:pPr>
      <w:r w:rsidRPr="004D5EC8">
        <w:rPr>
          <w:iCs/>
        </w:rPr>
        <w:t>- творческие задания;</w:t>
      </w:r>
    </w:p>
    <w:p w:rsidR="00FF0F7C" w:rsidRPr="004D5EC8" w:rsidRDefault="00FF0F7C" w:rsidP="00B33FCC">
      <w:pPr>
        <w:tabs>
          <w:tab w:val="center" w:pos="4536"/>
          <w:tab w:val="right" w:pos="9072"/>
        </w:tabs>
        <w:autoSpaceDE w:val="0"/>
        <w:autoSpaceDN w:val="0"/>
        <w:adjustRightInd w:val="0"/>
        <w:rPr>
          <w:iCs/>
        </w:rPr>
      </w:pPr>
      <w:r w:rsidRPr="004D5EC8">
        <w:rPr>
          <w:iCs/>
        </w:rPr>
        <w:t>- сообщения с анализом;</w:t>
      </w:r>
    </w:p>
    <w:p w:rsidR="00FF0F7C" w:rsidRPr="004D5EC8" w:rsidRDefault="00FF0F7C" w:rsidP="00B33FCC">
      <w:pPr>
        <w:tabs>
          <w:tab w:val="center" w:pos="4536"/>
          <w:tab w:val="right" w:pos="9072"/>
        </w:tabs>
        <w:autoSpaceDE w:val="0"/>
        <w:autoSpaceDN w:val="0"/>
        <w:adjustRightInd w:val="0"/>
        <w:rPr>
          <w:iCs/>
        </w:rPr>
      </w:pPr>
      <w:r w:rsidRPr="004D5EC8">
        <w:rPr>
          <w:iCs/>
        </w:rPr>
        <w:t xml:space="preserve"> - анализ проблемных ситуаций</w:t>
      </w:r>
    </w:p>
    <w:p w:rsidR="00FF0F7C" w:rsidRPr="004D5EC8" w:rsidRDefault="00FF0F7C" w:rsidP="00B33FCC">
      <w:pPr>
        <w:tabs>
          <w:tab w:val="center" w:pos="4536"/>
          <w:tab w:val="right" w:pos="9072"/>
        </w:tabs>
        <w:autoSpaceDE w:val="0"/>
        <w:autoSpaceDN w:val="0"/>
        <w:adjustRightInd w:val="0"/>
        <w:jc w:val="both"/>
        <w:rPr>
          <w:iCs/>
        </w:rPr>
      </w:pPr>
      <w:r w:rsidRPr="004D5EC8">
        <w:rPr>
          <w:iCs/>
        </w:rPr>
        <w:t>-беседа.</w:t>
      </w:r>
    </w:p>
    <w:p w:rsidR="00FF0F7C" w:rsidRPr="004D5EC8" w:rsidRDefault="00FF0F7C"/>
    <w:p w:rsidR="00FF0F7C" w:rsidRDefault="00FF0F7C"/>
    <w:p w:rsidR="00FF0F7C" w:rsidRDefault="00FF0F7C"/>
    <w:p w:rsidR="00FF0F7C" w:rsidRDefault="00FF0F7C"/>
    <w:p w:rsidR="00FF0F7C" w:rsidRDefault="00FF0F7C"/>
    <w:p w:rsidR="00FF0F7C" w:rsidRDefault="00FF0F7C"/>
    <w:p w:rsidR="00FF0F7C" w:rsidRPr="00DC11F5" w:rsidRDefault="00FF0F7C"/>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B33FCC">
      <w:pPr>
        <w:autoSpaceDE w:val="0"/>
        <w:autoSpaceDN w:val="0"/>
        <w:adjustRightInd w:val="0"/>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Default="00FF0F7C" w:rsidP="00FC3B95">
      <w:pPr>
        <w:autoSpaceDE w:val="0"/>
        <w:autoSpaceDN w:val="0"/>
        <w:adjustRightInd w:val="0"/>
        <w:jc w:val="right"/>
      </w:pPr>
    </w:p>
    <w:p w:rsidR="00FF0F7C" w:rsidRPr="00DC11F5" w:rsidRDefault="00FF0F7C" w:rsidP="00FC3B95">
      <w:pPr>
        <w:autoSpaceDE w:val="0"/>
        <w:autoSpaceDN w:val="0"/>
        <w:adjustRightInd w:val="0"/>
        <w:jc w:val="right"/>
      </w:pPr>
      <w:r w:rsidRPr="00DC11F5">
        <w:t xml:space="preserve">Приложение </w:t>
      </w:r>
    </w:p>
    <w:p w:rsidR="00FF0F7C" w:rsidRPr="00DC11F5" w:rsidRDefault="00FF0F7C" w:rsidP="00FC3B95">
      <w:pPr>
        <w:autoSpaceDE w:val="0"/>
        <w:autoSpaceDN w:val="0"/>
        <w:adjustRightInd w:val="0"/>
        <w:jc w:val="right"/>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pPr>
    </w:p>
    <w:p w:rsidR="00FF0F7C" w:rsidRPr="00DC11F5" w:rsidRDefault="00FF0F7C" w:rsidP="00FC3B95">
      <w:pPr>
        <w:autoSpaceDE w:val="0"/>
        <w:autoSpaceDN w:val="0"/>
        <w:adjustRightInd w:val="0"/>
        <w:jc w:val="right"/>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rPr>
          <w:b/>
          <w:bCs/>
        </w:rPr>
      </w:pPr>
      <w:r w:rsidRPr="00DC11F5">
        <w:rPr>
          <w:b/>
          <w:bCs/>
        </w:rPr>
        <w:t xml:space="preserve">ФОНД ОЦЕНОЧНЫХ СРЕДСТВ </w:t>
      </w:r>
    </w:p>
    <w:p w:rsidR="00FF0F7C" w:rsidRPr="00DC11F5" w:rsidRDefault="00FF0F7C" w:rsidP="00FC3B95">
      <w:pPr>
        <w:autoSpaceDE w:val="0"/>
        <w:autoSpaceDN w:val="0"/>
        <w:adjustRightInd w:val="0"/>
        <w:jc w:val="center"/>
        <w:rPr>
          <w:b/>
          <w:bCs/>
        </w:rPr>
      </w:pPr>
      <w:r w:rsidRPr="00DC11F5">
        <w:rPr>
          <w:b/>
          <w:bCs/>
        </w:rPr>
        <w:t>ДЛЯ ПРОВЕДЕНИЯ ПРОМЕЖУТОЧНОЙ АТТЕСТАЦИИ</w:t>
      </w:r>
    </w:p>
    <w:p w:rsidR="00FF0F7C" w:rsidRPr="00DC11F5" w:rsidRDefault="00FF0F7C" w:rsidP="00FC3B95">
      <w:pPr>
        <w:autoSpaceDE w:val="0"/>
        <w:autoSpaceDN w:val="0"/>
        <w:adjustRightInd w:val="0"/>
        <w:jc w:val="center"/>
        <w:rPr>
          <w:b/>
          <w:bCs/>
        </w:rPr>
      </w:pPr>
      <w:r w:rsidRPr="00DC11F5">
        <w:rPr>
          <w:b/>
          <w:bCs/>
        </w:rPr>
        <w:t>ПО ДИСЦИПЛИНЕ</w:t>
      </w:r>
    </w:p>
    <w:p w:rsidR="00FF0F7C" w:rsidRPr="00DC11F5" w:rsidRDefault="00FF0F7C" w:rsidP="00FC3B95">
      <w:pPr>
        <w:autoSpaceDE w:val="0"/>
        <w:autoSpaceDN w:val="0"/>
        <w:adjustRightInd w:val="0"/>
        <w:jc w:val="center"/>
        <w:rPr>
          <w:b/>
          <w:bCs/>
        </w:rPr>
      </w:pPr>
    </w:p>
    <w:p w:rsidR="00FF0F7C" w:rsidRPr="00DC11F5" w:rsidRDefault="00FF0F7C" w:rsidP="00FC3B95">
      <w:pPr>
        <w:autoSpaceDE w:val="0"/>
        <w:autoSpaceDN w:val="0"/>
        <w:adjustRightInd w:val="0"/>
        <w:jc w:val="center"/>
        <w:rPr>
          <w:b/>
          <w:bCs/>
        </w:rPr>
      </w:pPr>
    </w:p>
    <w:p w:rsidR="00FF0F7C" w:rsidRPr="00DC11F5" w:rsidRDefault="00FF0F7C" w:rsidP="00FC3B95">
      <w:pPr>
        <w:tabs>
          <w:tab w:val="left" w:leader="underscore" w:pos="9856"/>
        </w:tabs>
        <w:autoSpaceDE w:val="0"/>
        <w:autoSpaceDN w:val="0"/>
        <w:adjustRightInd w:val="0"/>
        <w:jc w:val="center"/>
        <w:rPr>
          <w:b/>
          <w:bCs/>
        </w:rPr>
      </w:pPr>
      <w:r w:rsidRPr="00DC11F5">
        <w:rPr>
          <w:b/>
          <w:bCs/>
        </w:rPr>
        <w:t>«</w:t>
      </w:r>
      <w:r>
        <w:rPr>
          <w:b/>
          <w:bCs/>
          <w:sz w:val="28"/>
          <w:szCs w:val="28"/>
        </w:rPr>
        <w:t>Туристское страноведение</w:t>
      </w:r>
      <w:r w:rsidRPr="00DC11F5">
        <w:rPr>
          <w:b/>
          <w:bCs/>
        </w:rPr>
        <w:t>»</w:t>
      </w: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Pr="00DC11F5"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Default="00FF0F7C" w:rsidP="00FC3B95">
      <w:pPr>
        <w:autoSpaceDE w:val="0"/>
        <w:autoSpaceDN w:val="0"/>
        <w:adjustRightInd w:val="0"/>
        <w:jc w:val="center"/>
      </w:pPr>
    </w:p>
    <w:p w:rsidR="00FF0F7C" w:rsidRPr="00DC11F5" w:rsidRDefault="00FF0F7C" w:rsidP="000B6283">
      <w:pPr>
        <w:autoSpaceDE w:val="0"/>
        <w:autoSpaceDN w:val="0"/>
        <w:adjustRightInd w:val="0"/>
      </w:pPr>
    </w:p>
    <w:p w:rsidR="00FF0F7C" w:rsidRPr="00DC11F5" w:rsidRDefault="00FF0F7C" w:rsidP="00F91CD9">
      <w:pPr>
        <w:numPr>
          <w:ilvl w:val="0"/>
          <w:numId w:val="11"/>
        </w:numPr>
        <w:jc w:val="both"/>
        <w:rPr>
          <w:b/>
        </w:rPr>
      </w:pPr>
      <w:r w:rsidRPr="00DC11F5">
        <w:rPr>
          <w:b/>
        </w:rPr>
        <w:t>Паспорт компетенций</w:t>
      </w:r>
    </w:p>
    <w:p w:rsidR="00FF0F7C" w:rsidRPr="00DC11F5" w:rsidRDefault="00FF0F7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F0F7C" w:rsidRPr="00DC11F5" w:rsidTr="00A96FF5">
        <w:trPr>
          <w:trHeight w:val="726"/>
        </w:trPr>
        <w:tc>
          <w:tcPr>
            <w:tcW w:w="2093" w:type="dxa"/>
          </w:tcPr>
          <w:p w:rsidR="00FF0F7C" w:rsidRPr="00DC11F5" w:rsidRDefault="00FF0F7C" w:rsidP="00A96FF5">
            <w:pPr>
              <w:widowControl w:val="0"/>
              <w:contextualSpacing/>
              <w:jc w:val="both"/>
            </w:pPr>
            <w:r w:rsidRPr="00DC11F5">
              <w:t>Код оцениваемой компетенции (или её части)</w:t>
            </w:r>
          </w:p>
        </w:tc>
        <w:tc>
          <w:tcPr>
            <w:tcW w:w="1843" w:type="dxa"/>
          </w:tcPr>
          <w:p w:rsidR="00FF0F7C" w:rsidRPr="00DC11F5" w:rsidRDefault="00FF0F7C" w:rsidP="00A96FF5">
            <w:pPr>
              <w:widowControl w:val="0"/>
              <w:contextualSpacing/>
              <w:jc w:val="both"/>
            </w:pPr>
            <w:r w:rsidRPr="00DC11F5">
              <w:t xml:space="preserve">Вид контроля </w:t>
            </w:r>
          </w:p>
        </w:tc>
        <w:tc>
          <w:tcPr>
            <w:tcW w:w="5953" w:type="dxa"/>
          </w:tcPr>
          <w:p w:rsidR="00FF0F7C" w:rsidRPr="00DC11F5" w:rsidRDefault="00FF0F7C" w:rsidP="00A96FF5">
            <w:pPr>
              <w:widowControl w:val="0"/>
              <w:contextualSpacing/>
              <w:jc w:val="both"/>
            </w:pPr>
            <w:r w:rsidRPr="00DC11F5">
              <w:t>Компонент фонда оценочных средств</w:t>
            </w:r>
          </w:p>
        </w:tc>
      </w:tr>
      <w:tr w:rsidR="00FF0F7C" w:rsidRPr="00DC11F5" w:rsidTr="00A96FF5">
        <w:trPr>
          <w:trHeight w:val="242"/>
        </w:trPr>
        <w:tc>
          <w:tcPr>
            <w:tcW w:w="2093" w:type="dxa"/>
            <w:vMerge w:val="restart"/>
          </w:tcPr>
          <w:p w:rsidR="00FF0F7C" w:rsidRPr="00DC11F5" w:rsidRDefault="00FF0F7C" w:rsidP="00724F16">
            <w:pPr>
              <w:suppressAutoHyphens/>
              <w:jc w:val="both"/>
            </w:pPr>
            <w:r>
              <w:t>ПК-3</w:t>
            </w:r>
          </w:p>
          <w:p w:rsidR="00FF0F7C" w:rsidRPr="00DC11F5" w:rsidRDefault="00FF0F7C" w:rsidP="00724F16">
            <w:pPr>
              <w:suppressAutoHyphens/>
              <w:jc w:val="both"/>
            </w:pPr>
          </w:p>
        </w:tc>
        <w:tc>
          <w:tcPr>
            <w:tcW w:w="1843" w:type="dxa"/>
          </w:tcPr>
          <w:p w:rsidR="00FF0F7C" w:rsidRPr="00DC11F5" w:rsidRDefault="00FF0F7C" w:rsidP="002A3FD7">
            <w:r>
              <w:t xml:space="preserve">устный </w:t>
            </w:r>
          </w:p>
        </w:tc>
        <w:tc>
          <w:tcPr>
            <w:tcW w:w="5953" w:type="dxa"/>
          </w:tcPr>
          <w:p w:rsidR="00FF0F7C" w:rsidRDefault="00FF0F7C" w:rsidP="00633CD5">
            <w:r w:rsidRPr="00E32466">
              <w:t>Решение ситуационных задач</w:t>
            </w:r>
          </w:p>
        </w:tc>
      </w:tr>
      <w:tr w:rsidR="00FF0F7C" w:rsidRPr="00DC11F5" w:rsidTr="002A3FD7">
        <w:tc>
          <w:tcPr>
            <w:tcW w:w="2093" w:type="dxa"/>
            <w:vMerge/>
          </w:tcPr>
          <w:p w:rsidR="00FF0F7C" w:rsidRPr="00DC11F5" w:rsidRDefault="00FF0F7C" w:rsidP="00A96FF5">
            <w:pPr>
              <w:widowControl w:val="0"/>
              <w:contextualSpacing/>
              <w:jc w:val="both"/>
            </w:pPr>
          </w:p>
        </w:tc>
        <w:tc>
          <w:tcPr>
            <w:tcW w:w="1843" w:type="dxa"/>
          </w:tcPr>
          <w:p w:rsidR="00FF0F7C" w:rsidRPr="00DC11F5" w:rsidRDefault="00FF0F7C" w:rsidP="00633CD5">
            <w:r w:rsidRPr="00DC11F5">
              <w:t>устный</w:t>
            </w:r>
          </w:p>
        </w:tc>
        <w:tc>
          <w:tcPr>
            <w:tcW w:w="5953" w:type="dxa"/>
          </w:tcPr>
          <w:p w:rsidR="00FF0F7C" w:rsidRPr="00DC11F5" w:rsidRDefault="00FF0F7C" w:rsidP="00633CD5">
            <w:r>
              <w:t>Вопросы к зачету, экзамену, курсовая работа</w:t>
            </w:r>
          </w:p>
        </w:tc>
      </w:tr>
      <w:tr w:rsidR="00FF0F7C" w:rsidRPr="00DC11F5" w:rsidTr="00A96FF5">
        <w:tc>
          <w:tcPr>
            <w:tcW w:w="2093" w:type="dxa"/>
            <w:vMerge/>
          </w:tcPr>
          <w:p w:rsidR="00FF0F7C" w:rsidRPr="00DC11F5" w:rsidRDefault="00FF0F7C" w:rsidP="00A96FF5">
            <w:pPr>
              <w:widowControl w:val="0"/>
              <w:contextualSpacing/>
              <w:jc w:val="both"/>
            </w:pPr>
          </w:p>
        </w:tc>
        <w:tc>
          <w:tcPr>
            <w:tcW w:w="1843" w:type="dxa"/>
          </w:tcPr>
          <w:p w:rsidR="00FF0F7C" w:rsidRPr="00DC11F5" w:rsidRDefault="00FF0F7C" w:rsidP="00633CD5">
            <w:r>
              <w:t>письменный</w:t>
            </w:r>
          </w:p>
        </w:tc>
        <w:tc>
          <w:tcPr>
            <w:tcW w:w="5953" w:type="dxa"/>
          </w:tcPr>
          <w:p w:rsidR="00FF0F7C" w:rsidRDefault="00FF0F7C" w:rsidP="00633CD5">
            <w:r>
              <w:t>Тест</w:t>
            </w:r>
          </w:p>
        </w:tc>
      </w:tr>
    </w:tbl>
    <w:p w:rsidR="00FF0F7C" w:rsidRPr="00DC11F5" w:rsidRDefault="00FF0F7C" w:rsidP="00FC3B95">
      <w:pPr>
        <w:ind w:firstLine="567"/>
        <w:jc w:val="both"/>
      </w:pPr>
    </w:p>
    <w:p w:rsidR="00FF0F7C" w:rsidRPr="00DC11F5" w:rsidRDefault="00FF0F7C" w:rsidP="00FC3B95">
      <w:pPr>
        <w:jc w:val="both"/>
        <w:rPr>
          <w:b/>
          <w:lang w:eastAsia="en-US"/>
        </w:rPr>
      </w:pPr>
      <w:r w:rsidRPr="00DC11F5">
        <w:rPr>
          <w:b/>
          <w:lang w:eastAsia="en-US"/>
        </w:rPr>
        <w:t>2.Критерии освоения компетенций</w:t>
      </w:r>
    </w:p>
    <w:p w:rsidR="00FF0F7C" w:rsidRPr="00DC11F5" w:rsidRDefault="00FF0F7C" w:rsidP="00FC3B95">
      <w:pPr>
        <w:jc w:val="both"/>
        <w:rPr>
          <w:lang w:eastAsia="en-US"/>
        </w:rPr>
      </w:pPr>
    </w:p>
    <w:p w:rsidR="00FF0F7C" w:rsidRPr="00DC11F5" w:rsidRDefault="00FF0F7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F0F7C" w:rsidRDefault="00FF0F7C" w:rsidP="00FC3B95">
      <w:pPr>
        <w:jc w:val="center"/>
        <w:rPr>
          <w:b/>
          <w:bCs/>
          <w:lang w:eastAsia="en-US"/>
        </w:rPr>
      </w:pPr>
    </w:p>
    <w:p w:rsidR="00FF0F7C" w:rsidRDefault="00FF0F7C"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FF0F7C" w:rsidRPr="00BF46C4" w:rsidRDefault="00FF0F7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F0F7C" w:rsidRPr="00BF46C4" w:rsidTr="006A0271">
        <w:trPr>
          <w:jc w:val="center"/>
        </w:trPr>
        <w:tc>
          <w:tcPr>
            <w:tcW w:w="993" w:type="pct"/>
            <w:vAlign w:val="center"/>
          </w:tcPr>
          <w:p w:rsidR="00FF0F7C" w:rsidRPr="00BF46C4" w:rsidRDefault="00FF0F7C" w:rsidP="006A0271">
            <w:pPr>
              <w:jc w:val="center"/>
              <w:rPr>
                <w:b/>
                <w:lang w:eastAsia="en-US"/>
              </w:rPr>
            </w:pPr>
            <w:r w:rsidRPr="00BF46C4">
              <w:rPr>
                <w:b/>
                <w:lang w:eastAsia="en-US"/>
              </w:rPr>
              <w:t>Шкала оценивания</w:t>
            </w:r>
          </w:p>
        </w:tc>
        <w:tc>
          <w:tcPr>
            <w:tcW w:w="4007" w:type="pct"/>
            <w:vAlign w:val="center"/>
          </w:tcPr>
          <w:p w:rsidR="00FF0F7C" w:rsidRPr="00BF46C4" w:rsidRDefault="00FF0F7C" w:rsidP="006A0271">
            <w:pPr>
              <w:jc w:val="center"/>
              <w:rPr>
                <w:b/>
                <w:lang w:eastAsia="en-US"/>
              </w:rPr>
            </w:pPr>
            <w:r w:rsidRPr="00BF46C4">
              <w:rPr>
                <w:b/>
                <w:bCs/>
                <w:lang w:eastAsia="en-US"/>
              </w:rPr>
              <w:t>Показатели оценивания компетенций</w:t>
            </w:r>
          </w:p>
        </w:tc>
      </w:tr>
      <w:tr w:rsidR="00FF0F7C" w:rsidRPr="00BF46C4" w:rsidTr="006A0271">
        <w:trPr>
          <w:jc w:val="center"/>
        </w:trPr>
        <w:tc>
          <w:tcPr>
            <w:tcW w:w="993" w:type="pct"/>
            <w:vAlign w:val="center"/>
          </w:tcPr>
          <w:p w:rsidR="00FF0F7C" w:rsidRPr="00BF46C4" w:rsidRDefault="00FF0F7C" w:rsidP="006A0271">
            <w:pPr>
              <w:jc w:val="center"/>
              <w:rPr>
                <w:b/>
                <w:lang w:eastAsia="en-US"/>
              </w:rPr>
            </w:pPr>
            <w:r w:rsidRPr="00BF46C4">
              <w:rPr>
                <w:b/>
                <w:lang w:eastAsia="en-US"/>
              </w:rPr>
              <w:t>Отлично</w:t>
            </w:r>
          </w:p>
        </w:tc>
        <w:tc>
          <w:tcPr>
            <w:tcW w:w="4007" w:type="pct"/>
          </w:tcPr>
          <w:p w:rsidR="00FF0F7C" w:rsidRPr="00BF46C4" w:rsidRDefault="00FF0F7C" w:rsidP="00B03C4E">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F0F7C" w:rsidRPr="00BF46C4" w:rsidRDefault="00FF0F7C" w:rsidP="00B03C4E">
            <w:pPr>
              <w:jc w:val="both"/>
              <w:rPr>
                <w:bCs/>
                <w:lang w:eastAsia="en-US"/>
              </w:rPr>
            </w:pPr>
            <w:r w:rsidRPr="00BF46C4">
              <w:rPr>
                <w:bCs/>
                <w:lang w:eastAsia="en-US"/>
              </w:rPr>
              <w:t>- делает квалифицированные выводы и обобщения;</w:t>
            </w:r>
          </w:p>
          <w:p w:rsidR="00FF0F7C" w:rsidRPr="00BF46C4" w:rsidRDefault="00FF0F7C" w:rsidP="00B03C4E">
            <w:pPr>
              <w:jc w:val="both"/>
              <w:rPr>
                <w:bCs/>
                <w:lang w:eastAsia="en-US"/>
              </w:rPr>
            </w:pPr>
            <w:r w:rsidRPr="00BF46C4">
              <w:rPr>
                <w:bCs/>
                <w:lang w:eastAsia="en-US"/>
              </w:rPr>
              <w:t>- владеет на высококвалифицированном уровне системой понятий.</w:t>
            </w:r>
          </w:p>
        </w:tc>
      </w:tr>
      <w:tr w:rsidR="00FF0F7C" w:rsidRPr="00BF46C4" w:rsidTr="006A0271">
        <w:trPr>
          <w:jc w:val="center"/>
        </w:trPr>
        <w:tc>
          <w:tcPr>
            <w:tcW w:w="993" w:type="pct"/>
            <w:vAlign w:val="center"/>
          </w:tcPr>
          <w:p w:rsidR="00FF0F7C" w:rsidRPr="00BF46C4" w:rsidRDefault="00FF0F7C" w:rsidP="006A0271">
            <w:pPr>
              <w:jc w:val="center"/>
              <w:rPr>
                <w:b/>
                <w:lang w:eastAsia="en-US"/>
              </w:rPr>
            </w:pPr>
            <w:r w:rsidRPr="00BF46C4">
              <w:rPr>
                <w:b/>
                <w:lang w:eastAsia="en-US"/>
              </w:rPr>
              <w:t>Хорошо</w:t>
            </w:r>
          </w:p>
        </w:tc>
        <w:tc>
          <w:tcPr>
            <w:tcW w:w="4007" w:type="pct"/>
          </w:tcPr>
          <w:p w:rsidR="00FF0F7C" w:rsidRPr="00BF46C4" w:rsidRDefault="00FF0F7C" w:rsidP="00B03C4E">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F0F7C" w:rsidRPr="00BF46C4" w:rsidRDefault="00FF0F7C" w:rsidP="00B03C4E">
            <w:pPr>
              <w:jc w:val="both"/>
              <w:rPr>
                <w:bCs/>
                <w:lang w:eastAsia="en-US"/>
              </w:rPr>
            </w:pPr>
            <w:r w:rsidRPr="00BF46C4">
              <w:rPr>
                <w:bCs/>
                <w:lang w:eastAsia="en-US"/>
              </w:rPr>
              <w:t>- затрудняется в формулировании квалифицированных выводов и обобщений;</w:t>
            </w:r>
          </w:p>
          <w:p w:rsidR="00FF0F7C" w:rsidRPr="00BF46C4" w:rsidRDefault="00FF0F7C" w:rsidP="00B03C4E">
            <w:pPr>
              <w:jc w:val="both"/>
              <w:rPr>
                <w:bCs/>
                <w:lang w:eastAsia="en-US"/>
              </w:rPr>
            </w:pPr>
            <w:r w:rsidRPr="00BF46C4">
              <w:rPr>
                <w:bCs/>
                <w:lang w:eastAsia="en-US"/>
              </w:rPr>
              <w:t>- владеет на достаточном уровне системой понятий.</w:t>
            </w:r>
          </w:p>
        </w:tc>
      </w:tr>
      <w:tr w:rsidR="00FF0F7C" w:rsidRPr="00BF46C4" w:rsidTr="006A0271">
        <w:trPr>
          <w:jc w:val="center"/>
        </w:trPr>
        <w:tc>
          <w:tcPr>
            <w:tcW w:w="993" w:type="pct"/>
            <w:vAlign w:val="center"/>
          </w:tcPr>
          <w:p w:rsidR="00FF0F7C" w:rsidRPr="00BF46C4" w:rsidRDefault="00FF0F7C" w:rsidP="006A0271">
            <w:pPr>
              <w:jc w:val="center"/>
              <w:rPr>
                <w:b/>
                <w:lang w:eastAsia="en-US"/>
              </w:rPr>
            </w:pPr>
            <w:r w:rsidRPr="00BF46C4">
              <w:rPr>
                <w:b/>
                <w:lang w:eastAsia="en-US"/>
              </w:rPr>
              <w:t>Удовлетворительно</w:t>
            </w:r>
          </w:p>
        </w:tc>
        <w:tc>
          <w:tcPr>
            <w:tcW w:w="4007" w:type="pct"/>
          </w:tcPr>
          <w:p w:rsidR="00FF0F7C" w:rsidRPr="00BF46C4" w:rsidRDefault="00FF0F7C" w:rsidP="00B03C4E">
            <w:pPr>
              <w:jc w:val="both"/>
              <w:rPr>
                <w:bCs/>
                <w:lang w:eastAsia="en-US"/>
              </w:rPr>
            </w:pPr>
            <w:r w:rsidRPr="00BF46C4">
              <w:rPr>
                <w:bCs/>
                <w:lang w:eastAsia="en-US"/>
              </w:rPr>
              <w:t>- студент ориентируется в материале, однако затрудняется в его изложении;</w:t>
            </w:r>
          </w:p>
          <w:p w:rsidR="00FF0F7C" w:rsidRPr="00BF46C4" w:rsidRDefault="00FF0F7C" w:rsidP="00B03C4E">
            <w:pPr>
              <w:jc w:val="both"/>
              <w:rPr>
                <w:bCs/>
                <w:lang w:eastAsia="en-US"/>
              </w:rPr>
            </w:pPr>
            <w:r w:rsidRPr="00BF46C4">
              <w:rPr>
                <w:bCs/>
                <w:lang w:eastAsia="en-US"/>
              </w:rPr>
              <w:t>- показывает недостаточность знаний основной и дополнительной литературы;</w:t>
            </w:r>
          </w:p>
          <w:p w:rsidR="00FF0F7C" w:rsidRPr="00BF46C4" w:rsidRDefault="00FF0F7C" w:rsidP="00B03C4E">
            <w:pPr>
              <w:jc w:val="both"/>
              <w:rPr>
                <w:bCs/>
                <w:lang w:eastAsia="en-US"/>
              </w:rPr>
            </w:pPr>
            <w:r w:rsidRPr="00BF46C4">
              <w:rPr>
                <w:bCs/>
                <w:lang w:eastAsia="en-US"/>
              </w:rPr>
              <w:t>- слабо аргументирует научные положения;</w:t>
            </w:r>
          </w:p>
          <w:p w:rsidR="00FF0F7C" w:rsidRPr="00BF46C4" w:rsidRDefault="00FF0F7C" w:rsidP="00B03C4E">
            <w:pPr>
              <w:jc w:val="both"/>
              <w:rPr>
                <w:bCs/>
                <w:lang w:eastAsia="en-US"/>
              </w:rPr>
            </w:pPr>
            <w:r w:rsidRPr="00BF46C4">
              <w:rPr>
                <w:bCs/>
                <w:lang w:eastAsia="en-US"/>
              </w:rPr>
              <w:t>- практически не способен сформулировать выводы и обобщения;</w:t>
            </w:r>
          </w:p>
          <w:p w:rsidR="00FF0F7C" w:rsidRPr="00BF46C4" w:rsidRDefault="00FF0F7C" w:rsidP="00B03C4E">
            <w:pPr>
              <w:jc w:val="both"/>
              <w:rPr>
                <w:bCs/>
                <w:lang w:eastAsia="en-US"/>
              </w:rPr>
            </w:pPr>
            <w:r w:rsidRPr="00BF46C4">
              <w:rPr>
                <w:bCs/>
                <w:lang w:eastAsia="en-US"/>
              </w:rPr>
              <w:t>- частично владеет системой понятий.</w:t>
            </w:r>
          </w:p>
        </w:tc>
      </w:tr>
      <w:tr w:rsidR="00FF0F7C" w:rsidRPr="00BF46C4" w:rsidTr="006A0271">
        <w:trPr>
          <w:jc w:val="center"/>
        </w:trPr>
        <w:tc>
          <w:tcPr>
            <w:tcW w:w="993" w:type="pct"/>
            <w:vAlign w:val="center"/>
          </w:tcPr>
          <w:p w:rsidR="00FF0F7C" w:rsidRPr="00BF46C4" w:rsidRDefault="00FF0F7C" w:rsidP="006A0271">
            <w:pPr>
              <w:jc w:val="center"/>
              <w:rPr>
                <w:b/>
                <w:lang w:eastAsia="en-US"/>
              </w:rPr>
            </w:pPr>
            <w:r w:rsidRPr="00BF46C4">
              <w:rPr>
                <w:b/>
                <w:lang w:eastAsia="en-US"/>
              </w:rPr>
              <w:t>Неудовлетворительно</w:t>
            </w:r>
          </w:p>
        </w:tc>
        <w:tc>
          <w:tcPr>
            <w:tcW w:w="4007" w:type="pct"/>
          </w:tcPr>
          <w:p w:rsidR="00FF0F7C" w:rsidRPr="00BF46C4" w:rsidRDefault="00FF0F7C" w:rsidP="00B03C4E">
            <w:pPr>
              <w:jc w:val="both"/>
              <w:rPr>
                <w:bCs/>
                <w:lang w:eastAsia="en-US"/>
              </w:rPr>
            </w:pPr>
            <w:r w:rsidRPr="00BF46C4">
              <w:rPr>
                <w:bCs/>
                <w:lang w:eastAsia="en-US"/>
              </w:rPr>
              <w:t>- студент не усвоил значительной части материала;</w:t>
            </w:r>
          </w:p>
          <w:p w:rsidR="00FF0F7C" w:rsidRPr="00BF46C4" w:rsidRDefault="00FF0F7C" w:rsidP="00B03C4E">
            <w:pPr>
              <w:jc w:val="both"/>
              <w:rPr>
                <w:bCs/>
                <w:lang w:eastAsia="en-US"/>
              </w:rPr>
            </w:pPr>
            <w:r w:rsidRPr="00BF46C4">
              <w:rPr>
                <w:bCs/>
                <w:lang w:eastAsia="en-US"/>
              </w:rPr>
              <w:t>-  не может аргументировать научные положения;</w:t>
            </w:r>
          </w:p>
          <w:p w:rsidR="00FF0F7C" w:rsidRPr="00BF46C4" w:rsidRDefault="00FF0F7C" w:rsidP="00B03C4E">
            <w:pPr>
              <w:jc w:val="both"/>
              <w:rPr>
                <w:bCs/>
                <w:lang w:eastAsia="en-US"/>
              </w:rPr>
            </w:pPr>
            <w:r w:rsidRPr="00BF46C4">
              <w:rPr>
                <w:bCs/>
                <w:lang w:eastAsia="en-US"/>
              </w:rPr>
              <w:t>- не формулирует квалифицированных выводов и обобщений;</w:t>
            </w:r>
          </w:p>
          <w:p w:rsidR="00FF0F7C" w:rsidRPr="00BF46C4" w:rsidRDefault="00FF0F7C" w:rsidP="00B03C4E">
            <w:pPr>
              <w:jc w:val="both"/>
              <w:rPr>
                <w:bCs/>
                <w:lang w:eastAsia="en-US"/>
              </w:rPr>
            </w:pPr>
            <w:r w:rsidRPr="00BF46C4">
              <w:rPr>
                <w:bCs/>
                <w:lang w:eastAsia="en-US"/>
              </w:rPr>
              <w:t>- не владеет системой понятий.</w:t>
            </w:r>
          </w:p>
        </w:tc>
      </w:tr>
    </w:tbl>
    <w:p w:rsidR="00FF0F7C" w:rsidRPr="00BF46C4" w:rsidRDefault="00FF0F7C" w:rsidP="008A7E41">
      <w:pPr>
        <w:jc w:val="center"/>
        <w:rPr>
          <w:bCs/>
          <w:lang w:eastAsia="en-US"/>
        </w:rPr>
      </w:pPr>
    </w:p>
    <w:p w:rsidR="00FF0F7C" w:rsidRPr="00BF46C4" w:rsidRDefault="00FF0F7C" w:rsidP="008A7E41">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FF0F7C" w:rsidRPr="00BF46C4" w:rsidRDefault="00FF0F7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FF0F7C" w:rsidRPr="00BF46C4" w:rsidRDefault="00FF0F7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F0F7C" w:rsidRPr="00BF46C4" w:rsidTr="006A0271">
        <w:trPr>
          <w:jc w:val="center"/>
        </w:trPr>
        <w:tc>
          <w:tcPr>
            <w:tcW w:w="1371" w:type="pct"/>
            <w:vAlign w:val="center"/>
          </w:tcPr>
          <w:p w:rsidR="00FF0F7C" w:rsidRPr="00BF46C4" w:rsidRDefault="00FF0F7C" w:rsidP="006A0271">
            <w:pPr>
              <w:jc w:val="center"/>
              <w:rPr>
                <w:b/>
                <w:lang w:eastAsia="en-US"/>
              </w:rPr>
            </w:pPr>
            <w:r w:rsidRPr="00BF46C4">
              <w:rPr>
                <w:b/>
                <w:lang w:eastAsia="en-US"/>
              </w:rPr>
              <w:t>Шкала оценивания</w:t>
            </w:r>
          </w:p>
        </w:tc>
        <w:tc>
          <w:tcPr>
            <w:tcW w:w="3629" w:type="pct"/>
            <w:vAlign w:val="center"/>
          </w:tcPr>
          <w:p w:rsidR="00FF0F7C" w:rsidRPr="00BF46C4" w:rsidRDefault="00FF0F7C" w:rsidP="006A0271">
            <w:pPr>
              <w:jc w:val="center"/>
              <w:rPr>
                <w:b/>
                <w:lang w:eastAsia="en-US"/>
              </w:rPr>
            </w:pPr>
            <w:r w:rsidRPr="00BF46C4">
              <w:rPr>
                <w:b/>
                <w:bCs/>
                <w:lang w:eastAsia="en-US"/>
              </w:rPr>
              <w:t>Показатели оценивания компетенций</w:t>
            </w:r>
          </w:p>
        </w:tc>
      </w:tr>
      <w:tr w:rsidR="00FF0F7C" w:rsidRPr="00BF46C4" w:rsidTr="006A0271">
        <w:trPr>
          <w:jc w:val="center"/>
        </w:trPr>
        <w:tc>
          <w:tcPr>
            <w:tcW w:w="1371" w:type="pct"/>
            <w:vAlign w:val="center"/>
          </w:tcPr>
          <w:p w:rsidR="00FF0F7C" w:rsidRPr="00BF46C4" w:rsidRDefault="00FF0F7C" w:rsidP="006A0271">
            <w:pPr>
              <w:jc w:val="center"/>
              <w:rPr>
                <w:b/>
                <w:lang w:eastAsia="en-US"/>
              </w:rPr>
            </w:pPr>
            <w:r w:rsidRPr="00BF46C4">
              <w:rPr>
                <w:b/>
                <w:lang w:eastAsia="en-US"/>
              </w:rPr>
              <w:t>Отлично</w:t>
            </w:r>
          </w:p>
        </w:tc>
        <w:tc>
          <w:tcPr>
            <w:tcW w:w="3629" w:type="pct"/>
          </w:tcPr>
          <w:p w:rsidR="00FF0F7C" w:rsidRPr="00BF46C4" w:rsidRDefault="00FF0F7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F0F7C" w:rsidRPr="00BF46C4" w:rsidTr="006A0271">
        <w:trPr>
          <w:jc w:val="center"/>
        </w:trPr>
        <w:tc>
          <w:tcPr>
            <w:tcW w:w="1371" w:type="pct"/>
            <w:vAlign w:val="center"/>
          </w:tcPr>
          <w:p w:rsidR="00FF0F7C" w:rsidRPr="00BF46C4" w:rsidRDefault="00FF0F7C" w:rsidP="006A0271">
            <w:pPr>
              <w:jc w:val="center"/>
              <w:rPr>
                <w:b/>
                <w:lang w:eastAsia="en-US"/>
              </w:rPr>
            </w:pPr>
            <w:r w:rsidRPr="00BF46C4">
              <w:rPr>
                <w:b/>
                <w:lang w:eastAsia="en-US"/>
              </w:rPr>
              <w:t>Хорошо</w:t>
            </w:r>
          </w:p>
        </w:tc>
        <w:tc>
          <w:tcPr>
            <w:tcW w:w="3629" w:type="pct"/>
          </w:tcPr>
          <w:p w:rsidR="00FF0F7C" w:rsidRPr="00BF46C4" w:rsidRDefault="00FF0F7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F0F7C" w:rsidRPr="00BF46C4" w:rsidTr="006A0271">
        <w:trPr>
          <w:jc w:val="center"/>
        </w:trPr>
        <w:tc>
          <w:tcPr>
            <w:tcW w:w="1371" w:type="pct"/>
            <w:vAlign w:val="center"/>
          </w:tcPr>
          <w:p w:rsidR="00FF0F7C" w:rsidRPr="00BF46C4" w:rsidRDefault="00FF0F7C" w:rsidP="006A0271">
            <w:pPr>
              <w:jc w:val="center"/>
              <w:rPr>
                <w:b/>
                <w:lang w:eastAsia="en-US"/>
              </w:rPr>
            </w:pPr>
            <w:r w:rsidRPr="00BF46C4">
              <w:rPr>
                <w:b/>
                <w:lang w:eastAsia="en-US"/>
              </w:rPr>
              <w:t>Удовлетворительно</w:t>
            </w:r>
          </w:p>
        </w:tc>
        <w:tc>
          <w:tcPr>
            <w:tcW w:w="3629" w:type="pct"/>
          </w:tcPr>
          <w:p w:rsidR="00FF0F7C" w:rsidRPr="00BF46C4" w:rsidRDefault="00FF0F7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F0F7C" w:rsidRPr="00BF46C4" w:rsidTr="006A0271">
        <w:trPr>
          <w:jc w:val="center"/>
        </w:trPr>
        <w:tc>
          <w:tcPr>
            <w:tcW w:w="1371" w:type="pct"/>
            <w:vAlign w:val="center"/>
          </w:tcPr>
          <w:p w:rsidR="00FF0F7C" w:rsidRPr="00BF46C4" w:rsidRDefault="00FF0F7C" w:rsidP="006A0271">
            <w:pPr>
              <w:jc w:val="center"/>
              <w:rPr>
                <w:b/>
                <w:lang w:eastAsia="en-US"/>
              </w:rPr>
            </w:pPr>
            <w:r w:rsidRPr="00BF46C4">
              <w:rPr>
                <w:b/>
                <w:lang w:eastAsia="en-US"/>
              </w:rPr>
              <w:t>Неудовлетворительно</w:t>
            </w:r>
          </w:p>
        </w:tc>
        <w:tc>
          <w:tcPr>
            <w:tcW w:w="3629" w:type="pct"/>
          </w:tcPr>
          <w:p w:rsidR="00FF0F7C" w:rsidRPr="00BF46C4" w:rsidRDefault="00FF0F7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F0F7C" w:rsidRPr="00BF46C4" w:rsidRDefault="00FF0F7C" w:rsidP="008A7E41">
      <w:pPr>
        <w:jc w:val="center"/>
        <w:rPr>
          <w:bCs/>
          <w:lang w:eastAsia="en-US"/>
        </w:rPr>
      </w:pPr>
    </w:p>
    <w:p w:rsidR="00FF0F7C" w:rsidRPr="00BF46C4" w:rsidRDefault="00FF0F7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F0F7C" w:rsidRPr="00BF46C4" w:rsidRDefault="00FF0F7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F0F7C" w:rsidRPr="00BF46C4" w:rsidTr="006A0271">
        <w:trPr>
          <w:jc w:val="center"/>
        </w:trPr>
        <w:tc>
          <w:tcPr>
            <w:tcW w:w="1390" w:type="pct"/>
            <w:vAlign w:val="center"/>
          </w:tcPr>
          <w:p w:rsidR="00FF0F7C" w:rsidRPr="00BF46C4" w:rsidRDefault="00FF0F7C" w:rsidP="006A0271">
            <w:pPr>
              <w:jc w:val="center"/>
              <w:rPr>
                <w:b/>
                <w:lang w:eastAsia="en-US"/>
              </w:rPr>
            </w:pPr>
            <w:r w:rsidRPr="00BF46C4">
              <w:rPr>
                <w:b/>
                <w:lang w:eastAsia="en-US"/>
              </w:rPr>
              <w:t>Шкала оценивания</w:t>
            </w:r>
          </w:p>
        </w:tc>
        <w:tc>
          <w:tcPr>
            <w:tcW w:w="3610" w:type="pct"/>
            <w:vAlign w:val="center"/>
          </w:tcPr>
          <w:p w:rsidR="00FF0F7C" w:rsidRPr="00BF46C4" w:rsidRDefault="00FF0F7C" w:rsidP="006A0271">
            <w:pPr>
              <w:jc w:val="center"/>
              <w:rPr>
                <w:b/>
                <w:lang w:eastAsia="en-US"/>
              </w:rPr>
            </w:pPr>
            <w:r w:rsidRPr="00BF46C4">
              <w:rPr>
                <w:b/>
                <w:bCs/>
                <w:lang w:eastAsia="en-US"/>
              </w:rPr>
              <w:t>Показатели оценивания компетенций</w:t>
            </w:r>
          </w:p>
        </w:tc>
      </w:tr>
      <w:tr w:rsidR="00FF0F7C" w:rsidRPr="00BF46C4" w:rsidTr="006A0271">
        <w:trPr>
          <w:jc w:val="center"/>
        </w:trPr>
        <w:tc>
          <w:tcPr>
            <w:tcW w:w="1390" w:type="pct"/>
          </w:tcPr>
          <w:p w:rsidR="00FF0F7C" w:rsidRPr="00BF46C4" w:rsidRDefault="00FF0F7C" w:rsidP="006A0271">
            <w:pPr>
              <w:jc w:val="center"/>
              <w:rPr>
                <w:b/>
                <w:lang w:eastAsia="en-US"/>
              </w:rPr>
            </w:pPr>
            <w:r w:rsidRPr="00BF46C4">
              <w:rPr>
                <w:b/>
                <w:lang w:eastAsia="en-US"/>
              </w:rPr>
              <w:t>Отлично</w:t>
            </w:r>
          </w:p>
        </w:tc>
        <w:tc>
          <w:tcPr>
            <w:tcW w:w="3610" w:type="pct"/>
          </w:tcPr>
          <w:p w:rsidR="00FF0F7C" w:rsidRPr="00BF46C4" w:rsidRDefault="00FF0F7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F0F7C" w:rsidRPr="00BF46C4" w:rsidTr="006A0271">
        <w:trPr>
          <w:jc w:val="center"/>
        </w:trPr>
        <w:tc>
          <w:tcPr>
            <w:tcW w:w="1390" w:type="pct"/>
          </w:tcPr>
          <w:p w:rsidR="00FF0F7C" w:rsidRPr="00BF46C4" w:rsidRDefault="00FF0F7C" w:rsidP="006A0271">
            <w:pPr>
              <w:jc w:val="center"/>
              <w:rPr>
                <w:b/>
                <w:lang w:eastAsia="en-US"/>
              </w:rPr>
            </w:pPr>
            <w:r w:rsidRPr="00BF46C4">
              <w:rPr>
                <w:b/>
                <w:lang w:eastAsia="en-US"/>
              </w:rPr>
              <w:t>Хорошо</w:t>
            </w:r>
          </w:p>
        </w:tc>
        <w:tc>
          <w:tcPr>
            <w:tcW w:w="3610" w:type="pct"/>
          </w:tcPr>
          <w:p w:rsidR="00FF0F7C" w:rsidRPr="00BF46C4" w:rsidRDefault="00FF0F7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F0F7C" w:rsidRPr="00BF46C4" w:rsidTr="006A0271">
        <w:trPr>
          <w:jc w:val="center"/>
        </w:trPr>
        <w:tc>
          <w:tcPr>
            <w:tcW w:w="1390" w:type="pct"/>
          </w:tcPr>
          <w:p w:rsidR="00FF0F7C" w:rsidRPr="00BF46C4" w:rsidRDefault="00FF0F7C" w:rsidP="006A0271">
            <w:pPr>
              <w:jc w:val="center"/>
              <w:rPr>
                <w:b/>
                <w:lang w:eastAsia="en-US"/>
              </w:rPr>
            </w:pPr>
            <w:r w:rsidRPr="00BF46C4">
              <w:rPr>
                <w:b/>
                <w:lang w:eastAsia="en-US"/>
              </w:rPr>
              <w:t>Удовлетворительно</w:t>
            </w:r>
          </w:p>
        </w:tc>
        <w:tc>
          <w:tcPr>
            <w:tcW w:w="3610" w:type="pct"/>
          </w:tcPr>
          <w:p w:rsidR="00FF0F7C" w:rsidRPr="00BF46C4" w:rsidRDefault="00FF0F7C"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F0F7C" w:rsidRPr="00BF46C4" w:rsidTr="006A0271">
        <w:trPr>
          <w:jc w:val="center"/>
        </w:trPr>
        <w:tc>
          <w:tcPr>
            <w:tcW w:w="1390" w:type="pct"/>
          </w:tcPr>
          <w:p w:rsidR="00FF0F7C" w:rsidRPr="00BF46C4" w:rsidRDefault="00FF0F7C" w:rsidP="006A0271">
            <w:pPr>
              <w:jc w:val="center"/>
              <w:rPr>
                <w:b/>
                <w:lang w:eastAsia="en-US"/>
              </w:rPr>
            </w:pPr>
            <w:r w:rsidRPr="00BF46C4">
              <w:rPr>
                <w:b/>
                <w:lang w:eastAsia="en-US"/>
              </w:rPr>
              <w:t>Неудовлетворительно</w:t>
            </w:r>
          </w:p>
        </w:tc>
        <w:tc>
          <w:tcPr>
            <w:tcW w:w="3610" w:type="pct"/>
          </w:tcPr>
          <w:p w:rsidR="00FF0F7C" w:rsidRPr="00BF46C4" w:rsidRDefault="00FF0F7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F0F7C" w:rsidRPr="00DC11F5" w:rsidRDefault="00FF0F7C" w:rsidP="00FC3B95">
      <w:pPr>
        <w:ind w:left="360"/>
        <w:jc w:val="both"/>
        <w:rPr>
          <w:b/>
        </w:rPr>
      </w:pPr>
    </w:p>
    <w:p w:rsidR="00FF0F7C" w:rsidRPr="00DC11F5" w:rsidRDefault="00FF0F7C"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F0F7C" w:rsidRDefault="00FF0F7C" w:rsidP="00BB791C">
      <w:pPr>
        <w:pStyle w:val="a3"/>
        <w:rPr>
          <w:b/>
        </w:rPr>
      </w:pPr>
    </w:p>
    <w:p w:rsidR="00FF0F7C" w:rsidRPr="00DC11F5" w:rsidRDefault="00FF0F7C" w:rsidP="00FC3B95">
      <w:pPr>
        <w:autoSpaceDE w:val="0"/>
        <w:autoSpaceDN w:val="0"/>
        <w:adjustRightInd w:val="0"/>
        <w:jc w:val="both"/>
        <w:rPr>
          <w:b/>
          <w:bCs/>
        </w:rPr>
      </w:pPr>
    </w:p>
    <w:p w:rsidR="00FF0F7C" w:rsidRPr="00DC11F5" w:rsidRDefault="00FF0F7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F0F7C" w:rsidRDefault="00FF0F7C" w:rsidP="00130890">
      <w:pPr>
        <w:pStyle w:val="a3"/>
        <w:jc w:val="center"/>
        <w:rPr>
          <w:b/>
        </w:rPr>
      </w:pPr>
      <w:r w:rsidRPr="00BB791C">
        <w:rPr>
          <w:b/>
        </w:rPr>
        <w:t xml:space="preserve">Задание для написания курсовой работы по дисциплине </w:t>
      </w:r>
    </w:p>
    <w:p w:rsidR="00FF0F7C" w:rsidRPr="00BB791C" w:rsidRDefault="00FF0F7C" w:rsidP="00130890">
      <w:pPr>
        <w:pStyle w:val="a3"/>
        <w:jc w:val="center"/>
        <w:rPr>
          <w:b/>
        </w:rPr>
      </w:pPr>
      <w:r w:rsidRPr="00BB791C">
        <w:rPr>
          <w:b/>
        </w:rPr>
        <w:t>«</w:t>
      </w:r>
      <w:r>
        <w:rPr>
          <w:b/>
        </w:rPr>
        <w:t>Туристское страноведение</w:t>
      </w:r>
      <w:r w:rsidRPr="00BB791C">
        <w:rPr>
          <w:b/>
        </w:rPr>
        <w:t>»</w:t>
      </w:r>
    </w:p>
    <w:p w:rsidR="00FF0F7C" w:rsidRDefault="00FF0F7C" w:rsidP="00130890">
      <w:pPr>
        <w:pStyle w:val="a3"/>
      </w:pPr>
    </w:p>
    <w:p w:rsidR="00FF0F7C" w:rsidRDefault="00FF0F7C" w:rsidP="00130890">
      <w:pPr>
        <w:pStyle w:val="a3"/>
        <w:jc w:val="both"/>
      </w:pPr>
      <w:r>
        <w:t>План работы студента по написанию и защите курсовой работы.</w:t>
      </w:r>
    </w:p>
    <w:p w:rsidR="00FF0F7C" w:rsidRDefault="00FF0F7C" w:rsidP="00130890">
      <w:pPr>
        <w:pStyle w:val="a3"/>
        <w:jc w:val="both"/>
      </w:pPr>
      <w:r>
        <w:t>1.</w:t>
      </w:r>
      <w:r>
        <w:tab/>
        <w:t>Выбрать тему (см. ниже)</w:t>
      </w:r>
    </w:p>
    <w:p w:rsidR="00FF0F7C" w:rsidRDefault="00FF0F7C" w:rsidP="00130890">
      <w:pPr>
        <w:pStyle w:val="a3"/>
        <w:jc w:val="both"/>
      </w:pPr>
      <w:r>
        <w:t>2.</w:t>
      </w:r>
      <w:r>
        <w:tab/>
        <w:t>Написать работу в соответствии с методическими рекомендациями и предложенным планом (см. ниже).</w:t>
      </w:r>
    </w:p>
    <w:p w:rsidR="00FF0F7C" w:rsidRDefault="00FF0F7C" w:rsidP="00130890">
      <w:pPr>
        <w:pStyle w:val="a3"/>
        <w:jc w:val="both"/>
      </w:pPr>
      <w:r>
        <w:t>3.</w:t>
      </w:r>
      <w:r>
        <w:tab/>
        <w:t>Оформить работу в соответствии с требованиями (см. методические рекомендации).</w:t>
      </w:r>
    </w:p>
    <w:p w:rsidR="00FF0F7C" w:rsidRDefault="00FF0F7C" w:rsidP="00130890">
      <w:pPr>
        <w:pStyle w:val="a3"/>
        <w:jc w:val="both"/>
      </w:pPr>
      <w:r>
        <w:t>4.</w:t>
      </w:r>
      <w:r>
        <w:tab/>
        <w:t>Представить работу в распечатанном виде для проверки и допуска работы к защите руководителю</w:t>
      </w:r>
    </w:p>
    <w:p w:rsidR="00FF0F7C" w:rsidRDefault="00FF0F7C" w:rsidP="00130890">
      <w:pPr>
        <w:pStyle w:val="a3"/>
        <w:jc w:val="both"/>
      </w:pPr>
      <w:r>
        <w:t>5.</w:t>
      </w:r>
      <w:r>
        <w:tab/>
        <w:t>Быть готовым защитить курсовую работу на аудиторном занятии с представлением презентации.</w:t>
      </w:r>
    </w:p>
    <w:p w:rsidR="00FF0F7C" w:rsidRDefault="00FF0F7C" w:rsidP="00130890">
      <w:pPr>
        <w:pStyle w:val="a3"/>
      </w:pPr>
    </w:p>
    <w:p w:rsidR="00FF0F7C" w:rsidRPr="00BB791C" w:rsidRDefault="00FF0F7C" w:rsidP="00130890">
      <w:pPr>
        <w:pStyle w:val="a3"/>
        <w:ind w:left="0" w:firstLine="567"/>
        <w:jc w:val="both"/>
        <w:rPr>
          <w:b/>
          <w:i/>
          <w:u w:val="single"/>
        </w:rPr>
      </w:pPr>
      <w:r w:rsidRPr="00BB791C">
        <w:rPr>
          <w:b/>
        </w:rPr>
        <w:t>Тема курсовой работы: «Организация туристской деятельности в стране (регионе)» (по выбору).</w:t>
      </w:r>
      <w:r>
        <w:t xml:space="preserve">Можно выбрать любую страну или регион (например, Альпийский туристский район, островные территории страны (например, Канарские острова, </w:t>
      </w:r>
      <w:proofErr w:type="spellStart"/>
      <w:r>
        <w:t>Балеарские</w:t>
      </w:r>
      <w:proofErr w:type="spellEnd"/>
      <w:r>
        <w:t xml:space="preserve"> острова Испании или острова Греции), Аляска, Гавайские острова США, Бургундия, Бавария, Южная Италия и т.д.). </w:t>
      </w:r>
      <w:r w:rsidRPr="00BB791C">
        <w:rPr>
          <w:u w:val="single"/>
        </w:rPr>
        <w:t>Страны или регионы не должны повторяться!</w:t>
      </w:r>
    </w:p>
    <w:p w:rsidR="00FF0F7C" w:rsidRDefault="00FF0F7C" w:rsidP="00130890">
      <w:pPr>
        <w:pStyle w:val="a3"/>
      </w:pPr>
    </w:p>
    <w:p w:rsidR="00FF0F7C" w:rsidRDefault="00FF0F7C" w:rsidP="00130890">
      <w:pPr>
        <w:pStyle w:val="a3"/>
        <w:jc w:val="both"/>
      </w:pPr>
      <w:r>
        <w:t>Примерный план написания курсовой работы:</w:t>
      </w:r>
    </w:p>
    <w:p w:rsidR="00FF0F7C" w:rsidRDefault="00FF0F7C" w:rsidP="00130890">
      <w:pPr>
        <w:pStyle w:val="a3"/>
        <w:jc w:val="both"/>
      </w:pPr>
      <w:r>
        <w:t>Введение (актуальность, цель, задачи, структура работа, источники для написания).</w:t>
      </w:r>
    </w:p>
    <w:p w:rsidR="00FF0F7C" w:rsidRDefault="00FF0F7C" w:rsidP="00130890">
      <w:pPr>
        <w:pStyle w:val="a3"/>
        <w:ind w:left="0" w:firstLine="720"/>
        <w:jc w:val="both"/>
      </w:pPr>
      <w:r>
        <w:t>Глава 1. Страна (регион) на мировом рынке туристских услуг (рекреационно-географическое положение и краткая характеристика страны (региона): уровень экономического развития, безопасность, население, площадь, протяженность, часовой пояс, транспортная доступность; показатели развития туризма; географическая структура туристских потоков (кто, сколько и из каких стран приезжают туристы в регион или страну); чем известна страна (регион) на туристском рынке; сезонность: периоды активных посещений).</w:t>
      </w:r>
    </w:p>
    <w:p w:rsidR="00FF0F7C" w:rsidRDefault="00FF0F7C" w:rsidP="00130890">
      <w:pPr>
        <w:pStyle w:val="a3"/>
        <w:jc w:val="both"/>
      </w:pPr>
      <w:r>
        <w:t>Глава 2. Факторы организации туризма в стране (регионе):</w:t>
      </w:r>
    </w:p>
    <w:p w:rsidR="00FF0F7C" w:rsidRDefault="00FF0F7C" w:rsidP="00130890">
      <w:pPr>
        <w:pStyle w:val="a3"/>
        <w:ind w:left="0" w:firstLine="709"/>
        <w:jc w:val="both"/>
      </w:pPr>
      <w:r>
        <w:t>2.1. Туристская инфраструктура (средства размещения, питания, развлечений, транспорт).</w:t>
      </w:r>
    </w:p>
    <w:p w:rsidR="00FF0F7C" w:rsidRDefault="00FF0F7C" w:rsidP="00130890">
      <w:pPr>
        <w:pStyle w:val="a3"/>
        <w:jc w:val="both"/>
      </w:pPr>
      <w:r>
        <w:t>2.2. Рекреационные ресурсы:</w:t>
      </w:r>
    </w:p>
    <w:p w:rsidR="00FF0F7C" w:rsidRDefault="00FF0F7C" w:rsidP="00130890">
      <w:pPr>
        <w:pStyle w:val="a3"/>
        <w:jc w:val="both"/>
      </w:pPr>
      <w:r>
        <w:t>2.2.1. Природно-рекреационные ресурсы для развития зимних и летних видов туризма.</w:t>
      </w:r>
    </w:p>
    <w:p w:rsidR="00FF0F7C" w:rsidRDefault="00FF0F7C" w:rsidP="00130890">
      <w:pPr>
        <w:pStyle w:val="a3"/>
        <w:jc w:val="both"/>
      </w:pPr>
      <w:r>
        <w:t>2.2.2. Культурно-исторические ресурсы для развития туризма.</w:t>
      </w:r>
    </w:p>
    <w:p w:rsidR="00FF0F7C" w:rsidRDefault="00FF0F7C" w:rsidP="00130890">
      <w:pPr>
        <w:pStyle w:val="a3"/>
        <w:jc w:val="both"/>
      </w:pPr>
      <w:r>
        <w:t>Глава 3. Особенности организации туризма в стране (регионе):</w:t>
      </w:r>
    </w:p>
    <w:p w:rsidR="00FF0F7C" w:rsidRDefault="00FF0F7C" w:rsidP="00130890">
      <w:pPr>
        <w:pStyle w:val="a3"/>
        <w:jc w:val="both"/>
      </w:pPr>
      <w:r>
        <w:t>3.1. Виды и формы туризма.</w:t>
      </w:r>
    </w:p>
    <w:p w:rsidR="00FF0F7C" w:rsidRDefault="00FF0F7C" w:rsidP="00130890">
      <w:pPr>
        <w:pStyle w:val="a3"/>
        <w:jc w:val="both"/>
      </w:pPr>
      <w:r>
        <w:t>3.2. Рекреационные районы и крупнейшие туристские центры страны (региона).</w:t>
      </w:r>
    </w:p>
    <w:p w:rsidR="00FF0F7C" w:rsidRDefault="00FF0F7C" w:rsidP="00130890">
      <w:pPr>
        <w:pStyle w:val="a3"/>
        <w:jc w:val="both"/>
      </w:pPr>
      <w:r>
        <w:t>Заключение (выводы по главам и разделам).</w:t>
      </w:r>
    </w:p>
    <w:p w:rsidR="00FF0F7C" w:rsidRDefault="00FF0F7C" w:rsidP="00130890">
      <w:pPr>
        <w:pStyle w:val="a3"/>
        <w:jc w:val="both"/>
      </w:pPr>
      <w:r>
        <w:t>Список использованных источников.</w:t>
      </w:r>
    </w:p>
    <w:p w:rsidR="00FF0F7C" w:rsidRDefault="00FF0F7C" w:rsidP="00130890">
      <w:pPr>
        <w:pStyle w:val="a3"/>
        <w:jc w:val="both"/>
      </w:pPr>
      <w:r>
        <w:lastRenderedPageBreak/>
        <w:t>Приложения (при наличии).</w:t>
      </w:r>
    </w:p>
    <w:p w:rsidR="00FF0F7C" w:rsidRPr="00DC11F5" w:rsidRDefault="00FF0F7C" w:rsidP="00130890">
      <w:pPr>
        <w:autoSpaceDE w:val="0"/>
        <w:autoSpaceDN w:val="0"/>
        <w:adjustRightInd w:val="0"/>
        <w:jc w:val="both"/>
        <w:rPr>
          <w:b/>
          <w:bCs/>
        </w:rPr>
      </w:pPr>
    </w:p>
    <w:p w:rsidR="00FF0F7C" w:rsidRPr="00DC11F5" w:rsidRDefault="00FF0F7C" w:rsidP="00130890">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F0F7C" w:rsidRDefault="00FF0F7C" w:rsidP="00130890">
      <w:pPr>
        <w:autoSpaceDE w:val="0"/>
        <w:autoSpaceDN w:val="0"/>
        <w:adjustRightInd w:val="0"/>
        <w:jc w:val="center"/>
        <w:rPr>
          <w:b/>
        </w:rPr>
      </w:pPr>
      <w:r w:rsidRPr="008A7E41">
        <w:rPr>
          <w:b/>
        </w:rPr>
        <w:t>Тест</w:t>
      </w:r>
    </w:p>
    <w:p w:rsidR="00FF0F7C" w:rsidRPr="00CF6992" w:rsidRDefault="00FF0F7C" w:rsidP="00130890">
      <w:pPr>
        <w:ind w:firstLine="708"/>
        <w:jc w:val="both"/>
      </w:pPr>
      <w:r w:rsidRPr="00CF6992">
        <w:t>1. Выберите период времени, когда международный туризм характеризуется как «массовый конвейерный»:</w:t>
      </w:r>
    </w:p>
    <w:p w:rsidR="00FF0F7C" w:rsidRPr="00CF6992" w:rsidRDefault="00FF0F7C" w:rsidP="00130890">
      <w:pPr>
        <w:jc w:val="both"/>
      </w:pPr>
      <w:r w:rsidRPr="00CF6992">
        <w:t>а) 1950-е гг.</w:t>
      </w:r>
    </w:p>
    <w:p w:rsidR="00FF0F7C" w:rsidRPr="00CF6992" w:rsidRDefault="00FF0F7C" w:rsidP="00130890">
      <w:pPr>
        <w:jc w:val="both"/>
      </w:pPr>
      <w:r w:rsidRPr="00CF6992">
        <w:t>б) 1960-70-е гг.+</w:t>
      </w:r>
    </w:p>
    <w:p w:rsidR="00FF0F7C" w:rsidRPr="00CF6992" w:rsidRDefault="00FF0F7C" w:rsidP="00130890">
      <w:pPr>
        <w:jc w:val="both"/>
      </w:pPr>
      <w:r w:rsidRPr="00CF6992">
        <w:t>в) 1980-е гг.</w:t>
      </w:r>
    </w:p>
    <w:p w:rsidR="00FF0F7C" w:rsidRPr="00CF6992" w:rsidRDefault="00FF0F7C" w:rsidP="00130890">
      <w:pPr>
        <w:jc w:val="both"/>
      </w:pPr>
      <w:r w:rsidRPr="00CF6992">
        <w:t>г) 1990-2000-е гг.</w:t>
      </w:r>
    </w:p>
    <w:p w:rsidR="00FF0F7C" w:rsidRPr="00CF6992" w:rsidRDefault="00FF0F7C" w:rsidP="00130890">
      <w:pPr>
        <w:jc w:val="both"/>
      </w:pPr>
    </w:p>
    <w:p w:rsidR="00FF0F7C" w:rsidRPr="00CF6992" w:rsidRDefault="00FF0F7C" w:rsidP="00130890">
      <w:pPr>
        <w:ind w:firstLine="708"/>
        <w:jc w:val="both"/>
      </w:pPr>
      <w:r w:rsidRPr="00CF6992">
        <w:t>2. Добавьте недостающий социально-экономический показатель, на основе которого определяется уровень развития международного туризма:</w:t>
      </w:r>
    </w:p>
    <w:p w:rsidR="00FF0F7C" w:rsidRPr="00CF6992" w:rsidRDefault="00FF0F7C" w:rsidP="00130890">
      <w:pPr>
        <w:jc w:val="both"/>
      </w:pPr>
      <w:r w:rsidRPr="00CF6992">
        <w:t>а) ВНП на душу населения</w:t>
      </w:r>
    </w:p>
    <w:p w:rsidR="00FF0F7C" w:rsidRPr="00CF6992" w:rsidRDefault="00FF0F7C" w:rsidP="00130890">
      <w:pPr>
        <w:jc w:val="both"/>
      </w:pPr>
      <w:r w:rsidRPr="00CF6992">
        <w:t>б) Продолжительность жизни населения</w:t>
      </w:r>
    </w:p>
    <w:p w:rsidR="00FF0F7C" w:rsidRPr="00CF6992" w:rsidRDefault="00FF0F7C" w:rsidP="00130890">
      <w:pPr>
        <w:jc w:val="both"/>
      </w:pPr>
      <w:r w:rsidRPr="00CF6992">
        <w:t>в) Уровень грамотности населения</w:t>
      </w:r>
    </w:p>
    <w:p w:rsidR="00FF0F7C" w:rsidRPr="00CF6992" w:rsidRDefault="00FF0F7C" w:rsidP="00130890">
      <w:pPr>
        <w:jc w:val="both"/>
      </w:pPr>
      <w:r w:rsidRPr="00CF6992">
        <w:t>г) ………………………………………..</w:t>
      </w:r>
    </w:p>
    <w:p w:rsidR="00FF0F7C" w:rsidRPr="00CF6992" w:rsidRDefault="00FF0F7C" w:rsidP="00130890">
      <w:pPr>
        <w:jc w:val="both"/>
      </w:pPr>
    </w:p>
    <w:p w:rsidR="00FF0F7C" w:rsidRPr="00CF6992" w:rsidRDefault="00FF0F7C" w:rsidP="00130890">
      <w:pPr>
        <w:jc w:val="both"/>
      </w:pPr>
      <w:r w:rsidRPr="00CF6992">
        <w:t>Ответ: Продолжительность обучения</w:t>
      </w:r>
    </w:p>
    <w:p w:rsidR="00FF0F7C" w:rsidRPr="00CF6992" w:rsidRDefault="00FF0F7C" w:rsidP="00130890">
      <w:pPr>
        <w:ind w:firstLine="708"/>
        <w:jc w:val="both"/>
      </w:pPr>
    </w:p>
    <w:p w:rsidR="00FF0F7C" w:rsidRPr="00CF6992" w:rsidRDefault="00FF0F7C" w:rsidP="00130890">
      <w:pPr>
        <w:ind w:firstLine="708"/>
        <w:jc w:val="both"/>
      </w:pPr>
      <w:r w:rsidRPr="00CF6992">
        <w:t>3. Выберите первые пять стран-лидеров по количеству туристских прибытий в мире</w:t>
      </w:r>
    </w:p>
    <w:p w:rsidR="00FF0F7C" w:rsidRPr="00CF6992" w:rsidRDefault="00FF0F7C" w:rsidP="00130890">
      <w:pPr>
        <w:jc w:val="both"/>
      </w:pPr>
      <w:r w:rsidRPr="00CF6992">
        <w:t xml:space="preserve">Массив выборки: Италия, США, Франция, Китай, Испания, Великобритания, Таиланд, Германия, Мексика, Турция </w:t>
      </w:r>
    </w:p>
    <w:p w:rsidR="00FF0F7C" w:rsidRPr="00CF6992" w:rsidRDefault="00FF0F7C" w:rsidP="00130890">
      <w:pPr>
        <w:jc w:val="both"/>
      </w:pPr>
    </w:p>
    <w:p w:rsidR="00FF0F7C" w:rsidRPr="00CF6992" w:rsidRDefault="00FF0F7C" w:rsidP="00130890">
      <w:pPr>
        <w:jc w:val="both"/>
      </w:pPr>
      <w:r w:rsidRPr="00CF6992">
        <w:t>Ответ: Франция, Испания, США, Китай, Италия</w:t>
      </w:r>
    </w:p>
    <w:p w:rsidR="00FF0F7C" w:rsidRPr="00CF6992" w:rsidRDefault="00FF0F7C" w:rsidP="00130890">
      <w:pPr>
        <w:jc w:val="both"/>
      </w:pPr>
    </w:p>
    <w:p w:rsidR="00FF0F7C" w:rsidRPr="00CF6992" w:rsidRDefault="00FF0F7C" w:rsidP="00130890">
      <w:pPr>
        <w:ind w:firstLine="708"/>
        <w:jc w:val="both"/>
      </w:pPr>
      <w:r w:rsidRPr="00CF6992">
        <w:t>4. Выберите первые пять стран-лидеров по количеству доходов от международного туризма в мире</w:t>
      </w:r>
    </w:p>
    <w:p w:rsidR="00FF0F7C" w:rsidRPr="00CF6992" w:rsidRDefault="00FF0F7C" w:rsidP="00130890">
      <w:pPr>
        <w:jc w:val="both"/>
      </w:pPr>
      <w:r w:rsidRPr="00CF6992">
        <w:t>Массив выборки:  Таиланд, США, Франция, Испания, Великобритания, Китай, Япония, Германия, Австралия, Италия</w:t>
      </w:r>
    </w:p>
    <w:p w:rsidR="00FF0F7C" w:rsidRPr="00CF6992" w:rsidRDefault="00FF0F7C" w:rsidP="00130890">
      <w:pPr>
        <w:jc w:val="both"/>
      </w:pPr>
    </w:p>
    <w:p w:rsidR="00FF0F7C" w:rsidRPr="00CF6992" w:rsidRDefault="00FF0F7C" w:rsidP="00130890">
      <w:pPr>
        <w:jc w:val="both"/>
      </w:pPr>
      <w:r w:rsidRPr="00CF6992">
        <w:t>Ответ: США, Испания, Франция, Таиланд, Великобритания</w:t>
      </w:r>
    </w:p>
    <w:p w:rsidR="00FF0F7C" w:rsidRPr="00CF6992" w:rsidRDefault="00FF0F7C" w:rsidP="00130890">
      <w:pPr>
        <w:ind w:firstLine="708"/>
        <w:jc w:val="both"/>
      </w:pPr>
    </w:p>
    <w:p w:rsidR="00FF0F7C" w:rsidRPr="00CF6992" w:rsidRDefault="00FF0F7C" w:rsidP="00130890">
      <w:pPr>
        <w:ind w:firstLine="708"/>
        <w:jc w:val="both"/>
      </w:pPr>
      <w:r w:rsidRPr="00CF6992">
        <w:t xml:space="preserve">5. Выберите первые пять стран-лидеров по количеству расходов на международный туризм </w:t>
      </w:r>
    </w:p>
    <w:p w:rsidR="00FF0F7C" w:rsidRPr="00CF6992" w:rsidRDefault="00FF0F7C" w:rsidP="00130890">
      <w:pPr>
        <w:jc w:val="both"/>
      </w:pPr>
      <w:r w:rsidRPr="00CF6992">
        <w:t>Массив выборки: США, Франция, Япония, Великобритания, Германия, Китай,  Италия, Канада, Россия, Австралия</w:t>
      </w:r>
    </w:p>
    <w:p w:rsidR="00FF0F7C" w:rsidRPr="00CF6992" w:rsidRDefault="00FF0F7C" w:rsidP="00130890">
      <w:pPr>
        <w:jc w:val="both"/>
      </w:pPr>
    </w:p>
    <w:p w:rsidR="00FF0F7C" w:rsidRPr="00CF6992" w:rsidRDefault="00FF0F7C" w:rsidP="00130890">
      <w:pPr>
        <w:jc w:val="both"/>
      </w:pPr>
      <w:r w:rsidRPr="00CF6992">
        <w:t>Ответ: Китай, США, Германия, Великобритания, Франция</w:t>
      </w:r>
    </w:p>
    <w:p w:rsidR="00FF0F7C" w:rsidRPr="00CF6992" w:rsidRDefault="00FF0F7C" w:rsidP="00130890">
      <w:pPr>
        <w:ind w:firstLine="708"/>
        <w:jc w:val="both"/>
      </w:pPr>
    </w:p>
    <w:p w:rsidR="00FF0F7C" w:rsidRPr="00CF6992" w:rsidRDefault="00FF0F7C" w:rsidP="00130890">
      <w:pPr>
        <w:ind w:firstLine="708"/>
        <w:jc w:val="both"/>
      </w:pPr>
      <w:r w:rsidRPr="00CF6992">
        <w:t>6. Закончите фразу: «Природные и культурно-исторические комплексы и их элементы, способствующие восстановлению и развитию физических и духовных сил человека, его трудоспособности и здоровья, которые могут использоваться для потребления и производства туристских услуг, называются ……………………………………».</w:t>
      </w:r>
    </w:p>
    <w:p w:rsidR="00FF0F7C" w:rsidRPr="00CF6992" w:rsidRDefault="00FF0F7C" w:rsidP="00130890">
      <w:pPr>
        <w:jc w:val="both"/>
      </w:pPr>
    </w:p>
    <w:p w:rsidR="00FF0F7C" w:rsidRPr="00CF6992" w:rsidRDefault="00FF0F7C" w:rsidP="00130890">
      <w:pPr>
        <w:jc w:val="both"/>
      </w:pPr>
      <w:r w:rsidRPr="00CF6992">
        <w:t>Ответ: рекреационные ресурсы</w:t>
      </w:r>
    </w:p>
    <w:p w:rsidR="00FF0F7C" w:rsidRPr="00CF6992" w:rsidRDefault="00FF0F7C" w:rsidP="00130890">
      <w:pPr>
        <w:jc w:val="both"/>
      </w:pPr>
    </w:p>
    <w:p w:rsidR="00FF0F7C" w:rsidRPr="00CF6992" w:rsidRDefault="00FF0F7C" w:rsidP="00130890">
      <w:pPr>
        <w:ind w:firstLine="708"/>
        <w:jc w:val="both"/>
      </w:pPr>
      <w:r w:rsidRPr="00CF6992">
        <w:lastRenderedPageBreak/>
        <w:t>7. Как называется оценка рекреационно-туристских ресурсов, определяющая их пригодность для организации различных видов туризма?</w:t>
      </w:r>
    </w:p>
    <w:p w:rsidR="00FF0F7C" w:rsidRPr="00CF6992" w:rsidRDefault="00FF0F7C" w:rsidP="00130890">
      <w:pPr>
        <w:jc w:val="both"/>
      </w:pPr>
      <w:r w:rsidRPr="00CF6992">
        <w:t>а) медико-биологическая</w:t>
      </w:r>
    </w:p>
    <w:p w:rsidR="00FF0F7C" w:rsidRPr="00CF6992" w:rsidRDefault="00FF0F7C" w:rsidP="00130890">
      <w:pPr>
        <w:jc w:val="both"/>
      </w:pPr>
      <w:r w:rsidRPr="00CF6992">
        <w:t>б) психолого-эстетическая</w:t>
      </w:r>
    </w:p>
    <w:p w:rsidR="00FF0F7C" w:rsidRPr="00CF6992" w:rsidRDefault="00FF0F7C" w:rsidP="00130890">
      <w:pPr>
        <w:jc w:val="both"/>
      </w:pPr>
      <w:r w:rsidRPr="00CF6992">
        <w:t>в) технологическая +</w:t>
      </w:r>
    </w:p>
    <w:p w:rsidR="00FF0F7C" w:rsidRPr="00CF6992" w:rsidRDefault="00FF0F7C" w:rsidP="00130890">
      <w:pPr>
        <w:jc w:val="both"/>
      </w:pPr>
    </w:p>
    <w:p w:rsidR="00FF0F7C" w:rsidRPr="00CF6992" w:rsidRDefault="00FF0F7C" w:rsidP="00130890">
      <w:pPr>
        <w:ind w:firstLine="708"/>
        <w:jc w:val="both"/>
      </w:pPr>
      <w:r w:rsidRPr="00CF6992">
        <w:t>8. Какой критерий является недостающим для оценки познавательной ценности культурно-исторического объекта?</w:t>
      </w:r>
    </w:p>
    <w:p w:rsidR="00FF0F7C" w:rsidRPr="00CF6992" w:rsidRDefault="00FF0F7C" w:rsidP="00130890">
      <w:pPr>
        <w:jc w:val="both"/>
      </w:pPr>
      <w:r w:rsidRPr="00CF6992">
        <w:t>а) экзотичность объекта</w:t>
      </w:r>
    </w:p>
    <w:p w:rsidR="00FF0F7C" w:rsidRPr="00CF6992" w:rsidRDefault="00FF0F7C" w:rsidP="00130890">
      <w:pPr>
        <w:jc w:val="both"/>
      </w:pPr>
      <w:r w:rsidRPr="00CF6992">
        <w:t>б) доступность объекта</w:t>
      </w:r>
    </w:p>
    <w:p w:rsidR="00FF0F7C" w:rsidRPr="00CF6992" w:rsidRDefault="00FF0F7C" w:rsidP="00130890">
      <w:pPr>
        <w:jc w:val="both"/>
      </w:pPr>
      <w:r w:rsidRPr="00CF6992">
        <w:t>в) ………………………….</w:t>
      </w:r>
    </w:p>
    <w:p w:rsidR="00FF0F7C" w:rsidRPr="00CF6992" w:rsidRDefault="00FF0F7C" w:rsidP="00130890">
      <w:pPr>
        <w:jc w:val="both"/>
      </w:pPr>
    </w:p>
    <w:p w:rsidR="00FF0F7C" w:rsidRPr="00CF6992" w:rsidRDefault="00FF0F7C" w:rsidP="00130890">
      <w:pPr>
        <w:jc w:val="both"/>
      </w:pPr>
      <w:r w:rsidRPr="00CF6992">
        <w:t xml:space="preserve"> Ответ: известность объекта</w:t>
      </w:r>
    </w:p>
    <w:p w:rsidR="00FF0F7C" w:rsidRPr="00CF6992" w:rsidRDefault="00FF0F7C" w:rsidP="00130890">
      <w:pPr>
        <w:ind w:firstLine="708"/>
        <w:jc w:val="both"/>
      </w:pPr>
    </w:p>
    <w:p w:rsidR="00FF0F7C" w:rsidRPr="00CF6992" w:rsidRDefault="00FF0F7C" w:rsidP="00130890">
      <w:pPr>
        <w:ind w:firstLine="708"/>
        <w:jc w:val="both"/>
      </w:pPr>
      <w:r w:rsidRPr="00CF6992">
        <w:t>9. Как называется территория национального парка, на которой рекреационная деятельность ограничивается в зависимости от целей управления?</w:t>
      </w:r>
    </w:p>
    <w:p w:rsidR="00FF0F7C" w:rsidRPr="00CF6992" w:rsidRDefault="00FF0F7C" w:rsidP="00130890">
      <w:pPr>
        <w:jc w:val="both"/>
      </w:pPr>
      <w:r w:rsidRPr="00CF6992">
        <w:t>а) зона строгой охраны</w:t>
      </w:r>
    </w:p>
    <w:p w:rsidR="00FF0F7C" w:rsidRPr="00CF6992" w:rsidRDefault="00FF0F7C" w:rsidP="00130890">
      <w:pPr>
        <w:jc w:val="both"/>
      </w:pPr>
      <w:r w:rsidRPr="00CF6992">
        <w:t>б) зона управляемой охраны +</w:t>
      </w:r>
    </w:p>
    <w:p w:rsidR="00FF0F7C" w:rsidRPr="00CF6992" w:rsidRDefault="00FF0F7C" w:rsidP="00130890">
      <w:pPr>
        <w:jc w:val="both"/>
      </w:pPr>
      <w:r w:rsidRPr="00CF6992">
        <w:t>в) зона нетронутых территорий</w:t>
      </w:r>
    </w:p>
    <w:p w:rsidR="00FF0F7C" w:rsidRPr="00CF6992" w:rsidRDefault="00FF0F7C" w:rsidP="00130890">
      <w:pPr>
        <w:jc w:val="both"/>
      </w:pPr>
      <w:r w:rsidRPr="00CF6992">
        <w:t>г) туристско-административная зона</w:t>
      </w:r>
    </w:p>
    <w:p w:rsidR="00FF0F7C" w:rsidRPr="00CF6992" w:rsidRDefault="00FF0F7C" w:rsidP="00130890">
      <w:pPr>
        <w:jc w:val="both"/>
      </w:pPr>
    </w:p>
    <w:p w:rsidR="00FF0F7C" w:rsidRPr="00CF6992" w:rsidRDefault="00FF0F7C" w:rsidP="00130890">
      <w:pPr>
        <w:ind w:firstLine="708"/>
        <w:jc w:val="both"/>
      </w:pPr>
      <w:r w:rsidRPr="00CF6992">
        <w:t>10. Какой макрорегион лидирует в мире по количеству туристских прибытий?</w:t>
      </w:r>
    </w:p>
    <w:p w:rsidR="00FF0F7C" w:rsidRPr="00CF6992" w:rsidRDefault="00FF0F7C" w:rsidP="00130890">
      <w:pPr>
        <w:jc w:val="both"/>
      </w:pPr>
      <w:r w:rsidRPr="00CF6992">
        <w:t xml:space="preserve">1. Африка </w:t>
      </w:r>
    </w:p>
    <w:p w:rsidR="00FF0F7C" w:rsidRPr="00CF6992" w:rsidRDefault="00FF0F7C" w:rsidP="00130890">
      <w:pPr>
        <w:jc w:val="both"/>
      </w:pPr>
      <w:r w:rsidRPr="00CF6992">
        <w:t>2. Америка</w:t>
      </w:r>
    </w:p>
    <w:p w:rsidR="00FF0F7C" w:rsidRPr="00CF6992" w:rsidRDefault="00FF0F7C" w:rsidP="00130890">
      <w:pPr>
        <w:jc w:val="both"/>
      </w:pPr>
      <w:r w:rsidRPr="00CF6992">
        <w:t>3. Азиатско-Тихоокеанский</w:t>
      </w:r>
    </w:p>
    <w:p w:rsidR="00FF0F7C" w:rsidRPr="00CF6992" w:rsidRDefault="00FF0F7C" w:rsidP="00130890">
      <w:pPr>
        <w:jc w:val="both"/>
      </w:pPr>
      <w:r w:rsidRPr="00CF6992">
        <w:t>4. Европа +</w:t>
      </w:r>
    </w:p>
    <w:p w:rsidR="00FF0F7C" w:rsidRPr="00CF6992" w:rsidRDefault="00FF0F7C" w:rsidP="00130890">
      <w:pPr>
        <w:jc w:val="both"/>
      </w:pPr>
      <w:r w:rsidRPr="00CF6992">
        <w:t>5. Ближний Восток</w:t>
      </w:r>
    </w:p>
    <w:p w:rsidR="00FF0F7C" w:rsidRPr="00CF6992" w:rsidRDefault="00FF0F7C" w:rsidP="00130890">
      <w:pPr>
        <w:jc w:val="both"/>
      </w:pPr>
    </w:p>
    <w:p w:rsidR="00FF0F7C" w:rsidRPr="00CF6992" w:rsidRDefault="00FF0F7C" w:rsidP="00130890">
      <w:pPr>
        <w:ind w:firstLine="708"/>
        <w:jc w:val="both"/>
      </w:pPr>
      <w:r w:rsidRPr="00CF6992">
        <w:t xml:space="preserve">11.  Какие </w:t>
      </w:r>
      <w:proofErr w:type="spellStart"/>
      <w:r w:rsidRPr="00CF6992">
        <w:t>мезорегионы</w:t>
      </w:r>
      <w:proofErr w:type="spellEnd"/>
      <w:r w:rsidRPr="00CF6992">
        <w:t xml:space="preserve">  входят в тройку самых посещаемых регионов мира?</w:t>
      </w:r>
    </w:p>
    <w:p w:rsidR="00FF0F7C" w:rsidRPr="00CF6992" w:rsidRDefault="00FF0F7C" w:rsidP="00130890">
      <w:pPr>
        <w:jc w:val="both"/>
      </w:pPr>
      <w:r w:rsidRPr="00CF6992">
        <w:t>1. Центральная и Восточная Европа</w:t>
      </w:r>
    </w:p>
    <w:p w:rsidR="00FF0F7C" w:rsidRPr="00CF6992" w:rsidRDefault="00FF0F7C" w:rsidP="00130890">
      <w:pPr>
        <w:jc w:val="both"/>
      </w:pPr>
      <w:r w:rsidRPr="00CF6992">
        <w:t xml:space="preserve">2.  Северная Америка </w:t>
      </w:r>
    </w:p>
    <w:p w:rsidR="00FF0F7C" w:rsidRPr="00CF6992" w:rsidRDefault="00FF0F7C" w:rsidP="00130890">
      <w:pPr>
        <w:jc w:val="both"/>
      </w:pPr>
      <w:r w:rsidRPr="00CF6992">
        <w:t>3. Северо-Восточная Азия+</w:t>
      </w:r>
    </w:p>
    <w:p w:rsidR="00FF0F7C" w:rsidRPr="00CF6992" w:rsidRDefault="00FF0F7C" w:rsidP="00130890">
      <w:pPr>
        <w:jc w:val="both"/>
      </w:pPr>
      <w:r w:rsidRPr="00CF6992">
        <w:t>4. Юго-Восточная Азия</w:t>
      </w:r>
    </w:p>
    <w:p w:rsidR="00FF0F7C" w:rsidRPr="00CF6992" w:rsidRDefault="00FF0F7C" w:rsidP="00130890">
      <w:pPr>
        <w:jc w:val="both"/>
      </w:pPr>
      <w:r w:rsidRPr="00CF6992">
        <w:t>5. Южная и Средиземноморская Европа +</w:t>
      </w:r>
    </w:p>
    <w:p w:rsidR="00FF0F7C" w:rsidRPr="00CF6992" w:rsidRDefault="00FF0F7C" w:rsidP="00130890">
      <w:pPr>
        <w:jc w:val="both"/>
      </w:pPr>
      <w:r w:rsidRPr="00CF6992">
        <w:t>6. Западная Европа +</w:t>
      </w:r>
    </w:p>
    <w:p w:rsidR="00FF0F7C" w:rsidRPr="00CF6992" w:rsidRDefault="00FF0F7C" w:rsidP="00130890">
      <w:pPr>
        <w:jc w:val="both"/>
      </w:pPr>
    </w:p>
    <w:p w:rsidR="00FF0F7C" w:rsidRPr="00CF6992" w:rsidRDefault="00FF0F7C" w:rsidP="00130890">
      <w:pPr>
        <w:ind w:firstLine="708"/>
        <w:jc w:val="both"/>
      </w:pPr>
      <w:r w:rsidRPr="00CF6992">
        <w:t>12. Соотнесите ниже перечисленные страны в соответствии с сальдо туристского баланса по двум группам:</w:t>
      </w:r>
    </w:p>
    <w:p w:rsidR="00FF0F7C" w:rsidRPr="00CF6992" w:rsidRDefault="00FF0F7C" w:rsidP="00130890">
      <w:pPr>
        <w:jc w:val="both"/>
      </w:pPr>
      <w:r w:rsidRPr="00CF6992">
        <w:t>1. Сальдо туристского баланса отрицательное</w:t>
      </w:r>
    </w:p>
    <w:p w:rsidR="00FF0F7C" w:rsidRPr="00CF6992" w:rsidRDefault="00FF0F7C" w:rsidP="00130890">
      <w:pPr>
        <w:jc w:val="both"/>
      </w:pPr>
      <w:r w:rsidRPr="00CF6992">
        <w:t>2. Сальдо туристского баланса положительное</w:t>
      </w:r>
    </w:p>
    <w:p w:rsidR="00FF0F7C" w:rsidRPr="00CF6992" w:rsidRDefault="00FF0F7C" w:rsidP="00130890">
      <w:pPr>
        <w:jc w:val="both"/>
      </w:pPr>
    </w:p>
    <w:p w:rsidR="00FF0F7C" w:rsidRPr="00CF6992" w:rsidRDefault="00FF0F7C" w:rsidP="00130890">
      <w:pPr>
        <w:jc w:val="both"/>
      </w:pPr>
      <w:r w:rsidRPr="00CF6992">
        <w:t>Массив выборки: США, Германия, Франция, Италия, Испания, Беларусь, Россия, Китай, Япония, Шри-Ланка.</w:t>
      </w:r>
    </w:p>
    <w:p w:rsidR="00FF0F7C" w:rsidRPr="00CF6992" w:rsidRDefault="00FF0F7C" w:rsidP="00130890">
      <w:pPr>
        <w:jc w:val="both"/>
      </w:pPr>
    </w:p>
    <w:p w:rsidR="00FF0F7C" w:rsidRPr="00CF6992" w:rsidRDefault="00FF0F7C" w:rsidP="00130890">
      <w:pPr>
        <w:jc w:val="both"/>
      </w:pPr>
      <w:r w:rsidRPr="00CF6992">
        <w:t>Ответ: 1. Германия, Беларусь, Россия, Китай, Япония</w:t>
      </w:r>
    </w:p>
    <w:p w:rsidR="00FF0F7C" w:rsidRPr="00CF6992" w:rsidRDefault="00FF0F7C" w:rsidP="00130890">
      <w:pPr>
        <w:jc w:val="both"/>
      </w:pPr>
      <w:r w:rsidRPr="00CF6992">
        <w:t>2. США, Франция, Италия, Испания, Шри-Ланка</w:t>
      </w:r>
    </w:p>
    <w:p w:rsidR="00FF0F7C" w:rsidRPr="00CF6992" w:rsidRDefault="00FF0F7C" w:rsidP="00130890">
      <w:pPr>
        <w:jc w:val="both"/>
      </w:pPr>
    </w:p>
    <w:p w:rsidR="00FF0F7C" w:rsidRPr="00CF6992" w:rsidRDefault="00FF0F7C" w:rsidP="00130890">
      <w:pPr>
        <w:jc w:val="both"/>
      </w:pPr>
    </w:p>
    <w:p w:rsidR="00FF0F7C" w:rsidRPr="00CF6992" w:rsidRDefault="00FF0F7C" w:rsidP="00130890">
      <w:pPr>
        <w:ind w:firstLine="709"/>
        <w:jc w:val="both"/>
        <w:rPr>
          <w:color w:val="000000"/>
        </w:rPr>
      </w:pPr>
      <w:r w:rsidRPr="00CF6992">
        <w:lastRenderedPageBreak/>
        <w:t xml:space="preserve"> 13. </w:t>
      </w:r>
      <w:r w:rsidRPr="00CF6992">
        <w:rPr>
          <w:color w:val="000000"/>
        </w:rPr>
        <w:t xml:space="preserve">Какой из названных объектов не входит в список объектов культурного наследия ЮНЕСКО? </w:t>
      </w:r>
    </w:p>
    <w:p w:rsidR="00FF0F7C" w:rsidRPr="00CF6992" w:rsidRDefault="00FF0F7C" w:rsidP="00130890">
      <w:pPr>
        <w:ind w:left="709"/>
        <w:jc w:val="both"/>
        <w:rPr>
          <w:color w:val="000000"/>
        </w:rPr>
      </w:pPr>
      <w:r w:rsidRPr="00CF6992">
        <w:rPr>
          <w:color w:val="000000"/>
        </w:rPr>
        <w:t>1. Исторический центр Смоленска +</w:t>
      </w:r>
    </w:p>
    <w:p w:rsidR="00FF0F7C" w:rsidRPr="00CF6992" w:rsidRDefault="00FF0F7C" w:rsidP="00130890">
      <w:pPr>
        <w:ind w:left="709"/>
        <w:jc w:val="both"/>
        <w:rPr>
          <w:color w:val="000000"/>
        </w:rPr>
      </w:pPr>
      <w:r w:rsidRPr="00CF6992">
        <w:rPr>
          <w:color w:val="000000"/>
        </w:rPr>
        <w:t xml:space="preserve">2. Исторический центр Санкт-Петербурга </w:t>
      </w:r>
    </w:p>
    <w:p w:rsidR="00FF0F7C" w:rsidRPr="00CF6992" w:rsidRDefault="00FF0F7C" w:rsidP="00130890">
      <w:pPr>
        <w:ind w:left="709"/>
        <w:jc w:val="both"/>
        <w:rPr>
          <w:color w:val="000000"/>
        </w:rPr>
      </w:pPr>
      <w:r w:rsidRPr="00CF6992">
        <w:rPr>
          <w:color w:val="000000"/>
        </w:rPr>
        <w:t xml:space="preserve">3. Красная площадь и Кремль </w:t>
      </w:r>
    </w:p>
    <w:p w:rsidR="00FF0F7C" w:rsidRPr="00CF6992" w:rsidRDefault="00FF0F7C" w:rsidP="00130890">
      <w:pPr>
        <w:ind w:left="709"/>
        <w:jc w:val="both"/>
        <w:rPr>
          <w:color w:val="000000"/>
        </w:rPr>
      </w:pPr>
      <w:r w:rsidRPr="00CF6992">
        <w:rPr>
          <w:color w:val="000000"/>
        </w:rPr>
        <w:t>4. Троице-Сергиева лавра</w:t>
      </w:r>
    </w:p>
    <w:p w:rsidR="00FF0F7C" w:rsidRPr="00CF6992" w:rsidRDefault="00FF0F7C" w:rsidP="00130890">
      <w:pPr>
        <w:autoSpaceDE w:val="0"/>
        <w:autoSpaceDN w:val="0"/>
        <w:adjustRightInd w:val="0"/>
        <w:jc w:val="both"/>
      </w:pPr>
    </w:p>
    <w:p w:rsidR="00FF0F7C" w:rsidRPr="00CF6992" w:rsidRDefault="00FF0F7C" w:rsidP="00130890">
      <w:pPr>
        <w:ind w:left="709"/>
        <w:jc w:val="both"/>
        <w:rPr>
          <w:color w:val="000000"/>
        </w:rPr>
      </w:pPr>
      <w:r w:rsidRPr="00CF6992">
        <w:t xml:space="preserve">14. </w:t>
      </w:r>
      <w:r w:rsidRPr="00CF6992">
        <w:rPr>
          <w:color w:val="000000"/>
        </w:rPr>
        <w:t>Национальный парк Москвы</w:t>
      </w:r>
    </w:p>
    <w:p w:rsidR="00FF0F7C" w:rsidRPr="00CF6992" w:rsidRDefault="00FF0F7C" w:rsidP="00130890">
      <w:pPr>
        <w:ind w:left="709"/>
        <w:jc w:val="both"/>
        <w:rPr>
          <w:color w:val="000000"/>
        </w:rPr>
      </w:pPr>
      <w:r w:rsidRPr="00CF6992">
        <w:rPr>
          <w:color w:val="000000"/>
        </w:rPr>
        <w:t>1. Московский</w:t>
      </w:r>
    </w:p>
    <w:p w:rsidR="00FF0F7C" w:rsidRPr="00CF6992" w:rsidRDefault="00FF0F7C" w:rsidP="00130890">
      <w:pPr>
        <w:ind w:left="709"/>
        <w:jc w:val="both"/>
        <w:rPr>
          <w:color w:val="000000"/>
        </w:rPr>
      </w:pPr>
      <w:r w:rsidRPr="00CF6992">
        <w:rPr>
          <w:color w:val="000000"/>
        </w:rPr>
        <w:t>2. Коломенский</w:t>
      </w:r>
    </w:p>
    <w:p w:rsidR="00FF0F7C" w:rsidRPr="00CF6992" w:rsidRDefault="00FF0F7C" w:rsidP="00130890">
      <w:pPr>
        <w:ind w:left="709"/>
        <w:jc w:val="both"/>
        <w:rPr>
          <w:color w:val="000000"/>
        </w:rPr>
      </w:pPr>
      <w:r w:rsidRPr="00CF6992">
        <w:rPr>
          <w:color w:val="000000"/>
        </w:rPr>
        <w:t>3. Раменский</w:t>
      </w:r>
    </w:p>
    <w:p w:rsidR="00FF0F7C" w:rsidRPr="00CF6992" w:rsidRDefault="00FF0F7C" w:rsidP="00130890">
      <w:pPr>
        <w:ind w:left="709"/>
        <w:jc w:val="both"/>
        <w:rPr>
          <w:color w:val="000000"/>
        </w:rPr>
      </w:pPr>
      <w:r w:rsidRPr="00CF6992">
        <w:rPr>
          <w:color w:val="000000"/>
        </w:rPr>
        <w:t>4. Лосиный остров +</w:t>
      </w:r>
    </w:p>
    <w:p w:rsidR="00FF0F7C" w:rsidRPr="00CF6992" w:rsidRDefault="00FF0F7C" w:rsidP="00130890">
      <w:pPr>
        <w:ind w:left="709"/>
        <w:jc w:val="both"/>
        <w:rPr>
          <w:color w:val="000000"/>
        </w:rPr>
      </w:pPr>
    </w:p>
    <w:p w:rsidR="00FF0F7C" w:rsidRPr="00CF6992" w:rsidRDefault="00FF0F7C" w:rsidP="00130890">
      <w:pPr>
        <w:ind w:left="709"/>
        <w:jc w:val="both"/>
        <w:rPr>
          <w:i/>
          <w:color w:val="000000"/>
        </w:rPr>
      </w:pPr>
      <w:r w:rsidRPr="00CF6992">
        <w:rPr>
          <w:color w:val="000000"/>
        </w:rPr>
        <w:t>15. Сколько объектов Всемирного наследия ЮНЕСКО в России (по состоянию на 2019 год)?</w:t>
      </w:r>
    </w:p>
    <w:p w:rsidR="00FF0F7C" w:rsidRPr="00CF6992" w:rsidRDefault="00FF0F7C" w:rsidP="00130890">
      <w:pPr>
        <w:ind w:left="709"/>
        <w:jc w:val="both"/>
        <w:rPr>
          <w:color w:val="000000"/>
        </w:rPr>
      </w:pPr>
      <w:r w:rsidRPr="00CF6992">
        <w:rPr>
          <w:color w:val="000000"/>
        </w:rPr>
        <w:t>1. 24</w:t>
      </w:r>
    </w:p>
    <w:p w:rsidR="00FF0F7C" w:rsidRPr="00CF6992" w:rsidRDefault="00FF0F7C" w:rsidP="00130890">
      <w:pPr>
        <w:ind w:left="709"/>
        <w:jc w:val="both"/>
        <w:rPr>
          <w:color w:val="000000"/>
        </w:rPr>
      </w:pPr>
      <w:r w:rsidRPr="00CF6992">
        <w:rPr>
          <w:color w:val="000000"/>
        </w:rPr>
        <w:t>2. 26</w:t>
      </w:r>
    </w:p>
    <w:p w:rsidR="00FF0F7C" w:rsidRPr="00CF6992" w:rsidRDefault="00FF0F7C" w:rsidP="00130890">
      <w:pPr>
        <w:ind w:left="709"/>
        <w:jc w:val="both"/>
        <w:rPr>
          <w:color w:val="000000"/>
        </w:rPr>
      </w:pPr>
      <w:r w:rsidRPr="00CF6992">
        <w:rPr>
          <w:color w:val="000000"/>
        </w:rPr>
        <w:t xml:space="preserve">3. 28 </w:t>
      </w:r>
    </w:p>
    <w:p w:rsidR="00FF0F7C" w:rsidRPr="00CF6992" w:rsidRDefault="00FF0F7C" w:rsidP="00130890">
      <w:pPr>
        <w:ind w:left="709"/>
        <w:jc w:val="both"/>
        <w:rPr>
          <w:color w:val="000000"/>
        </w:rPr>
      </w:pPr>
      <w:r w:rsidRPr="00CF6992">
        <w:rPr>
          <w:color w:val="000000"/>
        </w:rPr>
        <w:t>4. 30+</w:t>
      </w:r>
    </w:p>
    <w:p w:rsidR="00FF0F7C" w:rsidRPr="00CF6992" w:rsidRDefault="00FF0F7C" w:rsidP="00130890">
      <w:pPr>
        <w:ind w:left="709"/>
        <w:jc w:val="both"/>
        <w:rPr>
          <w:color w:val="000000"/>
        </w:rPr>
      </w:pPr>
    </w:p>
    <w:p w:rsidR="00FF0F7C" w:rsidRPr="00CF6992" w:rsidRDefault="00FF0F7C" w:rsidP="00130890">
      <w:pPr>
        <w:ind w:left="709"/>
        <w:jc w:val="both"/>
        <w:rPr>
          <w:color w:val="000000"/>
        </w:rPr>
      </w:pPr>
      <w:r w:rsidRPr="00CF6992">
        <w:rPr>
          <w:color w:val="000000"/>
        </w:rPr>
        <w:t>16.Какой из природных объектов был первым включен в список Объектов Всемирного наследия?</w:t>
      </w:r>
    </w:p>
    <w:p w:rsidR="00FF0F7C" w:rsidRPr="00CF6992" w:rsidRDefault="00FF0F7C" w:rsidP="00130890">
      <w:pPr>
        <w:ind w:left="709"/>
        <w:jc w:val="both"/>
        <w:rPr>
          <w:color w:val="000000"/>
        </w:rPr>
      </w:pPr>
      <w:r w:rsidRPr="00CF6992">
        <w:rPr>
          <w:color w:val="000000"/>
        </w:rPr>
        <w:t>1. Байкал</w:t>
      </w:r>
    </w:p>
    <w:p w:rsidR="00FF0F7C" w:rsidRPr="00CF6992" w:rsidRDefault="00FF0F7C" w:rsidP="00130890">
      <w:pPr>
        <w:ind w:left="709"/>
        <w:jc w:val="both"/>
        <w:rPr>
          <w:color w:val="000000"/>
        </w:rPr>
      </w:pPr>
      <w:r w:rsidRPr="00CF6992">
        <w:rPr>
          <w:color w:val="000000"/>
        </w:rPr>
        <w:t>2. Девственные леса Коми +</w:t>
      </w:r>
    </w:p>
    <w:p w:rsidR="00FF0F7C" w:rsidRPr="00CF6992" w:rsidRDefault="00FF0F7C" w:rsidP="00130890">
      <w:pPr>
        <w:ind w:left="709"/>
        <w:jc w:val="both"/>
        <w:rPr>
          <w:color w:val="000000"/>
        </w:rPr>
      </w:pPr>
      <w:r w:rsidRPr="00CF6992">
        <w:rPr>
          <w:color w:val="000000"/>
        </w:rPr>
        <w:t>3. Вулканы Камчатки</w:t>
      </w:r>
    </w:p>
    <w:p w:rsidR="00FF0F7C" w:rsidRPr="00CF6992" w:rsidRDefault="00FF0F7C" w:rsidP="00130890">
      <w:pPr>
        <w:ind w:left="709"/>
        <w:jc w:val="both"/>
        <w:rPr>
          <w:color w:val="000000"/>
        </w:rPr>
      </w:pPr>
      <w:r w:rsidRPr="00CF6992">
        <w:rPr>
          <w:color w:val="000000"/>
        </w:rPr>
        <w:t xml:space="preserve">4.  Плато </w:t>
      </w:r>
      <w:proofErr w:type="spellStart"/>
      <w:r w:rsidRPr="00CF6992">
        <w:rPr>
          <w:color w:val="000000"/>
        </w:rPr>
        <w:t>Путорана</w:t>
      </w:r>
      <w:proofErr w:type="spellEnd"/>
    </w:p>
    <w:p w:rsidR="00FF0F7C" w:rsidRPr="00CF6992" w:rsidRDefault="00FF0F7C" w:rsidP="00130890">
      <w:pPr>
        <w:ind w:left="709"/>
        <w:jc w:val="both"/>
        <w:rPr>
          <w:color w:val="000000"/>
        </w:rPr>
      </w:pPr>
    </w:p>
    <w:p w:rsidR="00FF0F7C" w:rsidRPr="00CF6992" w:rsidRDefault="00FF0F7C" w:rsidP="00130890">
      <w:pPr>
        <w:ind w:left="709"/>
        <w:jc w:val="both"/>
        <w:rPr>
          <w:color w:val="000000"/>
        </w:rPr>
      </w:pPr>
      <w:r w:rsidRPr="00CF6992">
        <w:rPr>
          <w:color w:val="000000"/>
        </w:rPr>
        <w:t>17. Самый большой по площади заповедник России</w:t>
      </w:r>
    </w:p>
    <w:p w:rsidR="00FF0F7C" w:rsidRPr="00CF6992" w:rsidRDefault="00FF0F7C" w:rsidP="00130890">
      <w:pPr>
        <w:ind w:left="709"/>
        <w:jc w:val="both"/>
        <w:rPr>
          <w:color w:val="000000"/>
        </w:rPr>
      </w:pPr>
      <w:r w:rsidRPr="00CF6992">
        <w:rPr>
          <w:color w:val="000000"/>
        </w:rPr>
        <w:t>1. Большой арктический заповедник +</w:t>
      </w:r>
    </w:p>
    <w:p w:rsidR="00FF0F7C" w:rsidRPr="00CF6992" w:rsidRDefault="00FF0F7C" w:rsidP="00130890">
      <w:pPr>
        <w:ind w:left="709"/>
        <w:jc w:val="both"/>
        <w:rPr>
          <w:color w:val="000000"/>
        </w:rPr>
      </w:pPr>
      <w:r w:rsidRPr="00CF6992">
        <w:rPr>
          <w:color w:val="000000"/>
        </w:rPr>
        <w:t>2. Алтайский заповедник</w:t>
      </w:r>
    </w:p>
    <w:p w:rsidR="00FF0F7C" w:rsidRPr="00CF6992" w:rsidRDefault="00FF0F7C" w:rsidP="00130890">
      <w:pPr>
        <w:ind w:left="709"/>
        <w:jc w:val="both"/>
        <w:rPr>
          <w:color w:val="000000"/>
        </w:rPr>
      </w:pPr>
      <w:r w:rsidRPr="00CF6992">
        <w:rPr>
          <w:color w:val="000000"/>
        </w:rPr>
        <w:t xml:space="preserve">3. </w:t>
      </w:r>
      <w:proofErr w:type="spellStart"/>
      <w:r w:rsidRPr="00CF6992">
        <w:rPr>
          <w:color w:val="000000"/>
        </w:rPr>
        <w:t>Кроноцкий</w:t>
      </w:r>
      <w:proofErr w:type="spellEnd"/>
      <w:r w:rsidRPr="00CF6992">
        <w:rPr>
          <w:color w:val="000000"/>
        </w:rPr>
        <w:t xml:space="preserve"> заповедник</w:t>
      </w:r>
    </w:p>
    <w:p w:rsidR="00FF0F7C" w:rsidRPr="00CF6992" w:rsidRDefault="00FF0F7C" w:rsidP="00130890">
      <w:pPr>
        <w:ind w:left="709"/>
        <w:jc w:val="both"/>
        <w:rPr>
          <w:color w:val="000000"/>
        </w:rPr>
      </w:pPr>
      <w:r w:rsidRPr="00CF6992">
        <w:rPr>
          <w:color w:val="000000"/>
        </w:rPr>
        <w:t>4. Кавказский заповедник</w:t>
      </w:r>
    </w:p>
    <w:p w:rsidR="00FF0F7C" w:rsidRPr="00CF6992" w:rsidRDefault="00FF0F7C" w:rsidP="00130890">
      <w:pPr>
        <w:ind w:left="709"/>
        <w:jc w:val="both"/>
        <w:rPr>
          <w:color w:val="000000"/>
        </w:rPr>
      </w:pPr>
    </w:p>
    <w:p w:rsidR="00FF0F7C" w:rsidRPr="00CF6992" w:rsidRDefault="00FF0F7C" w:rsidP="00130890">
      <w:pPr>
        <w:ind w:left="709"/>
        <w:jc w:val="both"/>
        <w:rPr>
          <w:color w:val="000000"/>
        </w:rPr>
      </w:pPr>
      <w:r w:rsidRPr="00CF6992">
        <w:rPr>
          <w:color w:val="000000"/>
        </w:rPr>
        <w:t>18. Самая посещаемая туристами страна мира:</w:t>
      </w:r>
    </w:p>
    <w:p w:rsidR="00FF0F7C" w:rsidRPr="00CF6992" w:rsidRDefault="00FF0F7C" w:rsidP="00130890">
      <w:pPr>
        <w:ind w:left="709"/>
        <w:jc w:val="both"/>
        <w:rPr>
          <w:color w:val="000000"/>
        </w:rPr>
      </w:pPr>
      <w:r w:rsidRPr="00CF6992">
        <w:rPr>
          <w:color w:val="000000"/>
        </w:rPr>
        <w:t>1. США</w:t>
      </w:r>
    </w:p>
    <w:p w:rsidR="00FF0F7C" w:rsidRPr="00CF6992" w:rsidRDefault="00FF0F7C" w:rsidP="00130890">
      <w:pPr>
        <w:ind w:left="709"/>
        <w:jc w:val="both"/>
        <w:rPr>
          <w:color w:val="000000"/>
        </w:rPr>
      </w:pPr>
      <w:r w:rsidRPr="00CF6992">
        <w:rPr>
          <w:color w:val="000000"/>
        </w:rPr>
        <w:t>2. Китай</w:t>
      </w:r>
    </w:p>
    <w:p w:rsidR="00FF0F7C" w:rsidRPr="00CF6992" w:rsidRDefault="00FF0F7C" w:rsidP="00130890">
      <w:pPr>
        <w:ind w:left="709"/>
        <w:jc w:val="both"/>
        <w:rPr>
          <w:color w:val="000000"/>
        </w:rPr>
      </w:pPr>
      <w:r w:rsidRPr="00CF6992">
        <w:rPr>
          <w:color w:val="000000"/>
        </w:rPr>
        <w:t>3. Италия</w:t>
      </w:r>
    </w:p>
    <w:p w:rsidR="00FF0F7C" w:rsidRPr="00CF6992" w:rsidRDefault="00FF0F7C" w:rsidP="00130890">
      <w:pPr>
        <w:ind w:left="709"/>
        <w:jc w:val="both"/>
        <w:rPr>
          <w:color w:val="000000"/>
        </w:rPr>
      </w:pPr>
      <w:r w:rsidRPr="00CF6992">
        <w:rPr>
          <w:color w:val="000000"/>
        </w:rPr>
        <w:t>4. Франция +</w:t>
      </w:r>
    </w:p>
    <w:p w:rsidR="00FF0F7C" w:rsidRPr="00BF6A84" w:rsidRDefault="00FF0F7C" w:rsidP="00130890">
      <w:pPr>
        <w:rPr>
          <w:sz w:val="28"/>
          <w:szCs w:val="28"/>
        </w:rPr>
      </w:pPr>
    </w:p>
    <w:p w:rsidR="00FF0F7C" w:rsidRDefault="00FF0F7C" w:rsidP="00130890">
      <w:pPr>
        <w:autoSpaceDE w:val="0"/>
        <w:autoSpaceDN w:val="0"/>
        <w:adjustRightInd w:val="0"/>
        <w:rPr>
          <w:b/>
          <w:bCs/>
        </w:rPr>
      </w:pPr>
    </w:p>
    <w:p w:rsidR="00FF0F7C" w:rsidRDefault="00FF0F7C" w:rsidP="00130890">
      <w:pPr>
        <w:autoSpaceDE w:val="0"/>
        <w:autoSpaceDN w:val="0"/>
        <w:adjustRightInd w:val="0"/>
        <w:jc w:val="center"/>
        <w:rPr>
          <w:b/>
          <w:bCs/>
        </w:rPr>
      </w:pPr>
      <w:r w:rsidRPr="00DC11F5">
        <w:rPr>
          <w:b/>
          <w:bCs/>
        </w:rPr>
        <w:t>Прим</w:t>
      </w:r>
      <w:r>
        <w:rPr>
          <w:b/>
          <w:bCs/>
        </w:rPr>
        <w:t>ерный список вопросов к зачету</w:t>
      </w:r>
    </w:p>
    <w:p w:rsidR="00FF0F7C" w:rsidRPr="00072222" w:rsidRDefault="00FF0F7C" w:rsidP="003D519C">
      <w:pPr>
        <w:widowControl w:val="0"/>
        <w:numPr>
          <w:ilvl w:val="0"/>
          <w:numId w:val="40"/>
        </w:numPr>
        <w:shd w:val="clear" w:color="auto" w:fill="FFFFFF"/>
        <w:tabs>
          <w:tab w:val="left" w:pos="993"/>
        </w:tabs>
        <w:autoSpaceDE w:val="0"/>
        <w:autoSpaceDN w:val="0"/>
        <w:adjustRightInd w:val="0"/>
        <w:jc w:val="both"/>
        <w:rPr>
          <w:spacing w:val="-25"/>
        </w:rPr>
      </w:pPr>
      <w:r w:rsidRPr="00072222">
        <w:t>Сущность туризма, его основные социально-экономические категории.</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firstLine="567"/>
        <w:jc w:val="both"/>
        <w:rPr>
          <w:spacing w:val="-14"/>
        </w:rPr>
      </w:pPr>
      <w:r w:rsidRPr="00072222">
        <w:rPr>
          <w:spacing w:val="-1"/>
        </w:rPr>
        <w:t>Основные виды и формы международного туризма.</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firstLine="567"/>
        <w:jc w:val="both"/>
        <w:rPr>
          <w:spacing w:val="-18"/>
        </w:rPr>
      </w:pPr>
      <w:r w:rsidRPr="00072222">
        <w:t xml:space="preserve">Факторы развития международного туризма. </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firstLine="567"/>
        <w:jc w:val="both"/>
        <w:rPr>
          <w:spacing w:val="-18"/>
        </w:rPr>
      </w:pPr>
      <w:r w:rsidRPr="00072222">
        <w:t>Теоретическая концепция свободного времени.</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firstLine="567"/>
        <w:jc w:val="both"/>
        <w:rPr>
          <w:spacing w:val="-14"/>
        </w:rPr>
      </w:pPr>
      <w:r w:rsidRPr="00072222">
        <w:t>Природно-рекреационный потенциал, его влияние на развитие международного туризма. Национальный парк как рекреационный ресурс особого рода.</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right="14" w:firstLine="567"/>
        <w:jc w:val="both"/>
        <w:rPr>
          <w:spacing w:val="-18"/>
        </w:rPr>
      </w:pPr>
      <w:r w:rsidRPr="00072222">
        <w:t xml:space="preserve">Культурно-исторические рекреационные ресурсы, их влияние на развитие международного туризма. </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right="14" w:firstLine="567"/>
        <w:jc w:val="both"/>
        <w:rPr>
          <w:spacing w:val="-18"/>
        </w:rPr>
      </w:pPr>
      <w:r w:rsidRPr="00072222">
        <w:lastRenderedPageBreak/>
        <w:t>Пространственная структура мирового туристского рынка.</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firstLine="567"/>
        <w:jc w:val="both"/>
        <w:rPr>
          <w:spacing w:val="-14"/>
        </w:rPr>
      </w:pPr>
      <w:r w:rsidRPr="00072222">
        <w:t>Туристские регионы мира по районированию ЮНВТО.</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firstLine="567"/>
        <w:jc w:val="both"/>
        <w:rPr>
          <w:spacing w:val="-18"/>
        </w:rPr>
      </w:pPr>
      <w:r w:rsidRPr="00072222">
        <w:rPr>
          <w:spacing w:val="-1"/>
        </w:rPr>
        <w:t xml:space="preserve">Методика комплексного экономико-географического анализа туристского региона (на </w:t>
      </w:r>
      <w:r w:rsidRPr="00072222">
        <w:t>примере страны по выбору).</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firstLine="567"/>
        <w:jc w:val="both"/>
        <w:rPr>
          <w:spacing w:val="-18"/>
        </w:rPr>
      </w:pPr>
      <w:r w:rsidRPr="00072222">
        <w:t>Особенности динамики и структуры межрегиональных туристских миграций.</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right="7" w:firstLine="567"/>
        <w:jc w:val="both"/>
        <w:rPr>
          <w:spacing w:val="-18"/>
        </w:rPr>
      </w:pPr>
      <w:r w:rsidRPr="00072222">
        <w:rPr>
          <w:spacing w:val="-1"/>
        </w:rPr>
        <w:t xml:space="preserve">Особенности динамики и структуры </w:t>
      </w:r>
      <w:proofErr w:type="spellStart"/>
      <w:r w:rsidRPr="00072222">
        <w:rPr>
          <w:spacing w:val="-1"/>
        </w:rPr>
        <w:t>внутрирегиональных</w:t>
      </w:r>
      <w:proofErr w:type="spellEnd"/>
      <w:r w:rsidRPr="00072222">
        <w:rPr>
          <w:spacing w:val="-1"/>
        </w:rPr>
        <w:t xml:space="preserve"> туристских миграций.</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firstLine="567"/>
        <w:jc w:val="both"/>
        <w:rPr>
          <w:spacing w:val="-18"/>
        </w:rPr>
      </w:pPr>
      <w:r w:rsidRPr="00072222">
        <w:t>Туристский баланс страны. Факторы развития пассивного и активного туризма</w:t>
      </w:r>
      <w:r w:rsidRPr="00072222">
        <w:rPr>
          <w:spacing w:val="-18"/>
        </w:rPr>
        <w:t>.</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firstLine="567"/>
        <w:jc w:val="both"/>
        <w:rPr>
          <w:spacing w:val="-18"/>
        </w:rPr>
      </w:pPr>
      <w:r w:rsidRPr="00072222">
        <w:t>Типология стран мира по соотношению активного и пассивного туризма.</w:t>
      </w:r>
    </w:p>
    <w:p w:rsidR="00FF0F7C" w:rsidRPr="00072222" w:rsidRDefault="00FF0F7C" w:rsidP="003D519C">
      <w:pPr>
        <w:widowControl w:val="0"/>
        <w:numPr>
          <w:ilvl w:val="0"/>
          <w:numId w:val="40"/>
        </w:numPr>
        <w:shd w:val="clear" w:color="auto" w:fill="FFFFFF"/>
        <w:tabs>
          <w:tab w:val="left" w:pos="993"/>
        </w:tabs>
        <w:autoSpaceDE w:val="0"/>
        <w:autoSpaceDN w:val="0"/>
        <w:adjustRightInd w:val="0"/>
        <w:ind w:left="0" w:firstLine="567"/>
        <w:jc w:val="both"/>
        <w:rPr>
          <w:spacing w:val="-18"/>
        </w:rPr>
      </w:pPr>
      <w:r w:rsidRPr="00072222">
        <w:t>Влияние туристских поступлений на платежный баланс.</w:t>
      </w:r>
    </w:p>
    <w:p w:rsidR="00FF0F7C" w:rsidRDefault="00FF0F7C" w:rsidP="00130890">
      <w:pPr>
        <w:autoSpaceDE w:val="0"/>
        <w:autoSpaceDN w:val="0"/>
        <w:adjustRightInd w:val="0"/>
        <w:jc w:val="center"/>
        <w:rPr>
          <w:b/>
          <w:bCs/>
        </w:rPr>
      </w:pPr>
    </w:p>
    <w:p w:rsidR="00FF0F7C" w:rsidRPr="00DC11F5" w:rsidRDefault="00FF0F7C" w:rsidP="00130890">
      <w:pPr>
        <w:autoSpaceDE w:val="0"/>
        <w:autoSpaceDN w:val="0"/>
        <w:adjustRightInd w:val="0"/>
        <w:jc w:val="center"/>
        <w:rPr>
          <w:b/>
          <w:bCs/>
        </w:rPr>
      </w:pPr>
      <w:r w:rsidRPr="00DC11F5">
        <w:rPr>
          <w:b/>
          <w:bCs/>
        </w:rPr>
        <w:t>Прим</w:t>
      </w:r>
      <w:r>
        <w:rPr>
          <w:b/>
          <w:bCs/>
        </w:rPr>
        <w:t xml:space="preserve">ерный список вопросов к экзамену </w:t>
      </w:r>
    </w:p>
    <w:p w:rsidR="00FF0F7C" w:rsidRDefault="00FF0F7C" w:rsidP="00130890">
      <w:pPr>
        <w:autoSpaceDE w:val="0"/>
        <w:autoSpaceDN w:val="0"/>
        <w:adjustRightInd w:val="0"/>
        <w:jc w:val="center"/>
        <w:rPr>
          <w:b/>
          <w:bCs/>
        </w:rPr>
      </w:pPr>
    </w:p>
    <w:p w:rsidR="00FF0F7C" w:rsidRPr="003D519C" w:rsidRDefault="00FF0F7C" w:rsidP="003D519C">
      <w:pPr>
        <w:pStyle w:val="a3"/>
        <w:numPr>
          <w:ilvl w:val="0"/>
          <w:numId w:val="41"/>
        </w:numPr>
        <w:shd w:val="clear" w:color="auto" w:fill="FFFFFF"/>
        <w:tabs>
          <w:tab w:val="left" w:pos="993"/>
        </w:tabs>
        <w:ind w:right="22"/>
        <w:jc w:val="both"/>
        <w:rPr>
          <w:spacing w:val="-18"/>
        </w:rPr>
      </w:pPr>
      <w:r w:rsidRPr="00072222">
        <w:t>Общие тенденции и факторы развития международного туризма в Европе. Особенности территориальной специализации туристского хозяйства.</w:t>
      </w:r>
    </w:p>
    <w:p w:rsidR="00FF0F7C" w:rsidRPr="003D519C" w:rsidRDefault="00FF0F7C" w:rsidP="003D519C">
      <w:pPr>
        <w:pStyle w:val="a3"/>
        <w:numPr>
          <w:ilvl w:val="0"/>
          <w:numId w:val="41"/>
        </w:numPr>
        <w:shd w:val="clear" w:color="auto" w:fill="FFFFFF"/>
        <w:tabs>
          <w:tab w:val="left" w:pos="993"/>
        </w:tabs>
        <w:ind w:right="29"/>
        <w:jc w:val="both"/>
        <w:rPr>
          <w:spacing w:val="-18"/>
        </w:rPr>
      </w:pPr>
      <w:r w:rsidRPr="00072222">
        <w:t>Общие тенденции и факторы развития международного туризма в Америке. Особенности территориальной специализации туристского хозяйства.</w:t>
      </w:r>
    </w:p>
    <w:p w:rsidR="00FF0F7C" w:rsidRPr="003D519C" w:rsidRDefault="00FF0F7C" w:rsidP="003D519C">
      <w:pPr>
        <w:pStyle w:val="a3"/>
        <w:numPr>
          <w:ilvl w:val="0"/>
          <w:numId w:val="41"/>
        </w:numPr>
        <w:shd w:val="clear" w:color="auto" w:fill="FFFFFF"/>
        <w:tabs>
          <w:tab w:val="left" w:pos="993"/>
        </w:tabs>
        <w:ind w:right="22"/>
        <w:jc w:val="both"/>
        <w:rPr>
          <w:spacing w:val="-9"/>
        </w:rPr>
      </w:pPr>
      <w:r w:rsidRPr="00072222">
        <w:t>Общие тенденции и факторы развития международного туризма в Азиатско-Тихоокеанском регионе. (АТР). Особенности территориальной специализации туристского хозяйства.</w:t>
      </w:r>
    </w:p>
    <w:p w:rsidR="00FF0F7C" w:rsidRPr="003D519C" w:rsidRDefault="00FF0F7C" w:rsidP="003D519C">
      <w:pPr>
        <w:pStyle w:val="a3"/>
        <w:numPr>
          <w:ilvl w:val="0"/>
          <w:numId w:val="41"/>
        </w:numPr>
        <w:shd w:val="clear" w:color="auto" w:fill="FFFFFF"/>
        <w:tabs>
          <w:tab w:val="left" w:pos="993"/>
        </w:tabs>
        <w:ind w:right="36"/>
        <w:jc w:val="both"/>
        <w:rPr>
          <w:spacing w:val="-1"/>
        </w:rPr>
      </w:pPr>
      <w:r w:rsidRPr="003D519C">
        <w:rPr>
          <w:spacing w:val="-2"/>
        </w:rPr>
        <w:t xml:space="preserve">Особенности и факторы развития международного туризма в странах Восточной </w:t>
      </w:r>
      <w:r w:rsidRPr="003D519C">
        <w:rPr>
          <w:spacing w:val="-1"/>
        </w:rPr>
        <w:t>Азии. Основные виды международного туризма и крупнейшие туристские центры.</w:t>
      </w:r>
    </w:p>
    <w:p w:rsidR="00FF0F7C" w:rsidRPr="003D519C" w:rsidRDefault="00FF0F7C" w:rsidP="003D519C">
      <w:pPr>
        <w:pStyle w:val="a3"/>
        <w:numPr>
          <w:ilvl w:val="0"/>
          <w:numId w:val="41"/>
        </w:numPr>
        <w:shd w:val="clear" w:color="auto" w:fill="FFFFFF"/>
        <w:tabs>
          <w:tab w:val="left" w:pos="993"/>
        </w:tabs>
        <w:ind w:right="36"/>
        <w:jc w:val="both"/>
        <w:rPr>
          <w:spacing w:val="-1"/>
        </w:rPr>
      </w:pPr>
      <w:r w:rsidRPr="003D519C">
        <w:rPr>
          <w:spacing w:val="-2"/>
        </w:rPr>
        <w:t xml:space="preserve">Особенности и факторы развития международного туризма в странах Юго-Восточной </w:t>
      </w:r>
      <w:r w:rsidRPr="003D519C">
        <w:rPr>
          <w:spacing w:val="-1"/>
        </w:rPr>
        <w:t>Азии. Основные виды международного туризма и крупнейшие туристские центры.</w:t>
      </w:r>
    </w:p>
    <w:p w:rsidR="00FF0F7C" w:rsidRPr="003D519C" w:rsidRDefault="00FF0F7C" w:rsidP="003D519C">
      <w:pPr>
        <w:pStyle w:val="a3"/>
        <w:numPr>
          <w:ilvl w:val="0"/>
          <w:numId w:val="41"/>
        </w:numPr>
        <w:shd w:val="clear" w:color="auto" w:fill="FFFFFF"/>
        <w:tabs>
          <w:tab w:val="left" w:pos="993"/>
        </w:tabs>
        <w:ind w:right="43"/>
        <w:jc w:val="both"/>
        <w:rPr>
          <w:spacing w:val="-11"/>
        </w:rPr>
      </w:pPr>
      <w:r w:rsidRPr="003D519C">
        <w:rPr>
          <w:spacing w:val="-1"/>
        </w:rPr>
        <w:t xml:space="preserve">Общие тенденции и факторы развития международного туризма в Южной Азии. </w:t>
      </w:r>
      <w:r w:rsidRPr="00072222">
        <w:t>Рекреационный потенциал. Крупнейшие туристские центры</w:t>
      </w:r>
    </w:p>
    <w:p w:rsidR="00FF0F7C" w:rsidRPr="003D519C" w:rsidRDefault="00FF0F7C" w:rsidP="003D519C">
      <w:pPr>
        <w:pStyle w:val="a3"/>
        <w:numPr>
          <w:ilvl w:val="0"/>
          <w:numId w:val="41"/>
        </w:numPr>
        <w:shd w:val="clear" w:color="auto" w:fill="FFFFFF"/>
        <w:tabs>
          <w:tab w:val="left" w:pos="993"/>
        </w:tabs>
        <w:ind w:right="36"/>
        <w:jc w:val="both"/>
        <w:rPr>
          <w:spacing w:val="-10"/>
        </w:rPr>
      </w:pPr>
      <w:r w:rsidRPr="00072222">
        <w:t>Общие тенденции и факторы развития международного туризма в Юго-Западной Азии. Рекреационный потенциал и крупнейшие туристские центры.</w:t>
      </w:r>
    </w:p>
    <w:p w:rsidR="00FF0F7C" w:rsidRPr="003D519C" w:rsidRDefault="00FF0F7C" w:rsidP="003D519C">
      <w:pPr>
        <w:pStyle w:val="a3"/>
        <w:numPr>
          <w:ilvl w:val="0"/>
          <w:numId w:val="41"/>
        </w:numPr>
        <w:shd w:val="clear" w:color="auto" w:fill="FFFFFF"/>
        <w:tabs>
          <w:tab w:val="left" w:pos="993"/>
        </w:tabs>
        <w:ind w:right="36"/>
        <w:jc w:val="both"/>
        <w:rPr>
          <w:spacing w:val="-10"/>
        </w:rPr>
      </w:pPr>
      <w:r w:rsidRPr="00072222">
        <w:t>Общие тенденции и факторы развития международного туризма в Австралии и Океании. Рекреационный потенциал и крупнейшие туристские центры.</w:t>
      </w:r>
    </w:p>
    <w:p w:rsidR="00FF0F7C" w:rsidRPr="003D519C" w:rsidRDefault="00FF0F7C" w:rsidP="003D519C">
      <w:pPr>
        <w:pStyle w:val="a3"/>
        <w:numPr>
          <w:ilvl w:val="0"/>
          <w:numId w:val="41"/>
        </w:numPr>
        <w:shd w:val="clear" w:color="auto" w:fill="FFFFFF"/>
        <w:tabs>
          <w:tab w:val="left" w:pos="993"/>
        </w:tabs>
        <w:ind w:right="36"/>
        <w:jc w:val="both"/>
        <w:rPr>
          <w:spacing w:val="-10"/>
        </w:rPr>
      </w:pPr>
      <w:r w:rsidRPr="00072222">
        <w:t xml:space="preserve">Общие тенденции и факторы развития международного туризма в Африке. Туристские </w:t>
      </w:r>
      <w:proofErr w:type="spellStart"/>
      <w:r w:rsidRPr="00072222">
        <w:t>мезорегионы</w:t>
      </w:r>
      <w:proofErr w:type="spellEnd"/>
      <w:r w:rsidRPr="00072222">
        <w:t>, их рекреационный потенциал и крупнейшие туристские центры.</w:t>
      </w:r>
    </w:p>
    <w:p w:rsidR="00FF0F7C" w:rsidRPr="003D519C" w:rsidRDefault="00FF0F7C" w:rsidP="003D519C">
      <w:pPr>
        <w:pStyle w:val="a3"/>
        <w:numPr>
          <w:ilvl w:val="0"/>
          <w:numId w:val="41"/>
        </w:numPr>
        <w:shd w:val="clear" w:color="auto" w:fill="FFFFFF"/>
        <w:tabs>
          <w:tab w:val="left" w:pos="993"/>
        </w:tabs>
        <w:ind w:right="36"/>
        <w:jc w:val="both"/>
        <w:rPr>
          <w:spacing w:val="-10"/>
        </w:rPr>
      </w:pPr>
      <w:r w:rsidRPr="00072222">
        <w:t>Тенденции развития международного туризма в Средиземноморье. Виды международного туризма и крупнейшие туристские центры.</w:t>
      </w:r>
    </w:p>
    <w:p w:rsidR="00FF0F7C" w:rsidRPr="00072222" w:rsidRDefault="00FF0F7C" w:rsidP="003D519C">
      <w:pPr>
        <w:pStyle w:val="a3"/>
        <w:numPr>
          <w:ilvl w:val="0"/>
          <w:numId w:val="41"/>
        </w:numPr>
        <w:shd w:val="clear" w:color="auto" w:fill="FFFFFF"/>
        <w:tabs>
          <w:tab w:val="left" w:pos="993"/>
        </w:tabs>
        <w:jc w:val="both"/>
      </w:pPr>
      <w:r w:rsidRPr="00072222">
        <w:t>Тенденции развития международного туризма в Альпийском районе. Виды международного туризма и крупнейшие туристские центры.</w:t>
      </w:r>
    </w:p>
    <w:p w:rsidR="00FF0F7C" w:rsidRPr="003D519C" w:rsidRDefault="00FF0F7C" w:rsidP="003D519C">
      <w:pPr>
        <w:pStyle w:val="a3"/>
        <w:numPr>
          <w:ilvl w:val="0"/>
          <w:numId w:val="41"/>
        </w:numPr>
        <w:shd w:val="clear" w:color="auto" w:fill="FFFFFF"/>
        <w:tabs>
          <w:tab w:val="left" w:pos="993"/>
        </w:tabs>
        <w:jc w:val="both"/>
        <w:rPr>
          <w:spacing w:val="-1"/>
        </w:rPr>
      </w:pPr>
      <w:r w:rsidRPr="00072222">
        <w:t xml:space="preserve">Тенденции развития международного туризма в Западно-Европейском туристском </w:t>
      </w:r>
      <w:r w:rsidRPr="003D519C">
        <w:rPr>
          <w:spacing w:val="-1"/>
        </w:rPr>
        <w:t xml:space="preserve">районе. Виды международного туризма и крупнейшие туристские центры. </w:t>
      </w:r>
    </w:p>
    <w:p w:rsidR="00FF0F7C" w:rsidRPr="003D519C" w:rsidRDefault="00FF0F7C" w:rsidP="003D519C">
      <w:pPr>
        <w:pStyle w:val="a3"/>
        <w:numPr>
          <w:ilvl w:val="0"/>
          <w:numId w:val="41"/>
        </w:numPr>
        <w:shd w:val="clear" w:color="auto" w:fill="FFFFFF"/>
        <w:tabs>
          <w:tab w:val="left" w:pos="993"/>
        </w:tabs>
        <w:jc w:val="both"/>
        <w:rPr>
          <w:spacing w:val="-1"/>
        </w:rPr>
      </w:pPr>
      <w:r w:rsidRPr="00072222">
        <w:t xml:space="preserve">Тенденции  развития  международного туризма в  Северной  Европе. Особенности </w:t>
      </w:r>
      <w:r w:rsidRPr="003D519C">
        <w:rPr>
          <w:spacing w:val="-1"/>
        </w:rPr>
        <w:t xml:space="preserve">туристских предложений стран Северной Европы, крупнейшие туристские центры. </w:t>
      </w:r>
    </w:p>
    <w:p w:rsidR="00FF0F7C" w:rsidRPr="00072222" w:rsidRDefault="00FF0F7C" w:rsidP="003D519C">
      <w:pPr>
        <w:pStyle w:val="a3"/>
        <w:numPr>
          <w:ilvl w:val="0"/>
          <w:numId w:val="41"/>
        </w:numPr>
        <w:shd w:val="clear" w:color="auto" w:fill="FFFFFF"/>
        <w:tabs>
          <w:tab w:val="left" w:pos="993"/>
        </w:tabs>
        <w:jc w:val="both"/>
      </w:pPr>
      <w:r w:rsidRPr="003D519C">
        <w:rPr>
          <w:spacing w:val="-1"/>
        </w:rPr>
        <w:t xml:space="preserve">Тенденции развития международного туризма в </w:t>
      </w:r>
      <w:r w:rsidRPr="00072222">
        <w:t xml:space="preserve">странах Центральной и Восточной Европы (ЦВЕ). </w:t>
      </w:r>
      <w:r w:rsidRPr="003D519C">
        <w:rPr>
          <w:spacing w:val="-1"/>
        </w:rPr>
        <w:t>Основные виды международного туризма в ЦВЕ. Крупнейшие туристские центры.</w:t>
      </w:r>
    </w:p>
    <w:p w:rsidR="00FF0F7C" w:rsidRPr="003D519C" w:rsidRDefault="00FF0F7C" w:rsidP="003D519C">
      <w:pPr>
        <w:pStyle w:val="a3"/>
        <w:numPr>
          <w:ilvl w:val="0"/>
          <w:numId w:val="41"/>
        </w:numPr>
        <w:shd w:val="clear" w:color="auto" w:fill="FFFFFF"/>
        <w:tabs>
          <w:tab w:val="left" w:pos="993"/>
        </w:tabs>
        <w:jc w:val="both"/>
        <w:rPr>
          <w:spacing w:val="-1"/>
        </w:rPr>
      </w:pPr>
      <w:r w:rsidRPr="003D519C">
        <w:rPr>
          <w:spacing w:val="-1"/>
        </w:rPr>
        <w:t xml:space="preserve">Тенденции и перспективы развития международного туризма в Северной Америке. </w:t>
      </w:r>
    </w:p>
    <w:p w:rsidR="00FF0F7C" w:rsidRPr="00072222" w:rsidRDefault="00FF0F7C" w:rsidP="003D519C">
      <w:pPr>
        <w:pStyle w:val="a3"/>
        <w:numPr>
          <w:ilvl w:val="0"/>
          <w:numId w:val="41"/>
        </w:numPr>
        <w:shd w:val="clear" w:color="auto" w:fill="FFFFFF"/>
        <w:tabs>
          <w:tab w:val="left" w:pos="993"/>
        </w:tabs>
        <w:ind w:right="14"/>
        <w:jc w:val="both"/>
      </w:pPr>
      <w:r w:rsidRPr="00072222">
        <w:lastRenderedPageBreak/>
        <w:t xml:space="preserve">Рекреационно-туристский потенциал стран Северной Америки. </w:t>
      </w:r>
    </w:p>
    <w:p w:rsidR="00FF0F7C" w:rsidRPr="00072222" w:rsidRDefault="00FF0F7C" w:rsidP="003D519C">
      <w:pPr>
        <w:pStyle w:val="a3"/>
        <w:numPr>
          <w:ilvl w:val="0"/>
          <w:numId w:val="41"/>
        </w:numPr>
        <w:shd w:val="clear" w:color="auto" w:fill="FFFFFF"/>
        <w:tabs>
          <w:tab w:val="left" w:pos="993"/>
        </w:tabs>
        <w:ind w:right="22"/>
        <w:jc w:val="both"/>
      </w:pPr>
      <w:r w:rsidRPr="00072222">
        <w:t>Виды международного туризма в Северной Америке. Крупнейшие туристские центры.</w:t>
      </w:r>
    </w:p>
    <w:p w:rsidR="00FF0F7C" w:rsidRPr="00072222" w:rsidRDefault="00FF0F7C" w:rsidP="003D519C">
      <w:pPr>
        <w:pStyle w:val="a3"/>
        <w:numPr>
          <w:ilvl w:val="0"/>
          <w:numId w:val="41"/>
        </w:numPr>
        <w:shd w:val="clear" w:color="auto" w:fill="FFFFFF"/>
        <w:tabs>
          <w:tab w:val="left" w:pos="993"/>
        </w:tabs>
        <w:ind w:right="22"/>
        <w:jc w:val="both"/>
      </w:pPr>
      <w:r w:rsidRPr="003D519C">
        <w:rPr>
          <w:spacing w:val="-1"/>
        </w:rPr>
        <w:t xml:space="preserve">Особенности развития международного туризма в Карибском </w:t>
      </w:r>
      <w:proofErr w:type="spellStart"/>
      <w:r w:rsidRPr="003D519C">
        <w:rPr>
          <w:spacing w:val="-1"/>
        </w:rPr>
        <w:t>мезорегионе</w:t>
      </w:r>
      <w:proofErr w:type="spellEnd"/>
      <w:r w:rsidRPr="003D519C">
        <w:rPr>
          <w:spacing w:val="-1"/>
        </w:rPr>
        <w:t xml:space="preserve">. Виды </w:t>
      </w:r>
      <w:r w:rsidRPr="00072222">
        <w:t>международного туризма. Крупнейшие туристские центры.</w:t>
      </w:r>
    </w:p>
    <w:p w:rsidR="00FF0F7C" w:rsidRPr="00072222" w:rsidRDefault="00FF0F7C" w:rsidP="003D519C">
      <w:pPr>
        <w:pStyle w:val="a3"/>
        <w:numPr>
          <w:ilvl w:val="0"/>
          <w:numId w:val="41"/>
        </w:numPr>
        <w:shd w:val="clear" w:color="auto" w:fill="FFFFFF"/>
        <w:tabs>
          <w:tab w:val="left" w:pos="993"/>
        </w:tabs>
        <w:ind w:right="22"/>
        <w:jc w:val="both"/>
      </w:pPr>
      <w:r w:rsidRPr="00072222">
        <w:t>Особенности развития международного туризма в Южной Америке. Виды международного туризма. Крупнейшие туристские центры.</w:t>
      </w:r>
    </w:p>
    <w:p w:rsidR="00FF0F7C" w:rsidRPr="00072222" w:rsidRDefault="00FF0F7C" w:rsidP="003D519C">
      <w:pPr>
        <w:pStyle w:val="a3"/>
        <w:numPr>
          <w:ilvl w:val="0"/>
          <w:numId w:val="41"/>
        </w:numPr>
        <w:shd w:val="clear" w:color="auto" w:fill="FFFFFF"/>
        <w:tabs>
          <w:tab w:val="left" w:pos="993"/>
        </w:tabs>
        <w:ind w:right="22"/>
        <w:jc w:val="both"/>
      </w:pPr>
      <w:r w:rsidRPr="00072222">
        <w:t>Рекреационно-туристский потенциал и особенности его использования в международном туризме в Средиземноморье.</w:t>
      </w:r>
    </w:p>
    <w:p w:rsidR="00FF0F7C" w:rsidRPr="00072222" w:rsidRDefault="00FF0F7C" w:rsidP="003D519C">
      <w:pPr>
        <w:pStyle w:val="a3"/>
        <w:numPr>
          <w:ilvl w:val="0"/>
          <w:numId w:val="41"/>
        </w:numPr>
        <w:shd w:val="clear" w:color="auto" w:fill="FFFFFF"/>
        <w:tabs>
          <w:tab w:val="left" w:pos="993"/>
        </w:tabs>
        <w:ind w:right="22"/>
        <w:jc w:val="both"/>
      </w:pPr>
      <w:r w:rsidRPr="00072222">
        <w:t xml:space="preserve">Рекреационно-туристский потенциал и особенности его использования в </w:t>
      </w:r>
      <w:r w:rsidRPr="003D519C">
        <w:rPr>
          <w:spacing w:val="-1"/>
        </w:rPr>
        <w:t xml:space="preserve">международном туризме в Западной Европе. Природный, культурно-исторический </w:t>
      </w:r>
      <w:r w:rsidRPr="00072222">
        <w:t>потенциал.</w:t>
      </w:r>
    </w:p>
    <w:p w:rsidR="00FF0F7C" w:rsidRPr="00072222" w:rsidRDefault="00FF0F7C" w:rsidP="003D519C">
      <w:pPr>
        <w:pStyle w:val="a3"/>
        <w:numPr>
          <w:ilvl w:val="0"/>
          <w:numId w:val="41"/>
        </w:numPr>
        <w:shd w:val="clear" w:color="auto" w:fill="FFFFFF"/>
        <w:tabs>
          <w:tab w:val="left" w:pos="993"/>
        </w:tabs>
        <w:ind w:right="22"/>
        <w:jc w:val="both"/>
      </w:pPr>
      <w:r w:rsidRPr="00072222">
        <w:t>Рекреационный потенциал стран Центральной и Восточной Европы.</w:t>
      </w:r>
    </w:p>
    <w:p w:rsidR="00FF0F7C" w:rsidRDefault="00FF0F7C" w:rsidP="00130890">
      <w:pPr>
        <w:autoSpaceDE w:val="0"/>
        <w:autoSpaceDN w:val="0"/>
        <w:adjustRightInd w:val="0"/>
        <w:jc w:val="both"/>
        <w:rPr>
          <w:u w:val="single"/>
        </w:rPr>
      </w:pPr>
    </w:p>
    <w:p w:rsidR="00FF0F7C" w:rsidRPr="00DC11F5" w:rsidRDefault="00FF0F7C" w:rsidP="00130890">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F0F7C" w:rsidRPr="00BF46C4" w:rsidRDefault="00FF0F7C" w:rsidP="00130890">
      <w:pPr>
        <w:jc w:val="both"/>
        <w:rPr>
          <w:i/>
        </w:rPr>
      </w:pPr>
    </w:p>
    <w:p w:rsidR="00FF0F7C" w:rsidRPr="00BF46C4" w:rsidRDefault="00FF0F7C" w:rsidP="00130890">
      <w:pPr>
        <w:ind w:firstLine="709"/>
        <w:jc w:val="both"/>
        <w:rPr>
          <w:i/>
        </w:rPr>
      </w:pPr>
      <w:r>
        <w:rPr>
          <w:i/>
        </w:rPr>
        <w:t>Комплексное проблемно-аналитическое задание</w:t>
      </w:r>
    </w:p>
    <w:p w:rsidR="00FF0F7C" w:rsidRDefault="00FF0F7C" w:rsidP="00130890">
      <w:pPr>
        <w:ind w:firstLine="708"/>
        <w:jc w:val="both"/>
        <w:rPr>
          <w:iCs/>
        </w:rPr>
      </w:pPr>
      <w:r>
        <w:rPr>
          <w:iCs/>
        </w:rPr>
        <w:t xml:space="preserve">На основе смоделированного туристского образа страны предложите, обоснуйте и </w:t>
      </w:r>
      <w:r w:rsidRPr="008365A6">
        <w:rPr>
          <w:iCs/>
          <w:color w:val="000000"/>
        </w:rPr>
        <w:t>оформите в виде проекта</w:t>
      </w:r>
      <w:r>
        <w:rPr>
          <w:iCs/>
        </w:rPr>
        <w:t>:</w:t>
      </w:r>
    </w:p>
    <w:p w:rsidR="00FF0F7C" w:rsidRDefault="00FF0F7C" w:rsidP="00130890">
      <w:pPr>
        <w:numPr>
          <w:ilvl w:val="0"/>
          <w:numId w:val="39"/>
        </w:numPr>
        <w:jc w:val="both"/>
        <w:rPr>
          <w:iCs/>
        </w:rPr>
      </w:pPr>
      <w:r>
        <w:rPr>
          <w:iCs/>
        </w:rPr>
        <w:t>Перспективные направления развития туризма.</w:t>
      </w:r>
    </w:p>
    <w:p w:rsidR="00FF0F7C" w:rsidRDefault="00FF0F7C" w:rsidP="00130890">
      <w:pPr>
        <w:numPr>
          <w:ilvl w:val="0"/>
          <w:numId w:val="39"/>
        </w:numPr>
        <w:jc w:val="both"/>
        <w:rPr>
          <w:iCs/>
        </w:rPr>
      </w:pPr>
      <w:r>
        <w:rPr>
          <w:iCs/>
        </w:rPr>
        <w:t>Виды и формы туризма, которые смогут повысить конкурентоспособность национального туристского продукта.</w:t>
      </w:r>
    </w:p>
    <w:p w:rsidR="00FF0F7C" w:rsidRDefault="00FF0F7C" w:rsidP="00130890">
      <w:pPr>
        <w:numPr>
          <w:ilvl w:val="0"/>
          <w:numId w:val="39"/>
        </w:numPr>
        <w:jc w:val="both"/>
        <w:rPr>
          <w:iCs/>
        </w:rPr>
      </w:pPr>
      <w:r>
        <w:rPr>
          <w:iCs/>
        </w:rPr>
        <w:t>Туристский бренд страны и слоган, направленный на привлечение туристов.</w:t>
      </w:r>
    </w:p>
    <w:p w:rsidR="00FF0F7C" w:rsidRDefault="00FF0F7C" w:rsidP="00130890">
      <w:pPr>
        <w:numPr>
          <w:ilvl w:val="0"/>
          <w:numId w:val="39"/>
        </w:numPr>
        <w:jc w:val="both"/>
        <w:rPr>
          <w:iCs/>
        </w:rPr>
      </w:pPr>
      <w:r>
        <w:rPr>
          <w:iCs/>
        </w:rPr>
        <w:t>Выделите пять причин, почему нужно посетить именно эту страну.</w:t>
      </w:r>
    </w:p>
    <w:p w:rsidR="00FF0F7C" w:rsidRDefault="00FF0F7C" w:rsidP="00130890"/>
    <w:p w:rsidR="00FF0F7C" w:rsidRPr="00DC11F5" w:rsidRDefault="00FF0F7C" w:rsidP="00130890"/>
    <w:p w:rsidR="00FF0F7C" w:rsidRPr="00DC11F5" w:rsidRDefault="00FF0F7C"/>
    <w:sectPr w:rsidR="00FF0F7C"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C03226"/>
    <w:multiLevelType w:val="hybridMultilevel"/>
    <w:tmpl w:val="BA8875FE"/>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663270C"/>
    <w:multiLevelType w:val="hybridMultilevel"/>
    <w:tmpl w:val="5914D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E337641"/>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12324A18"/>
    <w:multiLevelType w:val="hybridMultilevel"/>
    <w:tmpl w:val="962A5FDA"/>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2725B8A"/>
    <w:multiLevelType w:val="hybridMultilevel"/>
    <w:tmpl w:val="A3D49518"/>
    <w:lvl w:ilvl="0" w:tplc="ABD495DC">
      <w:numFmt w:val="bullet"/>
      <w:lvlText w:val="-"/>
      <w:lvlJc w:val="left"/>
      <w:pPr>
        <w:tabs>
          <w:tab w:val="num" w:pos="643"/>
        </w:tabs>
        <w:ind w:left="643"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2EF0B64"/>
    <w:multiLevelType w:val="hybridMultilevel"/>
    <w:tmpl w:val="636A501C"/>
    <w:lvl w:ilvl="0" w:tplc="D0F49DBE">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16197A81"/>
    <w:multiLevelType w:val="hybridMultilevel"/>
    <w:tmpl w:val="823800C2"/>
    <w:lvl w:ilvl="0" w:tplc="0419000F">
      <w:start w:val="1"/>
      <w:numFmt w:val="decimal"/>
      <w:lvlText w:val="%1."/>
      <w:lvlJc w:val="left"/>
      <w:pPr>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175C6AB8"/>
    <w:multiLevelType w:val="hybridMultilevel"/>
    <w:tmpl w:val="B9CA2AC6"/>
    <w:lvl w:ilvl="0" w:tplc="01B03F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7D56B12"/>
    <w:multiLevelType w:val="hybridMultilevel"/>
    <w:tmpl w:val="A392A8E2"/>
    <w:lvl w:ilvl="0" w:tplc="0BD8A6A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5">
    <w:nsid w:val="1C0802F6"/>
    <w:multiLevelType w:val="hybridMultilevel"/>
    <w:tmpl w:val="82009956"/>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22CD59FA"/>
    <w:multiLevelType w:val="hybridMultilevel"/>
    <w:tmpl w:val="48648C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4B15112"/>
    <w:multiLevelType w:val="hybridMultilevel"/>
    <w:tmpl w:val="CD0489B2"/>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28F6250F"/>
    <w:multiLevelType w:val="hybridMultilevel"/>
    <w:tmpl w:val="C560756C"/>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nsid w:val="2B0529B0"/>
    <w:multiLevelType w:val="hybridMultilevel"/>
    <w:tmpl w:val="DA1C11F6"/>
    <w:lvl w:ilvl="0" w:tplc="0419000F">
      <w:start w:val="1"/>
      <w:numFmt w:val="decimal"/>
      <w:lvlText w:val="%1."/>
      <w:lvlJc w:val="left"/>
      <w:pPr>
        <w:ind w:left="1212" w:hanging="360"/>
      </w:pPr>
      <w:rPr>
        <w:rFonts w:cs="Times New Roman"/>
      </w:rPr>
    </w:lvl>
    <w:lvl w:ilvl="1" w:tplc="04190019">
      <w:start w:val="1"/>
      <w:numFmt w:val="decimal"/>
      <w:lvlText w:val="%2."/>
      <w:lvlJc w:val="left"/>
      <w:pPr>
        <w:tabs>
          <w:tab w:val="num" w:pos="1932"/>
        </w:tabs>
        <w:ind w:left="1932" w:hanging="360"/>
      </w:pPr>
      <w:rPr>
        <w:rFonts w:cs="Times New Roman"/>
      </w:rPr>
    </w:lvl>
    <w:lvl w:ilvl="2" w:tplc="0419001B">
      <w:start w:val="1"/>
      <w:numFmt w:val="decimal"/>
      <w:lvlText w:val="%3."/>
      <w:lvlJc w:val="left"/>
      <w:pPr>
        <w:tabs>
          <w:tab w:val="num" w:pos="2652"/>
        </w:tabs>
        <w:ind w:left="2652" w:hanging="360"/>
      </w:pPr>
      <w:rPr>
        <w:rFonts w:cs="Times New Roman"/>
      </w:rPr>
    </w:lvl>
    <w:lvl w:ilvl="3" w:tplc="0419000F">
      <w:start w:val="1"/>
      <w:numFmt w:val="decimal"/>
      <w:lvlText w:val="%4."/>
      <w:lvlJc w:val="left"/>
      <w:pPr>
        <w:tabs>
          <w:tab w:val="num" w:pos="3372"/>
        </w:tabs>
        <w:ind w:left="3372" w:hanging="360"/>
      </w:pPr>
      <w:rPr>
        <w:rFonts w:cs="Times New Roman"/>
      </w:rPr>
    </w:lvl>
    <w:lvl w:ilvl="4" w:tplc="04190019">
      <w:start w:val="1"/>
      <w:numFmt w:val="decimal"/>
      <w:lvlText w:val="%5."/>
      <w:lvlJc w:val="left"/>
      <w:pPr>
        <w:tabs>
          <w:tab w:val="num" w:pos="4092"/>
        </w:tabs>
        <w:ind w:left="4092" w:hanging="360"/>
      </w:pPr>
      <w:rPr>
        <w:rFonts w:cs="Times New Roman"/>
      </w:rPr>
    </w:lvl>
    <w:lvl w:ilvl="5" w:tplc="0419001B">
      <w:start w:val="1"/>
      <w:numFmt w:val="decimal"/>
      <w:lvlText w:val="%6."/>
      <w:lvlJc w:val="left"/>
      <w:pPr>
        <w:tabs>
          <w:tab w:val="num" w:pos="4812"/>
        </w:tabs>
        <w:ind w:left="4812" w:hanging="360"/>
      </w:pPr>
      <w:rPr>
        <w:rFonts w:cs="Times New Roman"/>
      </w:rPr>
    </w:lvl>
    <w:lvl w:ilvl="6" w:tplc="0419000F">
      <w:start w:val="1"/>
      <w:numFmt w:val="decimal"/>
      <w:lvlText w:val="%7."/>
      <w:lvlJc w:val="left"/>
      <w:pPr>
        <w:tabs>
          <w:tab w:val="num" w:pos="5532"/>
        </w:tabs>
        <w:ind w:left="5532" w:hanging="360"/>
      </w:pPr>
      <w:rPr>
        <w:rFonts w:cs="Times New Roman"/>
      </w:rPr>
    </w:lvl>
    <w:lvl w:ilvl="7" w:tplc="04190019">
      <w:start w:val="1"/>
      <w:numFmt w:val="decimal"/>
      <w:lvlText w:val="%8."/>
      <w:lvlJc w:val="left"/>
      <w:pPr>
        <w:tabs>
          <w:tab w:val="num" w:pos="6252"/>
        </w:tabs>
        <w:ind w:left="6252" w:hanging="360"/>
      </w:pPr>
      <w:rPr>
        <w:rFonts w:cs="Times New Roman"/>
      </w:rPr>
    </w:lvl>
    <w:lvl w:ilvl="8" w:tplc="0419001B">
      <w:start w:val="1"/>
      <w:numFmt w:val="decimal"/>
      <w:lvlText w:val="%9."/>
      <w:lvlJc w:val="left"/>
      <w:pPr>
        <w:tabs>
          <w:tab w:val="num" w:pos="6972"/>
        </w:tabs>
        <w:ind w:left="6972" w:hanging="360"/>
      </w:pPr>
      <w:rPr>
        <w:rFonts w:cs="Times New Roman"/>
      </w:rPr>
    </w:lvl>
  </w:abstractNum>
  <w:abstractNum w:abstractNumId="22">
    <w:nsid w:val="2FFF01E2"/>
    <w:multiLevelType w:val="multilevel"/>
    <w:tmpl w:val="5F34B608"/>
    <w:lvl w:ilvl="0">
      <w:start w:val="1"/>
      <w:numFmt w:val="decimal"/>
      <w:lvlText w:val="%1."/>
      <w:lvlJc w:val="left"/>
      <w:pPr>
        <w:ind w:left="660" w:hanging="360"/>
      </w:pPr>
      <w:rPr>
        <w:rFonts w:cs="Times New Roman" w:hint="default"/>
        <w:b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838" w:hanging="720"/>
      </w:pPr>
      <w:rPr>
        <w:rFonts w:cs="Times New Roman" w:hint="default"/>
      </w:rPr>
    </w:lvl>
    <w:lvl w:ilvl="3">
      <w:start w:val="1"/>
      <w:numFmt w:val="decimal"/>
      <w:isLgl/>
      <w:lvlText w:val="%1.%2.%3.%4."/>
      <w:lvlJc w:val="left"/>
      <w:pPr>
        <w:ind w:left="2247" w:hanging="720"/>
      </w:pPr>
      <w:rPr>
        <w:rFonts w:cs="Times New Roman" w:hint="default"/>
      </w:rPr>
    </w:lvl>
    <w:lvl w:ilvl="4">
      <w:start w:val="1"/>
      <w:numFmt w:val="decimal"/>
      <w:isLgl/>
      <w:lvlText w:val="%1.%2.%3.%4.%5."/>
      <w:lvlJc w:val="left"/>
      <w:pPr>
        <w:ind w:left="3016" w:hanging="1080"/>
      </w:pPr>
      <w:rPr>
        <w:rFonts w:cs="Times New Roman" w:hint="default"/>
      </w:rPr>
    </w:lvl>
    <w:lvl w:ilvl="5">
      <w:start w:val="1"/>
      <w:numFmt w:val="decimal"/>
      <w:isLgl/>
      <w:lvlText w:val="%1.%2.%3.%4.%5.%6."/>
      <w:lvlJc w:val="left"/>
      <w:pPr>
        <w:ind w:left="3425" w:hanging="1080"/>
      </w:pPr>
      <w:rPr>
        <w:rFonts w:cs="Times New Roman" w:hint="default"/>
      </w:rPr>
    </w:lvl>
    <w:lvl w:ilvl="6">
      <w:start w:val="1"/>
      <w:numFmt w:val="decimal"/>
      <w:isLgl/>
      <w:lvlText w:val="%1.%2.%3.%4.%5.%6.%7."/>
      <w:lvlJc w:val="left"/>
      <w:pPr>
        <w:ind w:left="3834" w:hanging="1080"/>
      </w:pPr>
      <w:rPr>
        <w:rFonts w:cs="Times New Roman" w:hint="default"/>
      </w:rPr>
    </w:lvl>
    <w:lvl w:ilvl="7">
      <w:start w:val="1"/>
      <w:numFmt w:val="decimal"/>
      <w:isLgl/>
      <w:lvlText w:val="%1.%2.%3.%4.%5.%6.%7.%8."/>
      <w:lvlJc w:val="left"/>
      <w:pPr>
        <w:ind w:left="4603" w:hanging="1440"/>
      </w:pPr>
      <w:rPr>
        <w:rFonts w:cs="Times New Roman" w:hint="default"/>
      </w:rPr>
    </w:lvl>
    <w:lvl w:ilvl="8">
      <w:start w:val="1"/>
      <w:numFmt w:val="decimal"/>
      <w:isLgl/>
      <w:lvlText w:val="%1.%2.%3.%4.%5.%6.%7.%8.%9."/>
      <w:lvlJc w:val="left"/>
      <w:pPr>
        <w:ind w:left="5012" w:hanging="1440"/>
      </w:pPr>
      <w:rPr>
        <w:rFonts w:cs="Times New Roman" w:hint="default"/>
      </w:rPr>
    </w:lvl>
  </w:abstractNum>
  <w:abstractNum w:abstractNumId="2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6">
    <w:nsid w:val="50DA1416"/>
    <w:multiLevelType w:val="hybridMultilevel"/>
    <w:tmpl w:val="69C4EF1A"/>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nsid w:val="523929A0"/>
    <w:multiLevelType w:val="hybridMultilevel"/>
    <w:tmpl w:val="125A7010"/>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56135A44"/>
    <w:multiLevelType w:val="hybridMultilevel"/>
    <w:tmpl w:val="67EC60D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CD94DA1"/>
    <w:multiLevelType w:val="hybridMultilevel"/>
    <w:tmpl w:val="AA283D56"/>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3">
    <w:nsid w:val="5CDD5647"/>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4">
    <w:nsid w:val="5EAF3D00"/>
    <w:multiLevelType w:val="hybridMultilevel"/>
    <w:tmpl w:val="D81E9C44"/>
    <w:lvl w:ilvl="0" w:tplc="025A799A">
      <w:start w:val="1"/>
      <w:numFmt w:val="decimal"/>
      <w:lvlText w:val="%1."/>
      <w:lvlJc w:val="left"/>
      <w:pPr>
        <w:ind w:left="1287"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ED1351B"/>
    <w:multiLevelType w:val="hybridMultilevel"/>
    <w:tmpl w:val="F6AE17B8"/>
    <w:lvl w:ilvl="0" w:tplc="025A799A">
      <w:start w:val="1"/>
      <w:numFmt w:val="decimal"/>
      <w:lvlText w:val="%1."/>
      <w:lvlJc w:val="left"/>
      <w:pPr>
        <w:ind w:left="1854"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6">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0864E2F"/>
    <w:multiLevelType w:val="hybridMultilevel"/>
    <w:tmpl w:val="36D25EF8"/>
    <w:lvl w:ilvl="0" w:tplc="025A799A">
      <w:start w:val="1"/>
      <w:numFmt w:val="decimal"/>
      <w:lvlText w:val="%1."/>
      <w:lvlJc w:val="left"/>
      <w:pPr>
        <w:ind w:left="1647" w:hanging="360"/>
      </w:pPr>
      <w:rPr>
        <w:rFonts w:cs="Times New Roman"/>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2">
    <w:nsid w:val="7D9A5E3B"/>
    <w:multiLevelType w:val="hybridMultilevel"/>
    <w:tmpl w:val="B316D8E4"/>
    <w:lvl w:ilvl="0" w:tplc="01B03FE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8"/>
  </w:num>
  <w:num w:numId="3">
    <w:abstractNumId w:val="17"/>
  </w:num>
  <w:num w:numId="4">
    <w:abstractNumId w:val="30"/>
  </w:num>
  <w:num w:numId="5">
    <w:abstractNumId w:val="16"/>
  </w:num>
  <w:num w:numId="6">
    <w:abstractNumId w:val="6"/>
  </w:num>
  <w:num w:numId="7">
    <w:abstractNumId w:val="23"/>
  </w:num>
  <w:num w:numId="8">
    <w:abstractNumId w:val="31"/>
  </w:num>
  <w:num w:numId="9">
    <w:abstractNumId w:val="41"/>
  </w:num>
  <w:num w:numId="10">
    <w:abstractNumId w:val="27"/>
  </w:num>
  <w:num w:numId="11">
    <w:abstractNumId w:val="24"/>
  </w:num>
  <w:num w:numId="12">
    <w:abstractNumId w:val="40"/>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0"/>
  </w:num>
  <w:num w:numId="17">
    <w:abstractNumId w:val="11"/>
  </w:num>
  <w:num w:numId="18">
    <w:abstractNumId w:val="3"/>
  </w:num>
  <w:num w:numId="19">
    <w:abstractNumId w:val="26"/>
  </w:num>
  <w:num w:numId="20">
    <w:abstractNumId w:val="37"/>
  </w:num>
  <w:num w:numId="21">
    <w:abstractNumId w:val="32"/>
  </w:num>
  <w:num w:numId="22">
    <w:abstractNumId w:val="15"/>
  </w:num>
  <w:num w:numId="23">
    <w:abstractNumId w:val="28"/>
  </w:num>
  <w:num w:numId="24">
    <w:abstractNumId w:val="19"/>
  </w:num>
  <w:num w:numId="25">
    <w:abstractNumId w:val="20"/>
  </w:num>
  <w:num w:numId="26">
    <w:abstractNumId w:val="8"/>
  </w:num>
  <w:num w:numId="27">
    <w:abstractNumId w:val="34"/>
  </w:num>
  <w:num w:numId="28">
    <w:abstractNumId w:val="35"/>
  </w:num>
  <w:num w:numId="29">
    <w:abstractNumId w:val="42"/>
  </w:num>
  <w:num w:numId="30">
    <w:abstractNumId w:val="12"/>
  </w:num>
  <w:num w:numId="31">
    <w:abstractNumId w:val="9"/>
  </w:num>
  <w:num w:numId="32">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25"/>
  </w:num>
  <w:num w:numId="35">
    <w:abstractNumId w:val="33"/>
  </w:num>
  <w:num w:numId="36">
    <w:abstractNumId w:val="18"/>
  </w:num>
  <w:num w:numId="37">
    <w:abstractNumId w:val="14"/>
  </w:num>
  <w:num w:numId="38">
    <w:abstractNumId w:val="36"/>
  </w:num>
  <w:num w:numId="39">
    <w:abstractNumId w:val="39"/>
  </w:num>
  <w:num w:numId="40">
    <w:abstractNumId w:val="4"/>
  </w:num>
  <w:num w:numId="41">
    <w:abstractNumId w:val="29"/>
  </w:num>
  <w:num w:numId="42">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8F9"/>
    <w:rsid w:val="00001C68"/>
    <w:rsid w:val="00016276"/>
    <w:rsid w:val="00022183"/>
    <w:rsid w:val="000317AB"/>
    <w:rsid w:val="00031960"/>
    <w:rsid w:val="0003302C"/>
    <w:rsid w:val="00033CEA"/>
    <w:rsid w:val="00034A75"/>
    <w:rsid w:val="000365FC"/>
    <w:rsid w:val="000366C4"/>
    <w:rsid w:val="000472E3"/>
    <w:rsid w:val="000558E1"/>
    <w:rsid w:val="00057CBB"/>
    <w:rsid w:val="00061AEF"/>
    <w:rsid w:val="000710D9"/>
    <w:rsid w:val="00072222"/>
    <w:rsid w:val="00075FB2"/>
    <w:rsid w:val="00076108"/>
    <w:rsid w:val="00084190"/>
    <w:rsid w:val="0008548E"/>
    <w:rsid w:val="00090B42"/>
    <w:rsid w:val="000A42CE"/>
    <w:rsid w:val="000A4450"/>
    <w:rsid w:val="000B027A"/>
    <w:rsid w:val="000B2E6F"/>
    <w:rsid w:val="000B6283"/>
    <w:rsid w:val="000B66F0"/>
    <w:rsid w:val="000D0F53"/>
    <w:rsid w:val="000D793F"/>
    <w:rsid w:val="000E427D"/>
    <w:rsid w:val="000E53B6"/>
    <w:rsid w:val="000E6354"/>
    <w:rsid w:val="000F0053"/>
    <w:rsid w:val="000F0146"/>
    <w:rsid w:val="000F1139"/>
    <w:rsid w:val="000F229C"/>
    <w:rsid w:val="000F440F"/>
    <w:rsid w:val="0011002C"/>
    <w:rsid w:val="001134DA"/>
    <w:rsid w:val="0011373B"/>
    <w:rsid w:val="0011664E"/>
    <w:rsid w:val="00117F6D"/>
    <w:rsid w:val="00120974"/>
    <w:rsid w:val="001258D3"/>
    <w:rsid w:val="00130890"/>
    <w:rsid w:val="0013497C"/>
    <w:rsid w:val="001446E2"/>
    <w:rsid w:val="00155986"/>
    <w:rsid w:val="00160160"/>
    <w:rsid w:val="001615E8"/>
    <w:rsid w:val="001654FA"/>
    <w:rsid w:val="001657D9"/>
    <w:rsid w:val="00176CDC"/>
    <w:rsid w:val="001A1736"/>
    <w:rsid w:val="001A1F37"/>
    <w:rsid w:val="001A5339"/>
    <w:rsid w:val="001A6EEF"/>
    <w:rsid w:val="001B1001"/>
    <w:rsid w:val="001B2D68"/>
    <w:rsid w:val="001B60D7"/>
    <w:rsid w:val="001C5440"/>
    <w:rsid w:val="001C5872"/>
    <w:rsid w:val="001D3ABC"/>
    <w:rsid w:val="001E1177"/>
    <w:rsid w:val="001E43EC"/>
    <w:rsid w:val="001E515A"/>
    <w:rsid w:val="001E5A43"/>
    <w:rsid w:val="001F5B8A"/>
    <w:rsid w:val="0020180A"/>
    <w:rsid w:val="00201B8B"/>
    <w:rsid w:val="00207660"/>
    <w:rsid w:val="0021291A"/>
    <w:rsid w:val="00215348"/>
    <w:rsid w:val="00215742"/>
    <w:rsid w:val="00223EB2"/>
    <w:rsid w:val="00234A45"/>
    <w:rsid w:val="002378D5"/>
    <w:rsid w:val="0024141D"/>
    <w:rsid w:val="0024195B"/>
    <w:rsid w:val="00243CC6"/>
    <w:rsid w:val="002440AC"/>
    <w:rsid w:val="00244D48"/>
    <w:rsid w:val="00253C7D"/>
    <w:rsid w:val="00257C0F"/>
    <w:rsid w:val="00262FFD"/>
    <w:rsid w:val="00270187"/>
    <w:rsid w:val="00281BD9"/>
    <w:rsid w:val="00283F33"/>
    <w:rsid w:val="0028540D"/>
    <w:rsid w:val="00292248"/>
    <w:rsid w:val="002A1EA3"/>
    <w:rsid w:val="002A3FD7"/>
    <w:rsid w:val="002C1568"/>
    <w:rsid w:val="002C2420"/>
    <w:rsid w:val="002C6432"/>
    <w:rsid w:val="002D0F2F"/>
    <w:rsid w:val="002D30B4"/>
    <w:rsid w:val="002E3693"/>
    <w:rsid w:val="002E6EA5"/>
    <w:rsid w:val="002F1FCD"/>
    <w:rsid w:val="002F2EDF"/>
    <w:rsid w:val="002F782F"/>
    <w:rsid w:val="00302DFD"/>
    <w:rsid w:val="00307545"/>
    <w:rsid w:val="00313976"/>
    <w:rsid w:val="0032634E"/>
    <w:rsid w:val="00330BD5"/>
    <w:rsid w:val="003363FA"/>
    <w:rsid w:val="00337D36"/>
    <w:rsid w:val="0034105A"/>
    <w:rsid w:val="00341C25"/>
    <w:rsid w:val="00341D20"/>
    <w:rsid w:val="00350EF3"/>
    <w:rsid w:val="003519D7"/>
    <w:rsid w:val="003533FC"/>
    <w:rsid w:val="00353B01"/>
    <w:rsid w:val="00360B62"/>
    <w:rsid w:val="00363364"/>
    <w:rsid w:val="00365B85"/>
    <w:rsid w:val="003677C0"/>
    <w:rsid w:val="00367A3C"/>
    <w:rsid w:val="0037512F"/>
    <w:rsid w:val="00375E38"/>
    <w:rsid w:val="00385EAF"/>
    <w:rsid w:val="0039456C"/>
    <w:rsid w:val="00394DB7"/>
    <w:rsid w:val="0039781E"/>
    <w:rsid w:val="003A1BF0"/>
    <w:rsid w:val="003A76FF"/>
    <w:rsid w:val="003C752F"/>
    <w:rsid w:val="003D519C"/>
    <w:rsid w:val="003E48E0"/>
    <w:rsid w:val="003E799C"/>
    <w:rsid w:val="003F0CEF"/>
    <w:rsid w:val="003F18DB"/>
    <w:rsid w:val="003F48D3"/>
    <w:rsid w:val="003F536C"/>
    <w:rsid w:val="0040001B"/>
    <w:rsid w:val="0040180E"/>
    <w:rsid w:val="004159E3"/>
    <w:rsid w:val="00421296"/>
    <w:rsid w:val="00423D20"/>
    <w:rsid w:val="00426001"/>
    <w:rsid w:val="0043057E"/>
    <w:rsid w:val="00454EA2"/>
    <w:rsid w:val="00462BCF"/>
    <w:rsid w:val="00466912"/>
    <w:rsid w:val="00470E0C"/>
    <w:rsid w:val="004B0DB4"/>
    <w:rsid w:val="004B69FC"/>
    <w:rsid w:val="004C4B7F"/>
    <w:rsid w:val="004D5EC8"/>
    <w:rsid w:val="004E1D16"/>
    <w:rsid w:val="004E2400"/>
    <w:rsid w:val="004E26B1"/>
    <w:rsid w:val="004E4631"/>
    <w:rsid w:val="004E7649"/>
    <w:rsid w:val="004F44D3"/>
    <w:rsid w:val="004F4739"/>
    <w:rsid w:val="004F780A"/>
    <w:rsid w:val="0050343B"/>
    <w:rsid w:val="00510F01"/>
    <w:rsid w:val="00512140"/>
    <w:rsid w:val="00521EC4"/>
    <w:rsid w:val="00557DC1"/>
    <w:rsid w:val="00574276"/>
    <w:rsid w:val="00586578"/>
    <w:rsid w:val="00586680"/>
    <w:rsid w:val="00590056"/>
    <w:rsid w:val="00595C13"/>
    <w:rsid w:val="005A5AE6"/>
    <w:rsid w:val="005B0DEE"/>
    <w:rsid w:val="005C1F1F"/>
    <w:rsid w:val="005C2802"/>
    <w:rsid w:val="005C2B3C"/>
    <w:rsid w:val="005C686E"/>
    <w:rsid w:val="005C6D88"/>
    <w:rsid w:val="005D7484"/>
    <w:rsid w:val="005F0774"/>
    <w:rsid w:val="005F48B9"/>
    <w:rsid w:val="005F7335"/>
    <w:rsid w:val="006038D7"/>
    <w:rsid w:val="0060440A"/>
    <w:rsid w:val="00604F7C"/>
    <w:rsid w:val="006178D3"/>
    <w:rsid w:val="00633CD5"/>
    <w:rsid w:val="006351D8"/>
    <w:rsid w:val="00637074"/>
    <w:rsid w:val="0064569F"/>
    <w:rsid w:val="0065192A"/>
    <w:rsid w:val="00654659"/>
    <w:rsid w:val="00660B09"/>
    <w:rsid w:val="00663F66"/>
    <w:rsid w:val="006744CB"/>
    <w:rsid w:val="006760DD"/>
    <w:rsid w:val="006774E3"/>
    <w:rsid w:val="00677E8F"/>
    <w:rsid w:val="00690746"/>
    <w:rsid w:val="006962BD"/>
    <w:rsid w:val="00696F5D"/>
    <w:rsid w:val="006A0271"/>
    <w:rsid w:val="006A5AB7"/>
    <w:rsid w:val="006B7CBB"/>
    <w:rsid w:val="006C2F1D"/>
    <w:rsid w:val="006C4353"/>
    <w:rsid w:val="006E45B3"/>
    <w:rsid w:val="006F21BD"/>
    <w:rsid w:val="0070646A"/>
    <w:rsid w:val="00707077"/>
    <w:rsid w:val="00707E3B"/>
    <w:rsid w:val="0071262F"/>
    <w:rsid w:val="00715365"/>
    <w:rsid w:val="00720A58"/>
    <w:rsid w:val="00721526"/>
    <w:rsid w:val="00722502"/>
    <w:rsid w:val="007241D5"/>
    <w:rsid w:val="00724F16"/>
    <w:rsid w:val="007253B9"/>
    <w:rsid w:val="00727728"/>
    <w:rsid w:val="00743BFB"/>
    <w:rsid w:val="00753021"/>
    <w:rsid w:val="00754ABC"/>
    <w:rsid w:val="007557B3"/>
    <w:rsid w:val="00764CE2"/>
    <w:rsid w:val="00764F3B"/>
    <w:rsid w:val="00772C22"/>
    <w:rsid w:val="00780A53"/>
    <w:rsid w:val="00784213"/>
    <w:rsid w:val="0078534B"/>
    <w:rsid w:val="00795927"/>
    <w:rsid w:val="00797C19"/>
    <w:rsid w:val="007A1EDA"/>
    <w:rsid w:val="007A3069"/>
    <w:rsid w:val="007A3601"/>
    <w:rsid w:val="007B023B"/>
    <w:rsid w:val="007B0901"/>
    <w:rsid w:val="007B680F"/>
    <w:rsid w:val="007C523C"/>
    <w:rsid w:val="007C7C85"/>
    <w:rsid w:val="007E03E8"/>
    <w:rsid w:val="007E49F4"/>
    <w:rsid w:val="007F0123"/>
    <w:rsid w:val="007F2D8F"/>
    <w:rsid w:val="007F3659"/>
    <w:rsid w:val="007F3ACF"/>
    <w:rsid w:val="00802C02"/>
    <w:rsid w:val="00802F71"/>
    <w:rsid w:val="008170B6"/>
    <w:rsid w:val="008365A6"/>
    <w:rsid w:val="00837C45"/>
    <w:rsid w:val="008434AC"/>
    <w:rsid w:val="00843BD8"/>
    <w:rsid w:val="00853C67"/>
    <w:rsid w:val="0085642A"/>
    <w:rsid w:val="008646C3"/>
    <w:rsid w:val="00867630"/>
    <w:rsid w:val="008727D0"/>
    <w:rsid w:val="008819F7"/>
    <w:rsid w:val="008923FA"/>
    <w:rsid w:val="0089270A"/>
    <w:rsid w:val="00896A13"/>
    <w:rsid w:val="00897E10"/>
    <w:rsid w:val="008A5993"/>
    <w:rsid w:val="008A7E41"/>
    <w:rsid w:val="008B3F74"/>
    <w:rsid w:val="008C1CA8"/>
    <w:rsid w:val="008D059F"/>
    <w:rsid w:val="008D4EB0"/>
    <w:rsid w:val="008E04A4"/>
    <w:rsid w:val="008E5BEF"/>
    <w:rsid w:val="008E601C"/>
    <w:rsid w:val="0090429A"/>
    <w:rsid w:val="00904BBC"/>
    <w:rsid w:val="00906370"/>
    <w:rsid w:val="00907318"/>
    <w:rsid w:val="00923010"/>
    <w:rsid w:val="009258BE"/>
    <w:rsid w:val="0092641C"/>
    <w:rsid w:val="00935672"/>
    <w:rsid w:val="00940B4F"/>
    <w:rsid w:val="00941FA8"/>
    <w:rsid w:val="00942D0B"/>
    <w:rsid w:val="00943666"/>
    <w:rsid w:val="00952F45"/>
    <w:rsid w:val="009565B2"/>
    <w:rsid w:val="0095663B"/>
    <w:rsid w:val="00956B22"/>
    <w:rsid w:val="00960817"/>
    <w:rsid w:val="00960E38"/>
    <w:rsid w:val="00962532"/>
    <w:rsid w:val="009658B9"/>
    <w:rsid w:val="00966D75"/>
    <w:rsid w:val="00985D0B"/>
    <w:rsid w:val="009946F9"/>
    <w:rsid w:val="0099483A"/>
    <w:rsid w:val="009968CF"/>
    <w:rsid w:val="00996A25"/>
    <w:rsid w:val="009A4485"/>
    <w:rsid w:val="009C58AD"/>
    <w:rsid w:val="009D452F"/>
    <w:rsid w:val="009E0C36"/>
    <w:rsid w:val="009F2F6D"/>
    <w:rsid w:val="00A134C3"/>
    <w:rsid w:val="00A35F47"/>
    <w:rsid w:val="00A37C93"/>
    <w:rsid w:val="00A430D9"/>
    <w:rsid w:val="00A44DFF"/>
    <w:rsid w:val="00A567A0"/>
    <w:rsid w:val="00A62C4D"/>
    <w:rsid w:val="00A71C43"/>
    <w:rsid w:val="00A87188"/>
    <w:rsid w:val="00A87544"/>
    <w:rsid w:val="00A91F5F"/>
    <w:rsid w:val="00A92D7B"/>
    <w:rsid w:val="00A941AA"/>
    <w:rsid w:val="00A96FF5"/>
    <w:rsid w:val="00AA13E3"/>
    <w:rsid w:val="00AA24C3"/>
    <w:rsid w:val="00AA4D3F"/>
    <w:rsid w:val="00AC2938"/>
    <w:rsid w:val="00AC7DF1"/>
    <w:rsid w:val="00AD658D"/>
    <w:rsid w:val="00AE283F"/>
    <w:rsid w:val="00AE310A"/>
    <w:rsid w:val="00AF0687"/>
    <w:rsid w:val="00AF5086"/>
    <w:rsid w:val="00B03C4E"/>
    <w:rsid w:val="00B07384"/>
    <w:rsid w:val="00B10602"/>
    <w:rsid w:val="00B219AE"/>
    <w:rsid w:val="00B256E0"/>
    <w:rsid w:val="00B319A4"/>
    <w:rsid w:val="00B32A96"/>
    <w:rsid w:val="00B33FCC"/>
    <w:rsid w:val="00B362D0"/>
    <w:rsid w:val="00B408B6"/>
    <w:rsid w:val="00B43110"/>
    <w:rsid w:val="00B47B0E"/>
    <w:rsid w:val="00B65424"/>
    <w:rsid w:val="00B91DFF"/>
    <w:rsid w:val="00B92560"/>
    <w:rsid w:val="00B94BC9"/>
    <w:rsid w:val="00B94CB1"/>
    <w:rsid w:val="00B970F1"/>
    <w:rsid w:val="00B97BE2"/>
    <w:rsid w:val="00BB1B65"/>
    <w:rsid w:val="00BB791C"/>
    <w:rsid w:val="00BD106F"/>
    <w:rsid w:val="00BD1867"/>
    <w:rsid w:val="00BD314D"/>
    <w:rsid w:val="00BD3B7D"/>
    <w:rsid w:val="00BE24BB"/>
    <w:rsid w:val="00BE401E"/>
    <w:rsid w:val="00BF1A80"/>
    <w:rsid w:val="00BF46C4"/>
    <w:rsid w:val="00BF6A84"/>
    <w:rsid w:val="00C03D5C"/>
    <w:rsid w:val="00C06B3E"/>
    <w:rsid w:val="00C078E6"/>
    <w:rsid w:val="00C11074"/>
    <w:rsid w:val="00C11973"/>
    <w:rsid w:val="00C12B5D"/>
    <w:rsid w:val="00C163CD"/>
    <w:rsid w:val="00C3127B"/>
    <w:rsid w:val="00C46911"/>
    <w:rsid w:val="00C53680"/>
    <w:rsid w:val="00C649FE"/>
    <w:rsid w:val="00C66AED"/>
    <w:rsid w:val="00C66CFB"/>
    <w:rsid w:val="00C7395D"/>
    <w:rsid w:val="00C8171F"/>
    <w:rsid w:val="00C90AC9"/>
    <w:rsid w:val="00C93D82"/>
    <w:rsid w:val="00CA10C0"/>
    <w:rsid w:val="00CA4EDA"/>
    <w:rsid w:val="00CB5D2F"/>
    <w:rsid w:val="00CC7FE5"/>
    <w:rsid w:val="00CD10A7"/>
    <w:rsid w:val="00CD305D"/>
    <w:rsid w:val="00CD3615"/>
    <w:rsid w:val="00CD591B"/>
    <w:rsid w:val="00CD6905"/>
    <w:rsid w:val="00CE4747"/>
    <w:rsid w:val="00CF6992"/>
    <w:rsid w:val="00CF6B2C"/>
    <w:rsid w:val="00D00133"/>
    <w:rsid w:val="00D24495"/>
    <w:rsid w:val="00D31D15"/>
    <w:rsid w:val="00D415B0"/>
    <w:rsid w:val="00D500C7"/>
    <w:rsid w:val="00D53982"/>
    <w:rsid w:val="00D56522"/>
    <w:rsid w:val="00D57159"/>
    <w:rsid w:val="00D5728C"/>
    <w:rsid w:val="00D61B05"/>
    <w:rsid w:val="00D67714"/>
    <w:rsid w:val="00D862BD"/>
    <w:rsid w:val="00DC11F5"/>
    <w:rsid w:val="00DD192C"/>
    <w:rsid w:val="00DD712E"/>
    <w:rsid w:val="00DE1145"/>
    <w:rsid w:val="00E04702"/>
    <w:rsid w:val="00E07495"/>
    <w:rsid w:val="00E079D9"/>
    <w:rsid w:val="00E21947"/>
    <w:rsid w:val="00E21B98"/>
    <w:rsid w:val="00E2455E"/>
    <w:rsid w:val="00E257DB"/>
    <w:rsid w:val="00E31B51"/>
    <w:rsid w:val="00E32466"/>
    <w:rsid w:val="00E324FF"/>
    <w:rsid w:val="00E3414D"/>
    <w:rsid w:val="00E353DC"/>
    <w:rsid w:val="00E4565E"/>
    <w:rsid w:val="00E46EB1"/>
    <w:rsid w:val="00E53141"/>
    <w:rsid w:val="00E54D67"/>
    <w:rsid w:val="00E562B2"/>
    <w:rsid w:val="00E66028"/>
    <w:rsid w:val="00E67765"/>
    <w:rsid w:val="00E70EB1"/>
    <w:rsid w:val="00E73DF4"/>
    <w:rsid w:val="00E8101E"/>
    <w:rsid w:val="00E90661"/>
    <w:rsid w:val="00E96F03"/>
    <w:rsid w:val="00EA7D3E"/>
    <w:rsid w:val="00EB065C"/>
    <w:rsid w:val="00EB3314"/>
    <w:rsid w:val="00EB3399"/>
    <w:rsid w:val="00EC232D"/>
    <w:rsid w:val="00EC3BF7"/>
    <w:rsid w:val="00EC6C16"/>
    <w:rsid w:val="00ED396A"/>
    <w:rsid w:val="00ED3E68"/>
    <w:rsid w:val="00ED4788"/>
    <w:rsid w:val="00EE64B9"/>
    <w:rsid w:val="00EF140F"/>
    <w:rsid w:val="00EF31F4"/>
    <w:rsid w:val="00EF7E24"/>
    <w:rsid w:val="00F0399E"/>
    <w:rsid w:val="00F27EA9"/>
    <w:rsid w:val="00F3044D"/>
    <w:rsid w:val="00F46C7B"/>
    <w:rsid w:val="00F5396A"/>
    <w:rsid w:val="00F641E1"/>
    <w:rsid w:val="00F70365"/>
    <w:rsid w:val="00F742CF"/>
    <w:rsid w:val="00F77452"/>
    <w:rsid w:val="00F918CC"/>
    <w:rsid w:val="00F91CD9"/>
    <w:rsid w:val="00F92B2D"/>
    <w:rsid w:val="00FA16E8"/>
    <w:rsid w:val="00FA2BFE"/>
    <w:rsid w:val="00FA5E08"/>
    <w:rsid w:val="00FA628D"/>
    <w:rsid w:val="00FB4057"/>
    <w:rsid w:val="00FC3B95"/>
    <w:rsid w:val="00FC4C2C"/>
    <w:rsid w:val="00FC5090"/>
    <w:rsid w:val="00FD29C5"/>
    <w:rsid w:val="00FE085B"/>
    <w:rsid w:val="00FE264D"/>
    <w:rsid w:val="00FE3553"/>
    <w:rsid w:val="00FE5CA6"/>
    <w:rsid w:val="00FE73FF"/>
    <w:rsid w:val="00FE7D03"/>
    <w:rsid w:val="00FF0F7C"/>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szCs w:val="20"/>
      <w:lang w:val="en-US"/>
    </w:rPr>
  </w:style>
  <w:style w:type="character" w:customStyle="1" w:styleId="af7">
    <w:name w:val="Основной текст с отступом Знак"/>
    <w:link w:val="af6"/>
    <w:uiPriority w:val="99"/>
    <w:locked/>
    <w:rsid w:val="00F70365"/>
    <w:rPr>
      <w:rFonts w:cs="Times New Roman"/>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cs="Times New Roman"/>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rFonts w:cs="Times New Roman"/>
      <w:b/>
      <w:sz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 w:type="paragraph" w:styleId="afd">
    <w:name w:val="annotation text"/>
    <w:basedOn w:val="a"/>
    <w:link w:val="afe"/>
    <w:uiPriority w:val="99"/>
    <w:rsid w:val="00281BD9"/>
    <w:rPr>
      <w:sz w:val="20"/>
      <w:szCs w:val="20"/>
    </w:rPr>
  </w:style>
  <w:style w:type="character" w:customStyle="1" w:styleId="afe">
    <w:name w:val="Текст примечания Знак"/>
    <w:link w:val="afd"/>
    <w:uiPriority w:val="99"/>
    <w:locked/>
    <w:rsid w:val="00281BD9"/>
    <w:rPr>
      <w:rFonts w:cs="Times New Roman"/>
    </w:rPr>
  </w:style>
  <w:style w:type="paragraph" w:styleId="aff">
    <w:name w:val="header"/>
    <w:basedOn w:val="a"/>
    <w:link w:val="aff0"/>
    <w:uiPriority w:val="99"/>
    <w:rsid w:val="00590056"/>
    <w:pPr>
      <w:widowControl w:val="0"/>
      <w:tabs>
        <w:tab w:val="center" w:pos="4677"/>
        <w:tab w:val="right" w:pos="9355"/>
      </w:tabs>
      <w:autoSpaceDE w:val="0"/>
      <w:autoSpaceDN w:val="0"/>
      <w:adjustRightInd w:val="0"/>
    </w:pPr>
  </w:style>
  <w:style w:type="character" w:customStyle="1" w:styleId="aff0">
    <w:name w:val="Верхний колонтитул Знак"/>
    <w:link w:val="aff"/>
    <w:uiPriority w:val="99"/>
    <w:locked/>
    <w:rsid w:val="00590056"/>
    <w:rPr>
      <w:rFonts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9531509">
      <w:marLeft w:val="0"/>
      <w:marRight w:val="0"/>
      <w:marTop w:val="0"/>
      <w:marBottom w:val="0"/>
      <w:divBdr>
        <w:top w:val="none" w:sz="0" w:space="0" w:color="auto"/>
        <w:left w:val="none" w:sz="0" w:space="0" w:color="auto"/>
        <w:bottom w:val="none" w:sz="0" w:space="0" w:color="auto"/>
        <w:right w:val="none" w:sz="0" w:space="0" w:color="auto"/>
      </w:divBdr>
      <w:divsChild>
        <w:div w:id="1909531550">
          <w:marLeft w:val="0"/>
          <w:marRight w:val="0"/>
          <w:marTop w:val="0"/>
          <w:marBottom w:val="0"/>
          <w:divBdr>
            <w:top w:val="none" w:sz="0" w:space="0" w:color="auto"/>
            <w:left w:val="none" w:sz="0" w:space="0" w:color="auto"/>
            <w:bottom w:val="none" w:sz="0" w:space="0" w:color="auto"/>
            <w:right w:val="none" w:sz="0" w:space="0" w:color="auto"/>
          </w:divBdr>
          <w:divsChild>
            <w:div w:id="1909531522">
              <w:marLeft w:val="0"/>
              <w:marRight w:val="450"/>
              <w:marTop w:val="0"/>
              <w:marBottom w:val="0"/>
              <w:divBdr>
                <w:top w:val="none" w:sz="0" w:space="0" w:color="auto"/>
                <w:left w:val="none" w:sz="0" w:space="0" w:color="auto"/>
                <w:bottom w:val="none" w:sz="0" w:space="0" w:color="auto"/>
                <w:right w:val="none" w:sz="0" w:space="0" w:color="auto"/>
              </w:divBdr>
            </w:div>
          </w:divsChild>
        </w:div>
        <w:div w:id="1909531589">
          <w:marLeft w:val="0"/>
          <w:marRight w:val="0"/>
          <w:marTop w:val="0"/>
          <w:marBottom w:val="0"/>
          <w:divBdr>
            <w:top w:val="none" w:sz="0" w:space="0" w:color="auto"/>
            <w:left w:val="none" w:sz="0" w:space="0" w:color="auto"/>
            <w:bottom w:val="none" w:sz="0" w:space="0" w:color="auto"/>
            <w:right w:val="none" w:sz="0" w:space="0" w:color="auto"/>
          </w:divBdr>
          <w:divsChild>
            <w:div w:id="1909531567">
              <w:marLeft w:val="0"/>
              <w:marRight w:val="0"/>
              <w:marTop w:val="0"/>
              <w:marBottom w:val="75"/>
              <w:divBdr>
                <w:top w:val="none" w:sz="0" w:space="0" w:color="auto"/>
                <w:left w:val="none" w:sz="0" w:space="0" w:color="auto"/>
                <w:bottom w:val="none" w:sz="0" w:space="0" w:color="auto"/>
                <w:right w:val="none" w:sz="0" w:space="0" w:color="auto"/>
              </w:divBdr>
            </w:div>
            <w:div w:id="1909531571">
              <w:marLeft w:val="0"/>
              <w:marRight w:val="0"/>
              <w:marTop w:val="0"/>
              <w:marBottom w:val="75"/>
              <w:divBdr>
                <w:top w:val="none" w:sz="0" w:space="0" w:color="auto"/>
                <w:left w:val="none" w:sz="0" w:space="0" w:color="auto"/>
                <w:bottom w:val="none" w:sz="0" w:space="0" w:color="auto"/>
                <w:right w:val="none" w:sz="0" w:space="0" w:color="auto"/>
              </w:divBdr>
            </w:div>
            <w:div w:id="190953157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09531510">
      <w:marLeft w:val="0"/>
      <w:marRight w:val="0"/>
      <w:marTop w:val="0"/>
      <w:marBottom w:val="0"/>
      <w:divBdr>
        <w:top w:val="none" w:sz="0" w:space="0" w:color="auto"/>
        <w:left w:val="none" w:sz="0" w:space="0" w:color="auto"/>
        <w:bottom w:val="none" w:sz="0" w:space="0" w:color="auto"/>
        <w:right w:val="none" w:sz="0" w:space="0" w:color="auto"/>
      </w:divBdr>
      <w:divsChild>
        <w:div w:id="1909531554">
          <w:marLeft w:val="0"/>
          <w:marRight w:val="0"/>
          <w:marTop w:val="0"/>
          <w:marBottom w:val="0"/>
          <w:divBdr>
            <w:top w:val="none" w:sz="0" w:space="0" w:color="auto"/>
            <w:left w:val="none" w:sz="0" w:space="0" w:color="auto"/>
            <w:bottom w:val="none" w:sz="0" w:space="0" w:color="auto"/>
            <w:right w:val="none" w:sz="0" w:space="0" w:color="auto"/>
          </w:divBdr>
          <w:divsChild>
            <w:div w:id="1909531559">
              <w:marLeft w:val="0"/>
              <w:marRight w:val="450"/>
              <w:marTop w:val="0"/>
              <w:marBottom w:val="0"/>
              <w:divBdr>
                <w:top w:val="none" w:sz="0" w:space="0" w:color="auto"/>
                <w:left w:val="none" w:sz="0" w:space="0" w:color="auto"/>
                <w:bottom w:val="none" w:sz="0" w:space="0" w:color="auto"/>
                <w:right w:val="none" w:sz="0" w:space="0" w:color="auto"/>
              </w:divBdr>
            </w:div>
          </w:divsChild>
        </w:div>
        <w:div w:id="1909531558">
          <w:marLeft w:val="0"/>
          <w:marRight w:val="0"/>
          <w:marTop w:val="0"/>
          <w:marBottom w:val="0"/>
          <w:divBdr>
            <w:top w:val="none" w:sz="0" w:space="0" w:color="auto"/>
            <w:left w:val="none" w:sz="0" w:space="0" w:color="auto"/>
            <w:bottom w:val="none" w:sz="0" w:space="0" w:color="auto"/>
            <w:right w:val="none" w:sz="0" w:space="0" w:color="auto"/>
          </w:divBdr>
          <w:divsChild>
            <w:div w:id="1909531519">
              <w:marLeft w:val="0"/>
              <w:marRight w:val="0"/>
              <w:marTop w:val="0"/>
              <w:marBottom w:val="75"/>
              <w:divBdr>
                <w:top w:val="none" w:sz="0" w:space="0" w:color="auto"/>
                <w:left w:val="none" w:sz="0" w:space="0" w:color="auto"/>
                <w:bottom w:val="none" w:sz="0" w:space="0" w:color="auto"/>
                <w:right w:val="none" w:sz="0" w:space="0" w:color="auto"/>
              </w:divBdr>
            </w:div>
            <w:div w:id="1909531533">
              <w:marLeft w:val="0"/>
              <w:marRight w:val="0"/>
              <w:marTop w:val="0"/>
              <w:marBottom w:val="75"/>
              <w:divBdr>
                <w:top w:val="none" w:sz="0" w:space="0" w:color="auto"/>
                <w:left w:val="none" w:sz="0" w:space="0" w:color="auto"/>
                <w:bottom w:val="none" w:sz="0" w:space="0" w:color="auto"/>
                <w:right w:val="none" w:sz="0" w:space="0" w:color="auto"/>
              </w:divBdr>
            </w:div>
            <w:div w:id="190953156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09531513">
      <w:marLeft w:val="0"/>
      <w:marRight w:val="0"/>
      <w:marTop w:val="0"/>
      <w:marBottom w:val="0"/>
      <w:divBdr>
        <w:top w:val="none" w:sz="0" w:space="0" w:color="auto"/>
        <w:left w:val="none" w:sz="0" w:space="0" w:color="auto"/>
        <w:bottom w:val="none" w:sz="0" w:space="0" w:color="auto"/>
        <w:right w:val="none" w:sz="0" w:space="0" w:color="auto"/>
      </w:divBdr>
    </w:div>
    <w:div w:id="1909531518">
      <w:marLeft w:val="0"/>
      <w:marRight w:val="0"/>
      <w:marTop w:val="0"/>
      <w:marBottom w:val="0"/>
      <w:divBdr>
        <w:top w:val="none" w:sz="0" w:space="0" w:color="auto"/>
        <w:left w:val="none" w:sz="0" w:space="0" w:color="auto"/>
        <w:bottom w:val="none" w:sz="0" w:space="0" w:color="auto"/>
        <w:right w:val="none" w:sz="0" w:space="0" w:color="auto"/>
      </w:divBdr>
      <w:divsChild>
        <w:div w:id="1909531548">
          <w:marLeft w:val="-225"/>
          <w:marRight w:val="-225"/>
          <w:marTop w:val="0"/>
          <w:marBottom w:val="0"/>
          <w:divBdr>
            <w:top w:val="none" w:sz="0" w:space="0" w:color="auto"/>
            <w:left w:val="none" w:sz="0" w:space="0" w:color="auto"/>
            <w:bottom w:val="none" w:sz="0" w:space="0" w:color="auto"/>
            <w:right w:val="none" w:sz="0" w:space="0" w:color="auto"/>
          </w:divBdr>
          <w:divsChild>
            <w:div w:id="1909531563">
              <w:marLeft w:val="0"/>
              <w:marRight w:val="0"/>
              <w:marTop w:val="0"/>
              <w:marBottom w:val="0"/>
              <w:divBdr>
                <w:top w:val="none" w:sz="0" w:space="0" w:color="auto"/>
                <w:left w:val="none" w:sz="0" w:space="0" w:color="auto"/>
                <w:bottom w:val="none" w:sz="0" w:space="0" w:color="auto"/>
                <w:right w:val="none" w:sz="0" w:space="0" w:color="auto"/>
              </w:divBdr>
              <w:divsChild>
                <w:div w:id="1909531546">
                  <w:marLeft w:val="-225"/>
                  <w:marRight w:val="-225"/>
                  <w:marTop w:val="0"/>
                  <w:marBottom w:val="0"/>
                  <w:divBdr>
                    <w:top w:val="none" w:sz="0" w:space="0" w:color="auto"/>
                    <w:left w:val="none" w:sz="0" w:space="0" w:color="auto"/>
                    <w:bottom w:val="none" w:sz="0" w:space="0" w:color="auto"/>
                    <w:right w:val="none" w:sz="0" w:space="0" w:color="auto"/>
                  </w:divBdr>
                  <w:divsChild>
                    <w:div w:id="1909531541">
                      <w:marLeft w:val="9750"/>
                      <w:marRight w:val="0"/>
                      <w:marTop w:val="0"/>
                      <w:marBottom w:val="0"/>
                      <w:divBdr>
                        <w:top w:val="none" w:sz="0" w:space="0" w:color="auto"/>
                        <w:left w:val="none" w:sz="0" w:space="0" w:color="auto"/>
                        <w:bottom w:val="none" w:sz="0" w:space="0" w:color="auto"/>
                        <w:right w:val="none" w:sz="0" w:space="0" w:color="auto"/>
                      </w:divBdr>
                      <w:divsChild>
                        <w:div w:id="190953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9531520">
      <w:marLeft w:val="0"/>
      <w:marRight w:val="0"/>
      <w:marTop w:val="0"/>
      <w:marBottom w:val="0"/>
      <w:divBdr>
        <w:top w:val="none" w:sz="0" w:space="0" w:color="auto"/>
        <w:left w:val="none" w:sz="0" w:space="0" w:color="auto"/>
        <w:bottom w:val="none" w:sz="0" w:space="0" w:color="auto"/>
        <w:right w:val="none" w:sz="0" w:space="0" w:color="auto"/>
      </w:divBdr>
    </w:div>
    <w:div w:id="1909531521">
      <w:marLeft w:val="0"/>
      <w:marRight w:val="0"/>
      <w:marTop w:val="0"/>
      <w:marBottom w:val="0"/>
      <w:divBdr>
        <w:top w:val="none" w:sz="0" w:space="0" w:color="auto"/>
        <w:left w:val="none" w:sz="0" w:space="0" w:color="auto"/>
        <w:bottom w:val="none" w:sz="0" w:space="0" w:color="auto"/>
        <w:right w:val="none" w:sz="0" w:space="0" w:color="auto"/>
      </w:divBdr>
    </w:div>
    <w:div w:id="1909531523">
      <w:marLeft w:val="0"/>
      <w:marRight w:val="0"/>
      <w:marTop w:val="0"/>
      <w:marBottom w:val="0"/>
      <w:divBdr>
        <w:top w:val="none" w:sz="0" w:space="0" w:color="auto"/>
        <w:left w:val="none" w:sz="0" w:space="0" w:color="auto"/>
        <w:bottom w:val="none" w:sz="0" w:space="0" w:color="auto"/>
        <w:right w:val="none" w:sz="0" w:space="0" w:color="auto"/>
      </w:divBdr>
      <w:divsChild>
        <w:div w:id="1909531526">
          <w:marLeft w:val="0"/>
          <w:marRight w:val="0"/>
          <w:marTop w:val="0"/>
          <w:marBottom w:val="0"/>
          <w:divBdr>
            <w:top w:val="none" w:sz="0" w:space="0" w:color="auto"/>
            <w:left w:val="none" w:sz="0" w:space="0" w:color="auto"/>
            <w:bottom w:val="none" w:sz="0" w:space="0" w:color="auto"/>
            <w:right w:val="none" w:sz="0" w:space="0" w:color="auto"/>
          </w:divBdr>
        </w:div>
        <w:div w:id="1909531535">
          <w:marLeft w:val="0"/>
          <w:marRight w:val="0"/>
          <w:marTop w:val="0"/>
          <w:marBottom w:val="0"/>
          <w:divBdr>
            <w:top w:val="none" w:sz="0" w:space="0" w:color="auto"/>
            <w:left w:val="none" w:sz="0" w:space="0" w:color="auto"/>
            <w:bottom w:val="none" w:sz="0" w:space="0" w:color="auto"/>
            <w:right w:val="none" w:sz="0" w:space="0" w:color="auto"/>
          </w:divBdr>
          <w:divsChild>
            <w:div w:id="1909531507">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14">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53">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09531525">
      <w:marLeft w:val="0"/>
      <w:marRight w:val="0"/>
      <w:marTop w:val="0"/>
      <w:marBottom w:val="0"/>
      <w:divBdr>
        <w:top w:val="none" w:sz="0" w:space="0" w:color="auto"/>
        <w:left w:val="none" w:sz="0" w:space="0" w:color="auto"/>
        <w:bottom w:val="none" w:sz="0" w:space="0" w:color="auto"/>
        <w:right w:val="none" w:sz="0" w:space="0" w:color="auto"/>
      </w:divBdr>
    </w:div>
    <w:div w:id="1909531529">
      <w:marLeft w:val="0"/>
      <w:marRight w:val="0"/>
      <w:marTop w:val="0"/>
      <w:marBottom w:val="0"/>
      <w:divBdr>
        <w:top w:val="none" w:sz="0" w:space="0" w:color="auto"/>
        <w:left w:val="none" w:sz="0" w:space="0" w:color="auto"/>
        <w:bottom w:val="none" w:sz="0" w:space="0" w:color="auto"/>
        <w:right w:val="none" w:sz="0" w:space="0" w:color="auto"/>
      </w:divBdr>
      <w:divsChild>
        <w:div w:id="1909531512">
          <w:marLeft w:val="0"/>
          <w:marRight w:val="0"/>
          <w:marTop w:val="0"/>
          <w:marBottom w:val="0"/>
          <w:divBdr>
            <w:top w:val="none" w:sz="0" w:space="0" w:color="auto"/>
            <w:left w:val="none" w:sz="0" w:space="0" w:color="auto"/>
            <w:bottom w:val="none" w:sz="0" w:space="0" w:color="auto"/>
            <w:right w:val="none" w:sz="0" w:space="0" w:color="auto"/>
          </w:divBdr>
          <w:divsChild>
            <w:div w:id="1909531543">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76">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82">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09531539">
          <w:marLeft w:val="0"/>
          <w:marRight w:val="0"/>
          <w:marTop w:val="0"/>
          <w:marBottom w:val="0"/>
          <w:divBdr>
            <w:top w:val="none" w:sz="0" w:space="0" w:color="auto"/>
            <w:left w:val="none" w:sz="0" w:space="0" w:color="auto"/>
            <w:bottom w:val="none" w:sz="0" w:space="0" w:color="auto"/>
            <w:right w:val="none" w:sz="0" w:space="0" w:color="auto"/>
          </w:divBdr>
        </w:div>
      </w:divsChild>
    </w:div>
    <w:div w:id="1909531530">
      <w:marLeft w:val="0"/>
      <w:marRight w:val="0"/>
      <w:marTop w:val="0"/>
      <w:marBottom w:val="0"/>
      <w:divBdr>
        <w:top w:val="none" w:sz="0" w:space="0" w:color="auto"/>
        <w:left w:val="none" w:sz="0" w:space="0" w:color="auto"/>
        <w:bottom w:val="none" w:sz="0" w:space="0" w:color="auto"/>
        <w:right w:val="none" w:sz="0" w:space="0" w:color="auto"/>
      </w:divBdr>
      <w:divsChild>
        <w:div w:id="1909531508">
          <w:marLeft w:val="0"/>
          <w:marRight w:val="0"/>
          <w:marTop w:val="0"/>
          <w:marBottom w:val="75"/>
          <w:divBdr>
            <w:top w:val="none" w:sz="0" w:space="0" w:color="auto"/>
            <w:left w:val="none" w:sz="0" w:space="0" w:color="auto"/>
            <w:bottom w:val="none" w:sz="0" w:space="0" w:color="auto"/>
            <w:right w:val="none" w:sz="0" w:space="0" w:color="auto"/>
          </w:divBdr>
        </w:div>
        <w:div w:id="1909531540">
          <w:marLeft w:val="0"/>
          <w:marRight w:val="0"/>
          <w:marTop w:val="0"/>
          <w:marBottom w:val="75"/>
          <w:divBdr>
            <w:top w:val="none" w:sz="0" w:space="0" w:color="auto"/>
            <w:left w:val="none" w:sz="0" w:space="0" w:color="auto"/>
            <w:bottom w:val="none" w:sz="0" w:space="0" w:color="auto"/>
            <w:right w:val="none" w:sz="0" w:space="0" w:color="auto"/>
          </w:divBdr>
        </w:div>
      </w:divsChild>
    </w:div>
    <w:div w:id="1909531532">
      <w:marLeft w:val="0"/>
      <w:marRight w:val="0"/>
      <w:marTop w:val="0"/>
      <w:marBottom w:val="0"/>
      <w:divBdr>
        <w:top w:val="none" w:sz="0" w:space="0" w:color="auto"/>
        <w:left w:val="none" w:sz="0" w:space="0" w:color="auto"/>
        <w:bottom w:val="none" w:sz="0" w:space="0" w:color="auto"/>
        <w:right w:val="none" w:sz="0" w:space="0" w:color="auto"/>
      </w:divBdr>
    </w:div>
    <w:div w:id="1909531536">
      <w:marLeft w:val="0"/>
      <w:marRight w:val="0"/>
      <w:marTop w:val="0"/>
      <w:marBottom w:val="0"/>
      <w:divBdr>
        <w:top w:val="none" w:sz="0" w:space="0" w:color="auto"/>
        <w:left w:val="none" w:sz="0" w:space="0" w:color="auto"/>
        <w:bottom w:val="none" w:sz="0" w:space="0" w:color="auto"/>
        <w:right w:val="none" w:sz="0" w:space="0" w:color="auto"/>
      </w:divBdr>
    </w:div>
    <w:div w:id="1909531537">
      <w:marLeft w:val="0"/>
      <w:marRight w:val="0"/>
      <w:marTop w:val="0"/>
      <w:marBottom w:val="0"/>
      <w:divBdr>
        <w:top w:val="none" w:sz="0" w:space="0" w:color="auto"/>
        <w:left w:val="none" w:sz="0" w:space="0" w:color="auto"/>
        <w:bottom w:val="none" w:sz="0" w:space="0" w:color="auto"/>
        <w:right w:val="none" w:sz="0" w:space="0" w:color="auto"/>
      </w:divBdr>
    </w:div>
    <w:div w:id="1909531538">
      <w:marLeft w:val="0"/>
      <w:marRight w:val="0"/>
      <w:marTop w:val="0"/>
      <w:marBottom w:val="0"/>
      <w:divBdr>
        <w:top w:val="none" w:sz="0" w:space="0" w:color="auto"/>
        <w:left w:val="none" w:sz="0" w:space="0" w:color="auto"/>
        <w:bottom w:val="none" w:sz="0" w:space="0" w:color="auto"/>
        <w:right w:val="none" w:sz="0" w:space="0" w:color="auto"/>
      </w:divBdr>
    </w:div>
    <w:div w:id="1909531542">
      <w:marLeft w:val="0"/>
      <w:marRight w:val="0"/>
      <w:marTop w:val="0"/>
      <w:marBottom w:val="0"/>
      <w:divBdr>
        <w:top w:val="none" w:sz="0" w:space="0" w:color="auto"/>
        <w:left w:val="none" w:sz="0" w:space="0" w:color="auto"/>
        <w:bottom w:val="none" w:sz="0" w:space="0" w:color="auto"/>
        <w:right w:val="none" w:sz="0" w:space="0" w:color="auto"/>
      </w:divBdr>
      <w:divsChild>
        <w:div w:id="1909531515">
          <w:marLeft w:val="0"/>
          <w:marRight w:val="0"/>
          <w:marTop w:val="0"/>
          <w:marBottom w:val="0"/>
          <w:divBdr>
            <w:top w:val="none" w:sz="0" w:space="0" w:color="auto"/>
            <w:left w:val="none" w:sz="0" w:space="0" w:color="auto"/>
            <w:bottom w:val="none" w:sz="0" w:space="0" w:color="auto"/>
            <w:right w:val="none" w:sz="0" w:space="0" w:color="auto"/>
          </w:divBdr>
          <w:divsChild>
            <w:div w:id="1909531511">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28">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72">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09531584">
          <w:marLeft w:val="0"/>
          <w:marRight w:val="0"/>
          <w:marTop w:val="0"/>
          <w:marBottom w:val="0"/>
          <w:divBdr>
            <w:top w:val="none" w:sz="0" w:space="0" w:color="auto"/>
            <w:left w:val="none" w:sz="0" w:space="0" w:color="auto"/>
            <w:bottom w:val="none" w:sz="0" w:space="0" w:color="auto"/>
            <w:right w:val="none" w:sz="0" w:space="0" w:color="auto"/>
          </w:divBdr>
        </w:div>
      </w:divsChild>
    </w:div>
    <w:div w:id="1909531544">
      <w:marLeft w:val="0"/>
      <w:marRight w:val="0"/>
      <w:marTop w:val="0"/>
      <w:marBottom w:val="0"/>
      <w:divBdr>
        <w:top w:val="none" w:sz="0" w:space="0" w:color="auto"/>
        <w:left w:val="none" w:sz="0" w:space="0" w:color="auto"/>
        <w:bottom w:val="none" w:sz="0" w:space="0" w:color="auto"/>
        <w:right w:val="none" w:sz="0" w:space="0" w:color="auto"/>
      </w:divBdr>
    </w:div>
    <w:div w:id="1909531545">
      <w:marLeft w:val="0"/>
      <w:marRight w:val="0"/>
      <w:marTop w:val="0"/>
      <w:marBottom w:val="0"/>
      <w:divBdr>
        <w:top w:val="none" w:sz="0" w:space="0" w:color="auto"/>
        <w:left w:val="none" w:sz="0" w:space="0" w:color="auto"/>
        <w:bottom w:val="none" w:sz="0" w:space="0" w:color="auto"/>
        <w:right w:val="none" w:sz="0" w:space="0" w:color="auto"/>
      </w:divBdr>
    </w:div>
    <w:div w:id="1909531547">
      <w:marLeft w:val="0"/>
      <w:marRight w:val="0"/>
      <w:marTop w:val="0"/>
      <w:marBottom w:val="0"/>
      <w:divBdr>
        <w:top w:val="none" w:sz="0" w:space="0" w:color="auto"/>
        <w:left w:val="none" w:sz="0" w:space="0" w:color="auto"/>
        <w:bottom w:val="none" w:sz="0" w:space="0" w:color="auto"/>
        <w:right w:val="none" w:sz="0" w:space="0" w:color="auto"/>
      </w:divBdr>
    </w:div>
    <w:div w:id="1909531552">
      <w:marLeft w:val="0"/>
      <w:marRight w:val="0"/>
      <w:marTop w:val="0"/>
      <w:marBottom w:val="0"/>
      <w:divBdr>
        <w:top w:val="none" w:sz="0" w:space="0" w:color="auto"/>
        <w:left w:val="none" w:sz="0" w:space="0" w:color="auto"/>
        <w:bottom w:val="none" w:sz="0" w:space="0" w:color="auto"/>
        <w:right w:val="none" w:sz="0" w:space="0" w:color="auto"/>
      </w:divBdr>
      <w:divsChild>
        <w:div w:id="1909531549">
          <w:marLeft w:val="0"/>
          <w:marRight w:val="0"/>
          <w:marTop w:val="0"/>
          <w:marBottom w:val="0"/>
          <w:divBdr>
            <w:top w:val="none" w:sz="0" w:space="0" w:color="auto"/>
            <w:left w:val="none" w:sz="0" w:space="0" w:color="auto"/>
            <w:bottom w:val="none" w:sz="0" w:space="0" w:color="auto"/>
            <w:right w:val="none" w:sz="0" w:space="0" w:color="auto"/>
          </w:divBdr>
          <w:divsChild>
            <w:div w:id="1909531527">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34">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61">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09531556">
          <w:marLeft w:val="0"/>
          <w:marRight w:val="0"/>
          <w:marTop w:val="0"/>
          <w:marBottom w:val="0"/>
          <w:divBdr>
            <w:top w:val="none" w:sz="0" w:space="0" w:color="auto"/>
            <w:left w:val="none" w:sz="0" w:space="0" w:color="auto"/>
            <w:bottom w:val="none" w:sz="0" w:space="0" w:color="auto"/>
            <w:right w:val="none" w:sz="0" w:space="0" w:color="auto"/>
          </w:divBdr>
        </w:div>
      </w:divsChild>
    </w:div>
    <w:div w:id="1909531555">
      <w:marLeft w:val="0"/>
      <w:marRight w:val="0"/>
      <w:marTop w:val="0"/>
      <w:marBottom w:val="0"/>
      <w:divBdr>
        <w:top w:val="none" w:sz="0" w:space="0" w:color="auto"/>
        <w:left w:val="none" w:sz="0" w:space="0" w:color="auto"/>
        <w:bottom w:val="none" w:sz="0" w:space="0" w:color="auto"/>
        <w:right w:val="none" w:sz="0" w:space="0" w:color="auto"/>
      </w:divBdr>
    </w:div>
    <w:div w:id="1909531557">
      <w:marLeft w:val="0"/>
      <w:marRight w:val="0"/>
      <w:marTop w:val="0"/>
      <w:marBottom w:val="0"/>
      <w:divBdr>
        <w:top w:val="none" w:sz="0" w:space="0" w:color="auto"/>
        <w:left w:val="none" w:sz="0" w:space="0" w:color="auto"/>
        <w:bottom w:val="none" w:sz="0" w:space="0" w:color="auto"/>
        <w:right w:val="none" w:sz="0" w:space="0" w:color="auto"/>
      </w:divBdr>
    </w:div>
    <w:div w:id="1909531560">
      <w:marLeft w:val="0"/>
      <w:marRight w:val="0"/>
      <w:marTop w:val="0"/>
      <w:marBottom w:val="0"/>
      <w:divBdr>
        <w:top w:val="none" w:sz="0" w:space="0" w:color="auto"/>
        <w:left w:val="none" w:sz="0" w:space="0" w:color="auto"/>
        <w:bottom w:val="none" w:sz="0" w:space="0" w:color="auto"/>
        <w:right w:val="none" w:sz="0" w:space="0" w:color="auto"/>
      </w:divBdr>
    </w:div>
    <w:div w:id="1909531562">
      <w:marLeft w:val="0"/>
      <w:marRight w:val="0"/>
      <w:marTop w:val="0"/>
      <w:marBottom w:val="0"/>
      <w:divBdr>
        <w:top w:val="none" w:sz="0" w:space="0" w:color="auto"/>
        <w:left w:val="none" w:sz="0" w:space="0" w:color="auto"/>
        <w:bottom w:val="none" w:sz="0" w:space="0" w:color="auto"/>
        <w:right w:val="none" w:sz="0" w:space="0" w:color="auto"/>
      </w:divBdr>
    </w:div>
    <w:div w:id="1909531565">
      <w:marLeft w:val="0"/>
      <w:marRight w:val="0"/>
      <w:marTop w:val="0"/>
      <w:marBottom w:val="0"/>
      <w:divBdr>
        <w:top w:val="none" w:sz="0" w:space="0" w:color="auto"/>
        <w:left w:val="none" w:sz="0" w:space="0" w:color="auto"/>
        <w:bottom w:val="none" w:sz="0" w:space="0" w:color="auto"/>
        <w:right w:val="none" w:sz="0" w:space="0" w:color="auto"/>
      </w:divBdr>
    </w:div>
    <w:div w:id="1909531566">
      <w:marLeft w:val="0"/>
      <w:marRight w:val="0"/>
      <w:marTop w:val="0"/>
      <w:marBottom w:val="0"/>
      <w:divBdr>
        <w:top w:val="none" w:sz="0" w:space="0" w:color="auto"/>
        <w:left w:val="none" w:sz="0" w:space="0" w:color="auto"/>
        <w:bottom w:val="none" w:sz="0" w:space="0" w:color="auto"/>
        <w:right w:val="none" w:sz="0" w:space="0" w:color="auto"/>
      </w:divBdr>
    </w:div>
    <w:div w:id="1909531568">
      <w:marLeft w:val="0"/>
      <w:marRight w:val="0"/>
      <w:marTop w:val="0"/>
      <w:marBottom w:val="0"/>
      <w:divBdr>
        <w:top w:val="none" w:sz="0" w:space="0" w:color="auto"/>
        <w:left w:val="none" w:sz="0" w:space="0" w:color="auto"/>
        <w:bottom w:val="none" w:sz="0" w:space="0" w:color="auto"/>
        <w:right w:val="none" w:sz="0" w:space="0" w:color="auto"/>
      </w:divBdr>
    </w:div>
    <w:div w:id="1909531569">
      <w:marLeft w:val="0"/>
      <w:marRight w:val="0"/>
      <w:marTop w:val="0"/>
      <w:marBottom w:val="0"/>
      <w:divBdr>
        <w:top w:val="none" w:sz="0" w:space="0" w:color="auto"/>
        <w:left w:val="none" w:sz="0" w:space="0" w:color="auto"/>
        <w:bottom w:val="none" w:sz="0" w:space="0" w:color="auto"/>
        <w:right w:val="none" w:sz="0" w:space="0" w:color="auto"/>
      </w:divBdr>
    </w:div>
    <w:div w:id="1909531573">
      <w:marLeft w:val="0"/>
      <w:marRight w:val="0"/>
      <w:marTop w:val="0"/>
      <w:marBottom w:val="0"/>
      <w:divBdr>
        <w:top w:val="none" w:sz="0" w:space="0" w:color="auto"/>
        <w:left w:val="none" w:sz="0" w:space="0" w:color="auto"/>
        <w:bottom w:val="none" w:sz="0" w:space="0" w:color="auto"/>
        <w:right w:val="none" w:sz="0" w:space="0" w:color="auto"/>
      </w:divBdr>
    </w:div>
    <w:div w:id="1909531574">
      <w:marLeft w:val="0"/>
      <w:marRight w:val="0"/>
      <w:marTop w:val="0"/>
      <w:marBottom w:val="0"/>
      <w:divBdr>
        <w:top w:val="none" w:sz="0" w:space="0" w:color="auto"/>
        <w:left w:val="none" w:sz="0" w:space="0" w:color="auto"/>
        <w:bottom w:val="none" w:sz="0" w:space="0" w:color="auto"/>
        <w:right w:val="none" w:sz="0" w:space="0" w:color="auto"/>
      </w:divBdr>
    </w:div>
    <w:div w:id="1909531575">
      <w:marLeft w:val="0"/>
      <w:marRight w:val="0"/>
      <w:marTop w:val="0"/>
      <w:marBottom w:val="0"/>
      <w:divBdr>
        <w:top w:val="none" w:sz="0" w:space="0" w:color="auto"/>
        <w:left w:val="none" w:sz="0" w:space="0" w:color="auto"/>
        <w:bottom w:val="none" w:sz="0" w:space="0" w:color="auto"/>
        <w:right w:val="none" w:sz="0" w:space="0" w:color="auto"/>
      </w:divBdr>
    </w:div>
    <w:div w:id="1909531578">
      <w:marLeft w:val="0"/>
      <w:marRight w:val="0"/>
      <w:marTop w:val="0"/>
      <w:marBottom w:val="0"/>
      <w:divBdr>
        <w:top w:val="none" w:sz="0" w:space="0" w:color="auto"/>
        <w:left w:val="none" w:sz="0" w:space="0" w:color="auto"/>
        <w:bottom w:val="none" w:sz="0" w:space="0" w:color="auto"/>
        <w:right w:val="none" w:sz="0" w:space="0" w:color="auto"/>
      </w:divBdr>
    </w:div>
    <w:div w:id="1909531583">
      <w:marLeft w:val="0"/>
      <w:marRight w:val="0"/>
      <w:marTop w:val="0"/>
      <w:marBottom w:val="0"/>
      <w:divBdr>
        <w:top w:val="none" w:sz="0" w:space="0" w:color="auto"/>
        <w:left w:val="none" w:sz="0" w:space="0" w:color="auto"/>
        <w:bottom w:val="none" w:sz="0" w:space="0" w:color="auto"/>
        <w:right w:val="none" w:sz="0" w:space="0" w:color="auto"/>
      </w:divBdr>
    </w:div>
    <w:div w:id="1909531585">
      <w:marLeft w:val="0"/>
      <w:marRight w:val="0"/>
      <w:marTop w:val="0"/>
      <w:marBottom w:val="0"/>
      <w:divBdr>
        <w:top w:val="none" w:sz="0" w:space="0" w:color="auto"/>
        <w:left w:val="none" w:sz="0" w:space="0" w:color="auto"/>
        <w:bottom w:val="none" w:sz="0" w:space="0" w:color="auto"/>
        <w:right w:val="none" w:sz="0" w:space="0" w:color="auto"/>
      </w:divBdr>
      <w:divsChild>
        <w:div w:id="1909531516">
          <w:marLeft w:val="0"/>
          <w:marRight w:val="0"/>
          <w:marTop w:val="0"/>
          <w:marBottom w:val="0"/>
          <w:divBdr>
            <w:top w:val="none" w:sz="0" w:space="0" w:color="auto"/>
            <w:left w:val="none" w:sz="0" w:space="0" w:color="auto"/>
            <w:bottom w:val="none" w:sz="0" w:space="0" w:color="auto"/>
            <w:right w:val="none" w:sz="0" w:space="0" w:color="auto"/>
          </w:divBdr>
        </w:div>
        <w:div w:id="1909531531">
          <w:marLeft w:val="0"/>
          <w:marRight w:val="0"/>
          <w:marTop w:val="0"/>
          <w:marBottom w:val="0"/>
          <w:divBdr>
            <w:top w:val="none" w:sz="0" w:space="0" w:color="auto"/>
            <w:left w:val="none" w:sz="0" w:space="0" w:color="auto"/>
            <w:bottom w:val="none" w:sz="0" w:space="0" w:color="auto"/>
            <w:right w:val="none" w:sz="0" w:space="0" w:color="auto"/>
          </w:divBdr>
          <w:divsChild>
            <w:div w:id="1909531517">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24">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51">
              <w:marLeft w:val="105"/>
              <w:marRight w:val="105"/>
              <w:marTop w:val="105"/>
              <w:marBottom w:val="105"/>
              <w:divBdr>
                <w:top w:val="single" w:sz="6" w:space="8" w:color="BBBBBB"/>
                <w:left w:val="single" w:sz="6" w:space="8" w:color="BBBBBB"/>
                <w:bottom w:val="single" w:sz="6" w:space="8" w:color="BBBBBB"/>
                <w:right w:val="single" w:sz="6" w:space="8" w:color="BBBBBB"/>
              </w:divBdr>
            </w:div>
            <w:div w:id="19095315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09531586">
      <w:marLeft w:val="0"/>
      <w:marRight w:val="0"/>
      <w:marTop w:val="0"/>
      <w:marBottom w:val="0"/>
      <w:divBdr>
        <w:top w:val="none" w:sz="0" w:space="0" w:color="auto"/>
        <w:left w:val="none" w:sz="0" w:space="0" w:color="auto"/>
        <w:bottom w:val="none" w:sz="0" w:space="0" w:color="auto"/>
        <w:right w:val="none" w:sz="0" w:space="0" w:color="auto"/>
      </w:divBdr>
    </w:div>
    <w:div w:id="19095315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9770.html" TargetMode="External"/><Relationship Id="rId13" Type="http://schemas.openxmlformats.org/officeDocument/2006/relationships/hyperlink" Target="http://www.iprbookshop.ru/28063.html" TargetMode="External"/><Relationship Id="rId18" Type="http://schemas.openxmlformats.org/officeDocument/2006/relationships/hyperlink" Target="http://www.iprbookshop.ru/40792.html"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www.iprbookshop.ru/56159.html" TargetMode="External"/><Relationship Id="rId7" Type="http://schemas.openxmlformats.org/officeDocument/2006/relationships/hyperlink" Target="http://www.iprbookshop.ru/28062.html" TargetMode="External"/><Relationship Id="rId12" Type="http://schemas.openxmlformats.org/officeDocument/2006/relationships/hyperlink" Target="http://www.cia.gov/cia/publications/factbook" TargetMode="External"/><Relationship Id="rId17" Type="http://schemas.openxmlformats.org/officeDocument/2006/relationships/hyperlink" Target="http://www.iprbookshop.ru/73066.html" TargetMode="External"/><Relationship Id="rId25" Type="http://schemas.openxmlformats.org/officeDocument/2006/relationships/hyperlink" Target="https://www.iso.org/ru/iso-9001-quality-management.html" TargetMode="External"/><Relationship Id="rId2" Type="http://schemas.openxmlformats.org/officeDocument/2006/relationships/styles" Target="styles.xml"/><Relationship Id="rId16" Type="http://schemas.openxmlformats.org/officeDocument/2006/relationships/hyperlink" Target="http://www.iprbookshop.ru/51856.html" TargetMode="External"/><Relationship Id="rId20" Type="http://schemas.openxmlformats.org/officeDocument/2006/relationships/hyperlink" Target="http://www.iprbookshop.ru/33439.html" TargetMode="External"/><Relationship Id="rId1" Type="http://schemas.openxmlformats.org/officeDocument/2006/relationships/numbering" Target="numbering.xml"/><Relationship Id="rId6" Type="http://schemas.openxmlformats.org/officeDocument/2006/relationships/hyperlink" Target="http://www.iprbookshop.ru/28063.html" TargetMode="External"/><Relationship Id="rId11" Type="http://schemas.openxmlformats.org/officeDocument/2006/relationships/hyperlink" Target="http://www.worldbank.org" TargetMode="External"/><Relationship Id="rId24"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www.iprbookshop.ru/59770.html" TargetMode="External"/><Relationship Id="rId23" Type="http://schemas.openxmlformats.org/officeDocument/2006/relationships/hyperlink" Target="http://www.iprbookshop.ru/7272.html" TargetMode="External"/><Relationship Id="rId10" Type="http://schemas.openxmlformats.org/officeDocument/2006/relationships/hyperlink" Target="http://www.unwto.org" TargetMode="External"/><Relationship Id="rId19" Type="http://schemas.openxmlformats.org/officeDocument/2006/relationships/hyperlink" Target="http://www.iprbookshop.ru/54155.html" TargetMode="External"/><Relationship Id="rId4" Type="http://schemas.openxmlformats.org/officeDocument/2006/relationships/settings" Target="settings.xml"/><Relationship Id="rId9" Type="http://schemas.openxmlformats.org/officeDocument/2006/relationships/hyperlink" Target="http://www.iprbookshop.ru/51856.html" TargetMode="External"/><Relationship Id="rId14" Type="http://schemas.openxmlformats.org/officeDocument/2006/relationships/hyperlink" Target="http://www.iprbookshop.ru/28062.html" TargetMode="External"/><Relationship Id="rId22" Type="http://schemas.openxmlformats.org/officeDocument/2006/relationships/hyperlink" Target="http://www.iprbookshop.ru/56159.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29</Pages>
  <Words>8299</Words>
  <Characters>47307</Characters>
  <Application>Microsoft Office Word</Application>
  <DocSecurity>0</DocSecurity>
  <Lines>394</Lines>
  <Paragraphs>110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55496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35</cp:revision>
  <dcterms:created xsi:type="dcterms:W3CDTF">2020-01-03T20:05:00Z</dcterms:created>
  <dcterms:modified xsi:type="dcterms:W3CDTF">2022-09-13T13:14:00Z</dcterms:modified>
</cp:coreProperties>
</file>